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840A" w14:textId="70130C73" w:rsidR="002E36DF" w:rsidRPr="007B1A36" w:rsidRDefault="005078F0" w:rsidP="005078F0">
      <w:pPr>
        <w:rPr>
          <w:rFonts w:asciiTheme="minorHAnsi" w:eastAsia="Times New Roman" w:hAnsiTheme="minorHAnsi"/>
          <w:b/>
        </w:rPr>
      </w:pPr>
      <w:r w:rsidRPr="007B1A36">
        <w:rPr>
          <w:rFonts w:asciiTheme="minorHAnsi" w:eastAsia="Times New Roman" w:hAnsiTheme="minorHAnsi"/>
          <w:b/>
        </w:rPr>
        <w:t>Lesson 1</w:t>
      </w:r>
      <w:r w:rsidR="002E36DF" w:rsidRPr="007B1A36">
        <w:rPr>
          <w:rFonts w:asciiTheme="minorHAnsi" w:eastAsia="Times New Roman" w:hAnsiTheme="minorHAnsi"/>
          <w:b/>
        </w:rPr>
        <w:t>: What is energy</w:t>
      </w:r>
      <w:r w:rsidR="009055AF" w:rsidRPr="007B1A36">
        <w:rPr>
          <w:rFonts w:asciiTheme="minorHAnsi" w:eastAsia="Times New Roman" w:hAnsiTheme="minorHAnsi"/>
          <w:b/>
        </w:rPr>
        <w:t>?</w:t>
      </w:r>
    </w:p>
    <w:p w14:paraId="25D17A03" w14:textId="77777777" w:rsidR="00CE0B61" w:rsidRPr="007B1A36" w:rsidRDefault="00CE0B61" w:rsidP="005078F0">
      <w:pPr>
        <w:rPr>
          <w:rFonts w:asciiTheme="minorHAnsi" w:eastAsia="Times New Roman" w:hAnsiTheme="minorHAnsi"/>
          <w:b/>
        </w:rPr>
      </w:pPr>
    </w:p>
    <w:p w14:paraId="443C1952" w14:textId="77777777" w:rsidR="005078F0" w:rsidRPr="007B1A36" w:rsidRDefault="005078F0" w:rsidP="005078F0">
      <w:pPr>
        <w:rPr>
          <w:rFonts w:asciiTheme="minorHAnsi" w:eastAsia="Times New Roman" w:hAnsiTheme="minorHAnsi"/>
          <w:b/>
        </w:rPr>
      </w:pPr>
      <w:r w:rsidRPr="007B1A36">
        <w:rPr>
          <w:rFonts w:asciiTheme="minorHAnsi" w:eastAsia="Times New Roman" w:hAnsiTheme="minorHAnsi"/>
          <w:b/>
        </w:rPr>
        <w:t>PSCI.PS3: Energy</w:t>
      </w:r>
    </w:p>
    <w:p w14:paraId="50A446A4" w14:textId="00863E46" w:rsidR="005078F0" w:rsidRPr="007B1A36" w:rsidRDefault="005078F0" w:rsidP="005078F0">
      <w:pPr>
        <w:rPr>
          <w:rFonts w:asciiTheme="minorHAnsi" w:eastAsia="Times New Roman" w:hAnsiTheme="minorHAnsi"/>
          <w:b/>
        </w:rPr>
      </w:pPr>
      <w:r w:rsidRPr="007B1A36">
        <w:rPr>
          <w:rFonts w:asciiTheme="minorHAnsi" w:eastAsia="Times New Roman" w:hAnsiTheme="minorHAnsi"/>
          <w:b/>
        </w:rPr>
        <w:t>1)  Identify and give examples of the various forms of energy (kinetic, gravitational potential, elastic potential) and solve mathemati</w:t>
      </w:r>
      <w:r w:rsidR="00F0412D" w:rsidRPr="007B1A36">
        <w:rPr>
          <w:rFonts w:asciiTheme="minorHAnsi" w:eastAsia="Times New Roman" w:hAnsiTheme="minorHAnsi"/>
          <w:b/>
        </w:rPr>
        <w:t>cal problems regarding the work-</w:t>
      </w:r>
      <w:r w:rsidRPr="007B1A36">
        <w:rPr>
          <w:rFonts w:asciiTheme="minorHAnsi" w:eastAsia="Times New Roman" w:hAnsiTheme="minorHAnsi"/>
          <w:b/>
        </w:rPr>
        <w:t>energy theorem and power.</w:t>
      </w:r>
    </w:p>
    <w:p w14:paraId="390FB14A" w14:textId="1A11CE8E" w:rsidR="00F0412D" w:rsidRPr="007B1A36" w:rsidRDefault="00F0412D" w:rsidP="005078F0">
      <w:pPr>
        <w:rPr>
          <w:rFonts w:asciiTheme="minorHAnsi" w:eastAsia="Times New Roman" w:hAnsiTheme="minorHAnsi"/>
          <w:b/>
          <w:color w:val="000000" w:themeColor="text1"/>
        </w:rPr>
      </w:pPr>
      <w:r w:rsidRPr="007B1A36">
        <w:rPr>
          <w:rFonts w:asciiTheme="minorHAnsi" w:eastAsia="Times New Roman" w:hAnsiTheme="minorHAnsi"/>
          <w:b/>
        </w:rPr>
        <w:t xml:space="preserve">5) </w:t>
      </w:r>
      <w:r w:rsidRPr="007B1A36">
        <w:rPr>
          <w:rFonts w:asciiTheme="minorHAnsi" w:eastAsia="Times New Roman" w:hAnsiTheme="minorHAnsi"/>
          <w:b/>
          <w:color w:val="000000" w:themeColor="text1"/>
        </w:rPr>
        <w:t>Investigate the relationships among kinetic, potential, and total energy within a closed system (the law of conservation of energy)</w:t>
      </w:r>
    </w:p>
    <w:p w14:paraId="4936D1FA" w14:textId="77777777" w:rsidR="005078F0" w:rsidRPr="007B1A36" w:rsidRDefault="005078F0" w:rsidP="005078F0">
      <w:pPr>
        <w:rPr>
          <w:rFonts w:asciiTheme="minorHAnsi" w:eastAsia="Times New Roman" w:hAnsiTheme="minorHAnsi"/>
        </w:rPr>
      </w:pPr>
    </w:p>
    <w:p w14:paraId="572239D6" w14:textId="77777777" w:rsidR="005078F0" w:rsidRPr="007B1A36" w:rsidRDefault="005078F0" w:rsidP="005078F0">
      <w:pPr>
        <w:rPr>
          <w:rFonts w:asciiTheme="minorHAnsi" w:eastAsia="Times New Roman" w:hAnsiTheme="minorHAnsi"/>
          <w:color w:val="000000" w:themeColor="text1"/>
        </w:rPr>
      </w:pPr>
      <w:r w:rsidRPr="007B1A36">
        <w:rPr>
          <w:rFonts w:asciiTheme="minorHAnsi" w:eastAsia="Times New Roman" w:hAnsiTheme="minorHAnsi"/>
          <w:b/>
          <w:color w:val="000000" w:themeColor="text1"/>
        </w:rPr>
        <w:t xml:space="preserve">Objective: </w:t>
      </w:r>
      <w:r w:rsidRPr="007B1A36">
        <w:rPr>
          <w:rFonts w:asciiTheme="minorHAnsi" w:eastAsia="Times New Roman" w:hAnsiTheme="minorHAnsi"/>
          <w:color w:val="000000" w:themeColor="text1"/>
        </w:rPr>
        <w:t>The student will identify and calculate different types of energy and their transformations from one form to another in a system.</w:t>
      </w:r>
    </w:p>
    <w:p w14:paraId="1A67BFD5" w14:textId="77777777" w:rsidR="00EB36EB" w:rsidRPr="007B1A36" w:rsidRDefault="00EB36EB" w:rsidP="005078F0">
      <w:pPr>
        <w:rPr>
          <w:rFonts w:asciiTheme="minorHAnsi" w:eastAsia="Times New Roman" w:hAnsiTheme="minorHAnsi"/>
          <w:color w:val="000000" w:themeColor="text1"/>
        </w:rPr>
      </w:pPr>
    </w:p>
    <w:p w14:paraId="5D4CA324" w14:textId="67F174B7" w:rsidR="005078F0" w:rsidRPr="007B1A36" w:rsidRDefault="005078F0" w:rsidP="005078F0">
      <w:pPr>
        <w:rPr>
          <w:rFonts w:asciiTheme="minorHAnsi" w:eastAsia="Times New Roman" w:hAnsiTheme="minorHAnsi"/>
        </w:rPr>
      </w:pPr>
      <w:r w:rsidRPr="007B1A36">
        <w:rPr>
          <w:rFonts w:asciiTheme="minorHAnsi" w:eastAsia="Times New Roman" w:hAnsiTheme="minorHAnsi"/>
          <w:b/>
        </w:rPr>
        <w:t>Activity</w:t>
      </w:r>
      <w:r w:rsidR="00F0412D" w:rsidRPr="007B1A36">
        <w:rPr>
          <w:rFonts w:asciiTheme="minorHAnsi" w:eastAsia="Times New Roman" w:hAnsiTheme="minorHAnsi"/>
          <w:b/>
        </w:rPr>
        <w:t xml:space="preserve"> 1</w:t>
      </w:r>
      <w:r w:rsidRPr="007B1A36">
        <w:rPr>
          <w:rFonts w:asciiTheme="minorHAnsi" w:eastAsia="Times New Roman" w:hAnsiTheme="minorHAnsi"/>
          <w:b/>
        </w:rPr>
        <w:t xml:space="preserve">: </w:t>
      </w:r>
      <w:r w:rsidR="00F0412D" w:rsidRPr="007B1A36">
        <w:rPr>
          <w:rFonts w:asciiTheme="minorHAnsi" w:eastAsia="Times New Roman" w:hAnsiTheme="minorHAnsi"/>
        </w:rPr>
        <w:t xml:space="preserve">Picture analysis - </w:t>
      </w:r>
      <w:r w:rsidRPr="007B1A36">
        <w:rPr>
          <w:rFonts w:asciiTheme="minorHAnsi" w:eastAsia="Times New Roman" w:hAnsiTheme="minorHAnsi"/>
        </w:rPr>
        <w:t>picture of</w:t>
      </w:r>
      <w:r w:rsidR="00F0412D" w:rsidRPr="007B1A36">
        <w:rPr>
          <w:rFonts w:asciiTheme="minorHAnsi" w:eastAsia="Times New Roman" w:hAnsiTheme="minorHAnsi"/>
        </w:rPr>
        <w:t xml:space="preserve"> a</w:t>
      </w:r>
      <w:r w:rsidRPr="007B1A36">
        <w:rPr>
          <w:rFonts w:asciiTheme="minorHAnsi" w:eastAsia="Times New Roman" w:hAnsiTheme="minorHAnsi"/>
        </w:rPr>
        <w:t xml:space="preserve"> perso</w:t>
      </w:r>
      <w:r w:rsidR="00F0412D" w:rsidRPr="007B1A36">
        <w:rPr>
          <w:rFonts w:asciiTheme="minorHAnsi" w:eastAsia="Times New Roman" w:hAnsiTheme="minorHAnsi"/>
        </w:rPr>
        <w:t>n in candlelight, without electricity</w:t>
      </w:r>
      <w:r w:rsidRPr="007B1A36">
        <w:rPr>
          <w:rFonts w:asciiTheme="minorHAnsi" w:eastAsia="Times New Roman" w:hAnsiTheme="minorHAnsi"/>
        </w:rPr>
        <w:t xml:space="preserve">. </w:t>
      </w:r>
    </w:p>
    <w:p w14:paraId="07EA470A" w14:textId="19A19E44" w:rsidR="00F0412D" w:rsidRPr="007B1A36" w:rsidRDefault="00F0412D" w:rsidP="005078F0">
      <w:pPr>
        <w:rPr>
          <w:rFonts w:asciiTheme="minorHAnsi" w:eastAsia="Times New Roman" w:hAnsiTheme="minorHAnsi"/>
        </w:rPr>
      </w:pPr>
    </w:p>
    <w:p w14:paraId="19ACBCDB" w14:textId="7FDD9DD2" w:rsidR="005078F0" w:rsidRPr="007B1A36" w:rsidRDefault="005078F0" w:rsidP="005078F0">
      <w:pPr>
        <w:rPr>
          <w:rFonts w:asciiTheme="minorHAnsi" w:eastAsia="Times New Roman" w:hAnsiTheme="minorHAnsi"/>
        </w:rPr>
      </w:pPr>
      <w:r w:rsidRPr="007B1A36">
        <w:rPr>
          <w:rFonts w:asciiTheme="minorHAnsi" w:eastAsia="Times New Roman" w:hAnsiTheme="minorHAnsi"/>
          <w:noProof/>
        </w:rPr>
        <w:drawing>
          <wp:inline distT="0" distB="0" distL="0" distR="0" wp14:anchorId="7DFCA327" wp14:editId="600C1942">
            <wp:extent cx="5943600" cy="396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S01-11-16LN-superJumbo-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64305"/>
                    </a:xfrm>
                    <a:prstGeom prst="rect">
                      <a:avLst/>
                    </a:prstGeom>
                  </pic:spPr>
                </pic:pic>
              </a:graphicData>
            </a:graphic>
          </wp:inline>
        </w:drawing>
      </w:r>
    </w:p>
    <w:p w14:paraId="02D8C8B7" w14:textId="77777777" w:rsidR="00951C0F" w:rsidRDefault="00951C0F" w:rsidP="005078F0">
      <w:pPr>
        <w:rPr>
          <w:rFonts w:asciiTheme="minorHAnsi" w:eastAsia="Times New Roman" w:hAnsiTheme="minorHAnsi"/>
          <w:b/>
        </w:rPr>
      </w:pPr>
    </w:p>
    <w:p w14:paraId="12D5D23C" w14:textId="33489715" w:rsidR="005078F0" w:rsidRPr="007B1A36" w:rsidRDefault="005078F0" w:rsidP="005078F0">
      <w:pPr>
        <w:rPr>
          <w:rFonts w:asciiTheme="minorHAnsi" w:eastAsia="Times New Roman" w:hAnsiTheme="minorHAnsi"/>
        </w:rPr>
      </w:pPr>
      <w:r w:rsidRPr="007B1A36">
        <w:rPr>
          <w:rFonts w:asciiTheme="minorHAnsi" w:eastAsia="Times New Roman" w:hAnsiTheme="minorHAnsi"/>
          <w:b/>
        </w:rPr>
        <w:t>Observation</w:t>
      </w:r>
      <w:r w:rsidRPr="007B1A36">
        <w:rPr>
          <w:rFonts w:asciiTheme="minorHAnsi" w:eastAsia="Times New Roman" w:hAnsiTheme="minorHAnsi"/>
        </w:rPr>
        <w:t xml:space="preserve">: Study the picture quietly for a few minutes. Describe exactly what you see, including people, clothing, and other objects in the picture. </w:t>
      </w:r>
    </w:p>
    <w:p w14:paraId="4274393F" w14:textId="77777777" w:rsidR="00EA5D99" w:rsidRPr="007B1A36" w:rsidRDefault="00EA5D99" w:rsidP="005078F0">
      <w:pPr>
        <w:rPr>
          <w:rFonts w:asciiTheme="minorHAnsi" w:eastAsia="Times New Roman" w:hAnsiTheme="minorHAnsi"/>
          <w:b/>
        </w:rPr>
      </w:pPr>
    </w:p>
    <w:p w14:paraId="2AD95C06" w14:textId="0953F2DA" w:rsidR="005078F0" w:rsidRPr="007B1A36" w:rsidRDefault="005078F0" w:rsidP="005078F0">
      <w:pPr>
        <w:rPr>
          <w:rFonts w:asciiTheme="minorHAnsi" w:eastAsia="Times New Roman" w:hAnsiTheme="minorHAnsi"/>
        </w:rPr>
      </w:pPr>
      <w:r w:rsidRPr="007B1A36">
        <w:rPr>
          <w:rFonts w:asciiTheme="minorHAnsi" w:eastAsia="Times New Roman" w:hAnsiTheme="minorHAnsi"/>
          <w:b/>
        </w:rPr>
        <w:t>Inferences</w:t>
      </w:r>
      <w:r w:rsidRPr="007B1A36">
        <w:rPr>
          <w:rFonts w:asciiTheme="minorHAnsi" w:eastAsia="Times New Roman" w:hAnsiTheme="minorHAnsi"/>
        </w:rPr>
        <w:t>: Are there people in the picture? I</w:t>
      </w:r>
      <w:r w:rsidR="00F0412D" w:rsidRPr="007B1A36">
        <w:rPr>
          <w:rFonts w:asciiTheme="minorHAnsi" w:eastAsia="Times New Roman" w:hAnsiTheme="minorHAnsi"/>
        </w:rPr>
        <w:t>f</w:t>
      </w:r>
      <w:r w:rsidRPr="007B1A36">
        <w:rPr>
          <w:rFonts w:asciiTheme="minorHAnsi" w:eastAsia="Times New Roman" w:hAnsiTheme="minorHAnsi"/>
        </w:rPr>
        <w:t xml:space="preserve"> so, what are they doing? What can you tell about the person or persons from looking at the picture? Is it a picture from today or long ago? How can you tell? What do you think the artist or photographer was trying to convey?</w:t>
      </w:r>
      <w:r w:rsidR="00F0412D" w:rsidRPr="007B1A36">
        <w:rPr>
          <w:rFonts w:asciiTheme="minorHAnsi" w:eastAsia="Times New Roman" w:hAnsiTheme="minorHAnsi"/>
        </w:rPr>
        <w:t xml:space="preserve"> </w:t>
      </w:r>
      <w:r w:rsidRPr="007B1A36">
        <w:rPr>
          <w:rFonts w:asciiTheme="minorHAnsi" w:eastAsia="Times New Roman" w:hAnsiTheme="minorHAnsi"/>
        </w:rPr>
        <w:t xml:space="preserve">Based on what you observe, what can you infer about the picture? </w:t>
      </w:r>
    </w:p>
    <w:p w14:paraId="7FC5032B" w14:textId="77777777" w:rsidR="00EA5D99" w:rsidRPr="007B1A36" w:rsidRDefault="00EA5D99" w:rsidP="005078F0">
      <w:pPr>
        <w:rPr>
          <w:rFonts w:asciiTheme="minorHAnsi" w:eastAsia="Times New Roman" w:hAnsiTheme="minorHAnsi"/>
          <w:b/>
        </w:rPr>
      </w:pPr>
    </w:p>
    <w:p w14:paraId="6FAC0BF3" w14:textId="725916E3" w:rsidR="005078F0" w:rsidRPr="007B1A36" w:rsidRDefault="005078F0" w:rsidP="005078F0">
      <w:pPr>
        <w:rPr>
          <w:rFonts w:asciiTheme="minorHAnsi" w:eastAsia="Times New Roman" w:hAnsiTheme="minorHAnsi"/>
        </w:rPr>
      </w:pPr>
      <w:r w:rsidRPr="007B1A36">
        <w:rPr>
          <w:rFonts w:asciiTheme="minorHAnsi" w:eastAsia="Times New Roman" w:hAnsiTheme="minorHAnsi"/>
          <w:b/>
        </w:rPr>
        <w:t xml:space="preserve">Questions: </w:t>
      </w:r>
      <w:r w:rsidR="00951C0F">
        <w:rPr>
          <w:rFonts w:asciiTheme="minorHAnsi" w:eastAsia="Times New Roman" w:hAnsiTheme="minorHAnsi"/>
        </w:rPr>
        <w:t>W</w:t>
      </w:r>
      <w:r w:rsidRPr="007B1A36">
        <w:rPr>
          <w:rFonts w:asciiTheme="minorHAnsi" w:eastAsia="Times New Roman" w:hAnsiTheme="minorHAnsi"/>
        </w:rPr>
        <w:t>hat further questions does the picture raise in your mind? Where could you find answers to them?</w:t>
      </w:r>
    </w:p>
    <w:p w14:paraId="44178E4B" w14:textId="77777777" w:rsidR="00EA5D99" w:rsidRPr="007B1A36" w:rsidRDefault="00EA5D99" w:rsidP="002E36DF">
      <w:pPr>
        <w:rPr>
          <w:rFonts w:asciiTheme="minorHAnsi" w:eastAsia="Times New Roman" w:hAnsiTheme="minorHAnsi"/>
          <w:b/>
        </w:rPr>
      </w:pPr>
    </w:p>
    <w:p w14:paraId="7BAE34EE" w14:textId="77777777" w:rsidR="00F0412D" w:rsidRPr="007B1A36" w:rsidRDefault="00F0412D" w:rsidP="00EB36EB">
      <w:pPr>
        <w:rPr>
          <w:rFonts w:asciiTheme="minorHAnsi" w:eastAsia="Times New Roman" w:hAnsiTheme="minorHAnsi"/>
          <w:b/>
        </w:rPr>
      </w:pPr>
    </w:p>
    <w:p w14:paraId="3649C364" w14:textId="77777777" w:rsidR="00F0412D" w:rsidRPr="007B1A36" w:rsidRDefault="00F0412D" w:rsidP="00EB36EB">
      <w:pPr>
        <w:rPr>
          <w:rFonts w:asciiTheme="minorHAnsi" w:eastAsia="Times New Roman" w:hAnsiTheme="minorHAnsi"/>
          <w:b/>
        </w:rPr>
      </w:pPr>
    </w:p>
    <w:p w14:paraId="36047C50" w14:textId="56075709" w:rsidR="00EB36EB" w:rsidRPr="007B1A36" w:rsidRDefault="00EB36EB" w:rsidP="00EB36EB">
      <w:pPr>
        <w:rPr>
          <w:rFonts w:asciiTheme="minorHAnsi" w:eastAsia="Times New Roman" w:hAnsiTheme="minorHAnsi"/>
        </w:rPr>
      </w:pPr>
      <w:r w:rsidRPr="007B1A36">
        <w:rPr>
          <w:rFonts w:asciiTheme="minorHAnsi" w:eastAsia="Times New Roman" w:hAnsiTheme="minorHAnsi"/>
          <w:b/>
        </w:rPr>
        <w:t>Activity</w:t>
      </w:r>
      <w:r w:rsidR="00F0412D" w:rsidRPr="007B1A36">
        <w:rPr>
          <w:rFonts w:asciiTheme="minorHAnsi" w:eastAsia="Times New Roman" w:hAnsiTheme="minorHAnsi"/>
          <w:b/>
        </w:rPr>
        <w:t xml:space="preserve"> 2</w:t>
      </w:r>
      <w:r w:rsidRPr="007B1A36">
        <w:rPr>
          <w:rFonts w:asciiTheme="minorHAnsi" w:eastAsia="Times New Roman" w:hAnsiTheme="minorHAnsi"/>
          <w:b/>
        </w:rPr>
        <w:t xml:space="preserve">: </w:t>
      </w:r>
      <w:r w:rsidRPr="007B1A36">
        <w:rPr>
          <w:rFonts w:asciiTheme="minorHAnsi" w:eastAsia="Times New Roman" w:hAnsiTheme="minorHAnsi"/>
        </w:rPr>
        <w:t>Student will explore energy at different stations and discuss the energy change from one form to another. Discuss the law of conservation of energy.</w:t>
      </w:r>
    </w:p>
    <w:p w14:paraId="72A2E542" w14:textId="6E4211E1" w:rsidR="00F9593A" w:rsidRPr="007B1A36" w:rsidRDefault="00F9593A" w:rsidP="00EB36EB">
      <w:pPr>
        <w:rPr>
          <w:rFonts w:asciiTheme="minorHAnsi" w:eastAsia="Times New Roman" w:hAnsiTheme="minorHAnsi"/>
        </w:rPr>
      </w:pPr>
    </w:p>
    <w:p w14:paraId="77B4DD25" w14:textId="4C12F773" w:rsidR="00F9593A" w:rsidRPr="007B1A36" w:rsidRDefault="00F9593A" w:rsidP="00EB36EB">
      <w:pPr>
        <w:rPr>
          <w:rFonts w:asciiTheme="minorHAnsi" w:eastAsia="Times New Roman" w:hAnsiTheme="minorHAnsi"/>
        </w:rPr>
      </w:pPr>
      <w:r w:rsidRPr="00FB7151">
        <w:rPr>
          <w:rFonts w:asciiTheme="minorHAnsi" w:eastAsia="Times New Roman" w:hAnsiTheme="minorHAnsi"/>
          <w:b/>
        </w:rPr>
        <w:t>Show the Video</w:t>
      </w:r>
      <w:r w:rsidRPr="007B1A36">
        <w:rPr>
          <w:rFonts w:asciiTheme="minorHAnsi" w:eastAsia="Times New Roman" w:hAnsiTheme="minorHAnsi"/>
        </w:rPr>
        <w:t xml:space="preserve">:   </w:t>
      </w:r>
      <w:hyperlink r:id="rId8" w:anchor="id=8&amp;vid=86a441042bc005a12d1fb2b3d12a490e&amp;action=view" w:history="1">
        <w:r w:rsidRPr="007B1A36">
          <w:rPr>
            <w:rStyle w:val="Hyperlink"/>
            <w:rFonts w:asciiTheme="minorHAnsi" w:eastAsia="Times New Roman" w:hAnsiTheme="minorHAnsi"/>
          </w:rPr>
          <w:t>What is energy?</w:t>
        </w:r>
      </w:hyperlink>
    </w:p>
    <w:p w14:paraId="61215D0B" w14:textId="77777777" w:rsidR="00EB36EB" w:rsidRPr="007B1A36" w:rsidRDefault="00EB36EB" w:rsidP="00EB36EB">
      <w:pPr>
        <w:rPr>
          <w:rFonts w:asciiTheme="minorHAnsi" w:eastAsia="Times New Roman" w:hAnsiTheme="minorHAnsi"/>
        </w:rPr>
      </w:pPr>
    </w:p>
    <w:p w14:paraId="57FB5EA3" w14:textId="32E49E5E" w:rsidR="00EB36EB" w:rsidRPr="007B1A36" w:rsidRDefault="00EB36EB" w:rsidP="00EB36EB">
      <w:pPr>
        <w:rPr>
          <w:rFonts w:asciiTheme="minorHAnsi" w:eastAsia="Times New Roman" w:hAnsiTheme="minorHAnsi"/>
        </w:rPr>
      </w:pPr>
      <w:r w:rsidRPr="00FB7151">
        <w:rPr>
          <w:rFonts w:asciiTheme="minorHAnsi" w:eastAsia="Times New Roman" w:hAnsiTheme="minorHAnsi"/>
          <w:b/>
        </w:rPr>
        <w:t>PowerPoint:</w:t>
      </w:r>
      <w:r w:rsidRPr="00FB7151">
        <w:rPr>
          <w:rFonts w:asciiTheme="minorHAnsi" w:eastAsia="Times New Roman" w:hAnsiTheme="minorHAnsi"/>
        </w:rPr>
        <w:t xml:space="preserve"> </w:t>
      </w:r>
      <w:r w:rsidRPr="007B1A36">
        <w:rPr>
          <w:rFonts w:asciiTheme="minorHAnsi" w:eastAsia="Times New Roman" w:hAnsiTheme="minorHAnsi"/>
        </w:rPr>
        <w:t>Energ</w:t>
      </w:r>
      <w:r w:rsidR="00F9593A" w:rsidRPr="007B1A36">
        <w:rPr>
          <w:rFonts w:asciiTheme="minorHAnsi" w:eastAsia="Times New Roman" w:hAnsiTheme="minorHAnsi"/>
        </w:rPr>
        <w:t>y Stations (see attached</w:t>
      </w:r>
      <w:r w:rsidR="00F0412D" w:rsidRPr="007B1A36">
        <w:rPr>
          <w:rFonts w:asciiTheme="minorHAnsi" w:eastAsia="Times New Roman" w:hAnsiTheme="minorHAnsi"/>
        </w:rPr>
        <w:t xml:space="preserve">) </w:t>
      </w:r>
    </w:p>
    <w:p w14:paraId="56BAAEE2" w14:textId="079C4283" w:rsidR="00EA5D99" w:rsidRPr="007B1A36" w:rsidRDefault="00EA5D99" w:rsidP="005078F0">
      <w:pPr>
        <w:rPr>
          <w:rFonts w:asciiTheme="minorHAnsi" w:eastAsia="Times New Roman" w:hAnsiTheme="minorHAnsi"/>
          <w:b/>
        </w:rPr>
      </w:pPr>
    </w:p>
    <w:p w14:paraId="53B758CB" w14:textId="32F81950" w:rsidR="00074F25" w:rsidRPr="007B1A36" w:rsidRDefault="00DD3C12" w:rsidP="005078F0">
      <w:pPr>
        <w:rPr>
          <w:rFonts w:asciiTheme="minorHAnsi" w:eastAsia="Times New Roman" w:hAnsiTheme="minorHAnsi"/>
        </w:rPr>
      </w:pPr>
      <w:r w:rsidRPr="007B1A36">
        <w:rPr>
          <w:rFonts w:asciiTheme="minorHAnsi" w:eastAsia="Times New Roman" w:hAnsiTheme="minorHAnsi"/>
          <w:b/>
        </w:rPr>
        <w:t>Assessment</w:t>
      </w:r>
      <w:r w:rsidRPr="007B1A36">
        <w:rPr>
          <w:rFonts w:asciiTheme="minorHAnsi" w:eastAsia="Times New Roman" w:hAnsiTheme="minorHAnsi"/>
        </w:rPr>
        <w:t xml:space="preserve">: </w:t>
      </w:r>
      <w:r w:rsidR="00074F25" w:rsidRPr="007B1A36">
        <w:rPr>
          <w:rFonts w:asciiTheme="minorHAnsi" w:eastAsia="Times New Roman" w:hAnsiTheme="minorHAnsi"/>
        </w:rPr>
        <w:t xml:space="preserve">From these activities, students will derive a definition of energy. </w:t>
      </w:r>
      <w:r w:rsidRPr="007B1A36">
        <w:rPr>
          <w:rFonts w:asciiTheme="minorHAnsi" w:eastAsia="Times New Roman" w:hAnsiTheme="minorHAnsi"/>
        </w:rPr>
        <w:t xml:space="preserve">Students will also distinguish between potential and kinetic energy. </w:t>
      </w:r>
    </w:p>
    <w:p w14:paraId="58B0D285" w14:textId="77777777" w:rsidR="005806BF" w:rsidRPr="007B1A36" w:rsidRDefault="005806BF" w:rsidP="005078F0">
      <w:pPr>
        <w:rPr>
          <w:rFonts w:asciiTheme="minorHAnsi" w:eastAsia="Times New Roman" w:hAnsiTheme="minorHAnsi"/>
        </w:rPr>
      </w:pPr>
    </w:p>
    <w:p w14:paraId="2F1E02C9" w14:textId="77777777" w:rsidR="00EB36EB" w:rsidRPr="007B1A36" w:rsidRDefault="00EB36EB" w:rsidP="005078F0">
      <w:pPr>
        <w:rPr>
          <w:rFonts w:asciiTheme="minorHAnsi" w:eastAsia="Times New Roman" w:hAnsiTheme="minorHAnsi"/>
        </w:rPr>
      </w:pPr>
    </w:p>
    <w:p w14:paraId="20EB6470" w14:textId="77777777" w:rsidR="00CE0B61" w:rsidRPr="007B1A36" w:rsidRDefault="00CE0B61" w:rsidP="005078F0">
      <w:pPr>
        <w:rPr>
          <w:rFonts w:asciiTheme="minorHAnsi" w:hAnsiTheme="minorHAnsi"/>
          <w:b/>
          <w:color w:val="000000" w:themeColor="text1"/>
        </w:rPr>
      </w:pPr>
      <w:r w:rsidRPr="007B1A36">
        <w:rPr>
          <w:rFonts w:asciiTheme="minorHAnsi" w:hAnsiTheme="minorHAnsi"/>
          <w:b/>
          <w:color w:val="000000" w:themeColor="text1"/>
        </w:rPr>
        <w:br w:type="page"/>
      </w:r>
    </w:p>
    <w:p w14:paraId="09CBDEE5" w14:textId="0178EBF7" w:rsidR="005078F0" w:rsidRPr="007B1A36" w:rsidRDefault="002E36DF" w:rsidP="005078F0">
      <w:pPr>
        <w:rPr>
          <w:rFonts w:asciiTheme="minorHAnsi" w:hAnsiTheme="minorHAnsi"/>
          <w:b/>
          <w:color w:val="000000" w:themeColor="text1"/>
        </w:rPr>
      </w:pPr>
      <w:r w:rsidRPr="007B1A36">
        <w:rPr>
          <w:rFonts w:asciiTheme="minorHAnsi" w:hAnsiTheme="minorHAnsi"/>
          <w:b/>
          <w:color w:val="000000" w:themeColor="text1"/>
        </w:rPr>
        <w:lastRenderedPageBreak/>
        <w:t>Lesson</w:t>
      </w:r>
      <w:r w:rsidR="00CA3215" w:rsidRPr="007B1A36">
        <w:rPr>
          <w:rFonts w:asciiTheme="minorHAnsi" w:hAnsiTheme="minorHAnsi"/>
          <w:b/>
          <w:color w:val="000000" w:themeColor="text1"/>
        </w:rPr>
        <w:t xml:space="preserve"> 2: Laws of conservation of matter</w:t>
      </w:r>
      <w:r w:rsidRPr="007B1A36">
        <w:rPr>
          <w:rFonts w:asciiTheme="minorHAnsi" w:hAnsiTheme="minorHAnsi"/>
          <w:b/>
          <w:color w:val="000000" w:themeColor="text1"/>
        </w:rPr>
        <w:t xml:space="preserve"> and energy</w:t>
      </w:r>
    </w:p>
    <w:p w14:paraId="17011CF4" w14:textId="77777777" w:rsidR="00CE0B61" w:rsidRPr="007B1A36" w:rsidRDefault="00CE0B61" w:rsidP="005078F0">
      <w:pPr>
        <w:rPr>
          <w:rFonts w:asciiTheme="minorHAnsi" w:hAnsiTheme="minorHAnsi"/>
          <w:b/>
          <w:color w:val="000000" w:themeColor="text1"/>
        </w:rPr>
      </w:pPr>
    </w:p>
    <w:p w14:paraId="74EF0C37" w14:textId="77777777" w:rsidR="00EA2FD8" w:rsidRPr="007B1A36" w:rsidRDefault="00EA2FD8" w:rsidP="00EA2FD8">
      <w:pPr>
        <w:rPr>
          <w:rFonts w:asciiTheme="minorHAnsi" w:eastAsia="Times New Roman" w:hAnsiTheme="minorHAnsi"/>
          <w:b/>
        </w:rPr>
      </w:pPr>
      <w:r w:rsidRPr="007B1A36">
        <w:rPr>
          <w:rFonts w:asciiTheme="minorHAnsi" w:eastAsia="Times New Roman" w:hAnsiTheme="minorHAnsi"/>
          <w:b/>
        </w:rPr>
        <w:t>PSCI.PS3: Energy</w:t>
      </w:r>
    </w:p>
    <w:p w14:paraId="12890E7D" w14:textId="20C0754A" w:rsidR="005806BF" w:rsidRPr="007B1A36" w:rsidRDefault="005806BF" w:rsidP="005078F0">
      <w:pPr>
        <w:rPr>
          <w:rFonts w:asciiTheme="minorHAnsi" w:eastAsia="Times New Roman" w:hAnsiTheme="minorHAnsi"/>
          <w:b/>
          <w:color w:val="000000" w:themeColor="text1"/>
        </w:rPr>
      </w:pPr>
      <w:r w:rsidRPr="007B1A36">
        <w:rPr>
          <w:rFonts w:asciiTheme="minorHAnsi" w:eastAsia="Times New Roman" w:hAnsiTheme="minorHAnsi"/>
          <w:b/>
        </w:rPr>
        <w:t>5)</w:t>
      </w:r>
      <w:r w:rsidR="00CA3215" w:rsidRPr="007B1A36">
        <w:rPr>
          <w:rFonts w:asciiTheme="minorHAnsi" w:eastAsia="Times New Roman" w:hAnsiTheme="minorHAnsi"/>
          <w:b/>
        </w:rPr>
        <w:t xml:space="preserve"> </w:t>
      </w:r>
      <w:r w:rsidRPr="007B1A36">
        <w:rPr>
          <w:rFonts w:asciiTheme="minorHAnsi" w:eastAsia="Times New Roman" w:hAnsiTheme="minorHAnsi"/>
          <w:b/>
          <w:color w:val="000000" w:themeColor="text1"/>
        </w:rPr>
        <w:t>Investigate the relationships among kinetic, potential, and total energy within a closed system (the law of conservation of energy</w:t>
      </w:r>
      <w:r w:rsidR="00CE0B61" w:rsidRPr="007B1A36">
        <w:rPr>
          <w:rFonts w:asciiTheme="minorHAnsi" w:eastAsia="Times New Roman" w:hAnsiTheme="minorHAnsi"/>
          <w:b/>
          <w:color w:val="000000" w:themeColor="text1"/>
        </w:rPr>
        <w:t>)</w:t>
      </w:r>
    </w:p>
    <w:p w14:paraId="5F5551E5" w14:textId="77777777" w:rsidR="00EA5D99" w:rsidRPr="007B1A36" w:rsidRDefault="00EA5D99" w:rsidP="005078F0">
      <w:pPr>
        <w:rPr>
          <w:rFonts w:asciiTheme="minorHAnsi" w:hAnsiTheme="minorHAnsi"/>
          <w:color w:val="000000" w:themeColor="text1"/>
        </w:rPr>
      </w:pPr>
    </w:p>
    <w:p w14:paraId="4C69CAF8" w14:textId="371970DE" w:rsidR="0008483F" w:rsidRPr="003E4E2C" w:rsidRDefault="005078F0" w:rsidP="003E4E2C">
      <w:pPr>
        <w:rPr>
          <w:rFonts w:asciiTheme="minorHAnsi" w:hAnsiTheme="minorHAnsi"/>
        </w:rPr>
      </w:pPr>
      <w:r w:rsidRPr="007B1A36">
        <w:rPr>
          <w:rFonts w:asciiTheme="minorHAnsi" w:hAnsiTheme="minorHAnsi"/>
          <w:color w:val="000000" w:themeColor="text1"/>
        </w:rPr>
        <w:t>Turn lights off and have student</w:t>
      </w:r>
      <w:r w:rsidR="00EA095F">
        <w:rPr>
          <w:rFonts w:asciiTheme="minorHAnsi" w:hAnsiTheme="minorHAnsi"/>
          <w:color w:val="000000" w:themeColor="text1"/>
        </w:rPr>
        <w:t xml:space="preserve"> light a</w:t>
      </w:r>
      <w:r w:rsidRPr="007B1A36">
        <w:rPr>
          <w:rFonts w:asciiTheme="minorHAnsi" w:hAnsiTheme="minorHAnsi"/>
          <w:color w:val="000000" w:themeColor="text1"/>
        </w:rPr>
        <w:t xml:space="preserve"> candle. Ask them what they observe (due to fire safety codes, if you cannot light a candle </w:t>
      </w:r>
      <w:r w:rsidR="003E4E2C">
        <w:rPr>
          <w:rFonts w:asciiTheme="minorHAnsi" w:hAnsiTheme="minorHAnsi"/>
          <w:color w:val="000000" w:themeColor="text1"/>
        </w:rPr>
        <w:t>show a video of candle burning). Students w</w:t>
      </w:r>
      <w:r w:rsidRPr="007B1A36">
        <w:rPr>
          <w:rFonts w:asciiTheme="minorHAnsi" w:hAnsiTheme="minorHAnsi"/>
          <w:color w:val="000000" w:themeColor="text1"/>
        </w:rPr>
        <w:t>rite down all observations</w:t>
      </w:r>
      <w:r w:rsidR="003E4E2C">
        <w:rPr>
          <w:rFonts w:asciiTheme="minorHAnsi" w:hAnsiTheme="minorHAnsi"/>
          <w:color w:val="000000" w:themeColor="text1"/>
        </w:rPr>
        <w:t xml:space="preserve"> on a whiteboard or piece of paper</w:t>
      </w:r>
      <w:r w:rsidRPr="007B1A36">
        <w:rPr>
          <w:rFonts w:asciiTheme="minorHAnsi" w:hAnsiTheme="minorHAnsi"/>
          <w:color w:val="000000" w:themeColor="text1"/>
        </w:rPr>
        <w:t xml:space="preserve">. </w:t>
      </w:r>
      <w:r w:rsidR="003E4E2C" w:rsidRPr="007B1A36">
        <w:rPr>
          <w:rFonts w:asciiTheme="minorHAnsi" w:hAnsiTheme="minorHAnsi"/>
        </w:rPr>
        <w:t>Discuss: Where does the energy come from for the candle to burn? What is burning? What is the smoke?  Discuss the transformation of energy from chemical to light and heat, etc.</w:t>
      </w:r>
      <w:r w:rsidR="003E4E2C">
        <w:rPr>
          <w:rFonts w:asciiTheme="minorHAnsi" w:hAnsiTheme="minorHAnsi"/>
        </w:rPr>
        <w:t xml:space="preserve"> </w:t>
      </w:r>
      <w:r w:rsidR="003E4E2C" w:rsidRPr="007B1A36">
        <w:rPr>
          <w:rFonts w:asciiTheme="minorHAnsi" w:hAnsiTheme="minorHAnsi"/>
        </w:rPr>
        <w:t>Explore all students’ answers and record.</w:t>
      </w:r>
    </w:p>
    <w:p w14:paraId="7C95E464" w14:textId="5ED008A9" w:rsidR="006E40B9" w:rsidRDefault="006E40B9" w:rsidP="005078F0">
      <w:pPr>
        <w:rPr>
          <w:rFonts w:asciiTheme="minorHAnsi" w:hAnsiTheme="minorHAnsi"/>
        </w:rPr>
      </w:pPr>
    </w:p>
    <w:p w14:paraId="4CDE2761" w14:textId="2E6768B9" w:rsidR="00C7545C" w:rsidRPr="007B1A36" w:rsidRDefault="00951C0F" w:rsidP="005078F0">
      <w:pPr>
        <w:rPr>
          <w:rFonts w:asciiTheme="minorHAnsi" w:hAnsiTheme="minorHAnsi"/>
          <w:color w:val="000000" w:themeColor="text1"/>
        </w:rPr>
      </w:pPr>
      <w:r>
        <w:rPr>
          <w:rFonts w:asciiTheme="minorHAnsi" w:hAnsiTheme="minorHAnsi"/>
        </w:rPr>
        <w:t xml:space="preserve">Video: </w:t>
      </w:r>
      <w:hyperlink r:id="rId9" w:anchor="id=3&amp;vid=d8080b2a4c8f8f383ffed4bbac10301f&amp;action=view" w:history="1">
        <w:r w:rsidR="00C7545C" w:rsidRPr="007B1A36">
          <w:rPr>
            <w:rStyle w:val="Hyperlink"/>
            <w:rFonts w:asciiTheme="minorHAnsi" w:hAnsiTheme="minorHAnsi"/>
          </w:rPr>
          <w:t>Candle burning</w:t>
        </w:r>
      </w:hyperlink>
      <w:r>
        <w:rPr>
          <w:rFonts w:asciiTheme="minorHAnsi" w:hAnsiTheme="minorHAnsi"/>
          <w:color w:val="000000" w:themeColor="text1"/>
        </w:rPr>
        <w:t xml:space="preserve"> </w:t>
      </w:r>
    </w:p>
    <w:p w14:paraId="1D67CB23" w14:textId="25F13A6F" w:rsidR="006E40B9" w:rsidRDefault="006E40B9" w:rsidP="005078F0">
      <w:pPr>
        <w:rPr>
          <w:rFonts w:asciiTheme="minorHAnsi" w:hAnsiTheme="minorHAnsi"/>
          <w:color w:val="000000" w:themeColor="text1"/>
        </w:rPr>
      </w:pPr>
    </w:p>
    <w:p w14:paraId="683140FD" w14:textId="77F039EE" w:rsidR="00F9593A" w:rsidRPr="003E4E2C" w:rsidRDefault="003E4E2C" w:rsidP="005078F0">
      <w:pPr>
        <w:rPr>
          <w:rFonts w:asciiTheme="minorHAnsi" w:hAnsiTheme="minorHAnsi"/>
          <w:color w:val="000000" w:themeColor="text1"/>
        </w:rPr>
      </w:pPr>
      <w:r>
        <w:rPr>
          <w:rFonts w:asciiTheme="minorHAnsi" w:hAnsiTheme="minorHAnsi"/>
          <w:color w:val="000000" w:themeColor="text1"/>
        </w:rPr>
        <w:t xml:space="preserve">If you are able to light candles, complete the </w:t>
      </w:r>
      <w:r>
        <w:rPr>
          <w:rFonts w:asciiTheme="minorHAnsi" w:hAnsiTheme="minorHAnsi"/>
          <w:color w:val="0070C0"/>
        </w:rPr>
        <w:t>Candle O</w:t>
      </w:r>
      <w:r w:rsidRPr="003E4E2C">
        <w:rPr>
          <w:rFonts w:asciiTheme="minorHAnsi" w:hAnsiTheme="minorHAnsi"/>
          <w:color w:val="0070C0"/>
        </w:rPr>
        <w:t>bservation</w:t>
      </w:r>
      <w:r>
        <w:rPr>
          <w:rFonts w:asciiTheme="minorHAnsi" w:hAnsiTheme="minorHAnsi"/>
          <w:color w:val="000000" w:themeColor="text1"/>
        </w:rPr>
        <w:t xml:space="preserve"> fill in the blank sheet (attached). The teacher will print and cut apart the word bank. Give one word to each student. With their one word and fill in the blank sheet in their hands, students walk around the room and “give one, get one” answer to the fill in the blank sheet. </w:t>
      </w:r>
      <w:bookmarkStart w:id="0" w:name="_GoBack"/>
      <w:bookmarkEnd w:id="0"/>
    </w:p>
    <w:p w14:paraId="3CD9D733" w14:textId="7854F412" w:rsidR="006E40B9" w:rsidRPr="007B1A36" w:rsidRDefault="006E40B9" w:rsidP="005078F0">
      <w:pPr>
        <w:rPr>
          <w:rFonts w:asciiTheme="minorHAnsi" w:hAnsiTheme="minorHAnsi"/>
          <w:b/>
        </w:rPr>
      </w:pPr>
    </w:p>
    <w:p w14:paraId="4B69F82A" w14:textId="71BC4042" w:rsidR="007C3482" w:rsidRPr="007B1A36" w:rsidRDefault="007C3482" w:rsidP="005078F0">
      <w:pPr>
        <w:rPr>
          <w:rFonts w:asciiTheme="minorHAnsi" w:hAnsiTheme="minorHAnsi"/>
          <w:b/>
        </w:rPr>
      </w:pPr>
      <w:r w:rsidRPr="007B1A36">
        <w:rPr>
          <w:rFonts w:asciiTheme="minorHAnsi" w:hAnsiTheme="minorHAnsi"/>
          <w:b/>
        </w:rPr>
        <w:t xml:space="preserve">Extension: (Art) </w:t>
      </w:r>
      <w:r w:rsidRPr="007B1A36">
        <w:rPr>
          <w:rFonts w:asciiTheme="minorHAnsi" w:hAnsiTheme="minorHAnsi"/>
        </w:rPr>
        <w:t>Students can make their own candle</w:t>
      </w:r>
    </w:p>
    <w:p w14:paraId="06851A4E" w14:textId="5890AC31" w:rsidR="00235E99" w:rsidRPr="007B1A36" w:rsidRDefault="005078F0" w:rsidP="005078F0">
      <w:pPr>
        <w:rPr>
          <w:rFonts w:asciiTheme="minorHAnsi" w:hAnsiTheme="minorHAnsi"/>
          <w:color w:val="000000" w:themeColor="text1"/>
        </w:rPr>
      </w:pPr>
      <w:r w:rsidRPr="007B1A36">
        <w:rPr>
          <w:rFonts w:asciiTheme="minorHAnsi" w:hAnsiTheme="minorHAnsi"/>
          <w:color w:val="000000" w:themeColor="text1"/>
        </w:rPr>
        <w:t xml:space="preserve">Activity: Make a soy candle of your own. </w:t>
      </w:r>
    </w:p>
    <w:p w14:paraId="481FCF3F" w14:textId="3B4EC76D" w:rsidR="00235E99" w:rsidRPr="007B1A36" w:rsidRDefault="00235E99" w:rsidP="005078F0">
      <w:pPr>
        <w:rPr>
          <w:rFonts w:asciiTheme="minorHAnsi" w:hAnsiTheme="minorHAnsi"/>
          <w:color w:val="000000" w:themeColor="text1"/>
        </w:rPr>
      </w:pPr>
      <w:r w:rsidRPr="007B1A36">
        <w:rPr>
          <w:rFonts w:asciiTheme="minorHAnsi" w:hAnsiTheme="minorHAnsi"/>
          <w:color w:val="000000" w:themeColor="text1"/>
        </w:rPr>
        <w:t xml:space="preserve">Video: </w:t>
      </w:r>
      <w:hyperlink r:id="rId10" w:history="1">
        <w:r w:rsidRPr="007B1A36">
          <w:rPr>
            <w:rStyle w:val="Hyperlink"/>
            <w:rFonts w:asciiTheme="minorHAnsi" w:hAnsiTheme="minorHAnsi"/>
          </w:rPr>
          <w:t>Making a soy candle</w:t>
        </w:r>
      </w:hyperlink>
    </w:p>
    <w:p w14:paraId="77112359" w14:textId="411553AD" w:rsidR="00504FD2" w:rsidRPr="007B1A36" w:rsidRDefault="00504FD2" w:rsidP="005078F0">
      <w:pPr>
        <w:rPr>
          <w:rFonts w:asciiTheme="minorHAnsi" w:hAnsiTheme="minorHAnsi"/>
          <w:b/>
        </w:rPr>
      </w:pPr>
    </w:p>
    <w:p w14:paraId="33F20655" w14:textId="627B5566" w:rsidR="005078F0" w:rsidRPr="007B1A36" w:rsidRDefault="00DD3C12" w:rsidP="005078F0">
      <w:pPr>
        <w:rPr>
          <w:rFonts w:asciiTheme="minorHAnsi" w:hAnsiTheme="minorHAnsi"/>
        </w:rPr>
      </w:pPr>
      <w:r w:rsidRPr="007B1A36">
        <w:rPr>
          <w:rFonts w:asciiTheme="minorHAnsi" w:hAnsiTheme="minorHAnsi"/>
          <w:b/>
        </w:rPr>
        <w:t xml:space="preserve">Assessment: </w:t>
      </w:r>
      <w:r w:rsidRPr="007B1A36">
        <w:rPr>
          <w:rFonts w:asciiTheme="minorHAnsi" w:hAnsiTheme="minorHAnsi"/>
        </w:rPr>
        <w:t>Students will d</w:t>
      </w:r>
      <w:r w:rsidR="00074F25" w:rsidRPr="007B1A36">
        <w:rPr>
          <w:rFonts w:asciiTheme="minorHAnsi" w:hAnsiTheme="minorHAnsi"/>
        </w:rPr>
        <w:t>erive</w:t>
      </w:r>
      <w:r w:rsidR="005078F0" w:rsidRPr="007B1A36">
        <w:rPr>
          <w:rFonts w:asciiTheme="minorHAnsi" w:hAnsiTheme="minorHAnsi"/>
        </w:rPr>
        <w:t xml:space="preserve"> the laws of conservation of energy and matter. </w:t>
      </w:r>
    </w:p>
    <w:p w14:paraId="66E9A9F7" w14:textId="77777777" w:rsidR="005078F0" w:rsidRPr="007B1A36" w:rsidRDefault="005078F0" w:rsidP="005078F0">
      <w:pPr>
        <w:rPr>
          <w:rFonts w:asciiTheme="minorHAnsi" w:hAnsiTheme="minorHAnsi"/>
        </w:rPr>
      </w:pPr>
    </w:p>
    <w:p w14:paraId="67861327" w14:textId="77777777" w:rsidR="00504FD2" w:rsidRPr="007B1A36" w:rsidRDefault="00504FD2" w:rsidP="00C7545C">
      <w:pPr>
        <w:rPr>
          <w:rFonts w:asciiTheme="minorHAnsi" w:hAnsiTheme="minorHAnsi"/>
          <w:b/>
        </w:rPr>
      </w:pPr>
    </w:p>
    <w:p w14:paraId="1FC41931" w14:textId="77777777" w:rsidR="0012147F" w:rsidRPr="007B1A36" w:rsidRDefault="0012147F" w:rsidP="00C7545C">
      <w:pPr>
        <w:rPr>
          <w:rFonts w:asciiTheme="minorHAnsi" w:hAnsiTheme="minorHAnsi"/>
          <w:b/>
        </w:rPr>
      </w:pPr>
    </w:p>
    <w:p w14:paraId="046C22D1" w14:textId="77777777" w:rsidR="0012147F" w:rsidRPr="007B1A36" w:rsidRDefault="0012147F" w:rsidP="00C7545C">
      <w:pPr>
        <w:rPr>
          <w:rFonts w:asciiTheme="minorHAnsi" w:hAnsiTheme="minorHAnsi"/>
          <w:b/>
        </w:rPr>
      </w:pPr>
    </w:p>
    <w:p w14:paraId="5976FDE0" w14:textId="77777777" w:rsidR="00B5378A" w:rsidRPr="007B1A36" w:rsidRDefault="00B5378A" w:rsidP="00C7545C">
      <w:pPr>
        <w:rPr>
          <w:rFonts w:asciiTheme="minorHAnsi" w:hAnsiTheme="minorHAnsi"/>
          <w:b/>
        </w:rPr>
      </w:pPr>
    </w:p>
    <w:p w14:paraId="44F65869" w14:textId="77777777" w:rsidR="00B5378A" w:rsidRPr="007B1A36" w:rsidRDefault="00B5378A" w:rsidP="00C7545C">
      <w:pPr>
        <w:rPr>
          <w:rFonts w:asciiTheme="minorHAnsi" w:hAnsiTheme="minorHAnsi"/>
          <w:b/>
        </w:rPr>
      </w:pPr>
    </w:p>
    <w:p w14:paraId="56CE6407" w14:textId="77777777" w:rsidR="00B5378A" w:rsidRPr="007B1A36" w:rsidRDefault="00B5378A" w:rsidP="00C7545C">
      <w:pPr>
        <w:rPr>
          <w:rFonts w:asciiTheme="minorHAnsi" w:hAnsiTheme="minorHAnsi"/>
          <w:b/>
        </w:rPr>
      </w:pPr>
    </w:p>
    <w:p w14:paraId="46E04D44" w14:textId="77777777" w:rsidR="00B5378A" w:rsidRPr="007B1A36" w:rsidRDefault="00B5378A" w:rsidP="00C7545C">
      <w:pPr>
        <w:rPr>
          <w:rFonts w:asciiTheme="minorHAnsi" w:hAnsiTheme="minorHAnsi"/>
          <w:b/>
        </w:rPr>
      </w:pPr>
    </w:p>
    <w:p w14:paraId="2600F2AF" w14:textId="77777777" w:rsidR="00B5378A" w:rsidRPr="007B1A36" w:rsidRDefault="00B5378A" w:rsidP="00C7545C">
      <w:pPr>
        <w:rPr>
          <w:rFonts w:asciiTheme="minorHAnsi" w:hAnsiTheme="minorHAnsi"/>
          <w:b/>
        </w:rPr>
      </w:pPr>
    </w:p>
    <w:p w14:paraId="31E8CC77" w14:textId="77777777" w:rsidR="006E40B9" w:rsidRPr="007B1A36" w:rsidRDefault="006E40B9" w:rsidP="00C7545C">
      <w:pPr>
        <w:rPr>
          <w:rFonts w:asciiTheme="minorHAnsi" w:hAnsiTheme="minorHAnsi"/>
          <w:b/>
        </w:rPr>
      </w:pPr>
    </w:p>
    <w:p w14:paraId="6733A883" w14:textId="77777777" w:rsidR="00EA5D99" w:rsidRPr="007B1A36" w:rsidRDefault="00EA5D99" w:rsidP="00C7545C">
      <w:pPr>
        <w:rPr>
          <w:rFonts w:asciiTheme="minorHAnsi" w:hAnsiTheme="minorHAnsi"/>
          <w:b/>
        </w:rPr>
      </w:pPr>
    </w:p>
    <w:p w14:paraId="2D5DAFCA" w14:textId="77777777" w:rsidR="00EB36EB" w:rsidRPr="007B1A36" w:rsidRDefault="00EB36EB" w:rsidP="00C7545C">
      <w:pPr>
        <w:rPr>
          <w:rFonts w:asciiTheme="minorHAnsi" w:hAnsiTheme="minorHAnsi"/>
          <w:b/>
        </w:rPr>
      </w:pPr>
    </w:p>
    <w:p w14:paraId="7E2D98E5" w14:textId="77777777" w:rsidR="00EB36EB" w:rsidRPr="007B1A36" w:rsidRDefault="00EB36EB" w:rsidP="00C7545C">
      <w:pPr>
        <w:rPr>
          <w:rFonts w:asciiTheme="minorHAnsi" w:hAnsiTheme="minorHAnsi"/>
          <w:b/>
        </w:rPr>
      </w:pPr>
    </w:p>
    <w:p w14:paraId="71A8A974" w14:textId="77777777" w:rsidR="00127DA9" w:rsidRPr="007B1A36" w:rsidRDefault="00127DA9" w:rsidP="00C7545C">
      <w:pPr>
        <w:rPr>
          <w:rFonts w:asciiTheme="minorHAnsi" w:hAnsiTheme="minorHAnsi"/>
          <w:b/>
        </w:rPr>
      </w:pPr>
    </w:p>
    <w:p w14:paraId="6E79C41E" w14:textId="77777777" w:rsidR="00127DA9" w:rsidRPr="007B1A36" w:rsidRDefault="00127DA9" w:rsidP="00C7545C">
      <w:pPr>
        <w:rPr>
          <w:rFonts w:asciiTheme="minorHAnsi" w:hAnsiTheme="minorHAnsi"/>
          <w:b/>
        </w:rPr>
      </w:pPr>
    </w:p>
    <w:p w14:paraId="40CAE7B8" w14:textId="77777777" w:rsidR="00CE0B61" w:rsidRPr="007B1A36" w:rsidRDefault="00CE0B61" w:rsidP="00C7545C">
      <w:pPr>
        <w:rPr>
          <w:rFonts w:asciiTheme="minorHAnsi" w:hAnsiTheme="minorHAnsi"/>
          <w:b/>
        </w:rPr>
      </w:pPr>
      <w:r w:rsidRPr="007B1A36">
        <w:rPr>
          <w:rFonts w:asciiTheme="minorHAnsi" w:hAnsiTheme="minorHAnsi"/>
          <w:b/>
        </w:rPr>
        <w:br w:type="page"/>
      </w:r>
    </w:p>
    <w:p w14:paraId="0EE378B8" w14:textId="43285270" w:rsidR="007C3482" w:rsidRPr="007B1A36" w:rsidRDefault="007C3482" w:rsidP="00C7545C">
      <w:pPr>
        <w:rPr>
          <w:rFonts w:asciiTheme="minorHAnsi" w:hAnsiTheme="minorHAnsi"/>
          <w:b/>
        </w:rPr>
      </w:pPr>
      <w:r w:rsidRPr="007B1A36">
        <w:rPr>
          <w:rFonts w:asciiTheme="minorHAnsi" w:hAnsiTheme="minorHAnsi"/>
          <w:b/>
        </w:rPr>
        <w:lastRenderedPageBreak/>
        <w:t xml:space="preserve">Lesson 3: </w:t>
      </w:r>
      <w:r w:rsidR="00BF1D28" w:rsidRPr="007B1A36">
        <w:rPr>
          <w:rFonts w:asciiTheme="minorHAnsi" w:hAnsiTheme="minorHAnsi"/>
          <w:b/>
        </w:rPr>
        <w:t>Chemical Energy</w:t>
      </w:r>
      <w:r w:rsidRPr="007B1A36">
        <w:rPr>
          <w:rFonts w:asciiTheme="minorHAnsi" w:hAnsiTheme="minorHAnsi"/>
          <w:b/>
        </w:rPr>
        <w:t xml:space="preserve"> </w:t>
      </w:r>
    </w:p>
    <w:p w14:paraId="7CEF6F4C" w14:textId="77777777" w:rsidR="00CE0B61" w:rsidRPr="007B1A36" w:rsidRDefault="00CE0B61" w:rsidP="00C7545C">
      <w:pPr>
        <w:rPr>
          <w:rFonts w:asciiTheme="minorHAnsi" w:hAnsiTheme="minorHAnsi"/>
          <w:b/>
        </w:rPr>
      </w:pPr>
    </w:p>
    <w:p w14:paraId="2D448FEB" w14:textId="751138F6" w:rsidR="00BF1D28" w:rsidRPr="007B1A36" w:rsidRDefault="00BF1D28" w:rsidP="00BF1D28">
      <w:pPr>
        <w:rPr>
          <w:rFonts w:asciiTheme="minorHAnsi" w:eastAsia="Times New Roman" w:hAnsiTheme="minorHAnsi"/>
          <w:b/>
        </w:rPr>
      </w:pPr>
      <w:r w:rsidRPr="007B1A36">
        <w:rPr>
          <w:rFonts w:asciiTheme="minorHAnsi" w:eastAsia="Times New Roman" w:hAnsiTheme="minorHAnsi"/>
          <w:b/>
        </w:rPr>
        <w:t>PSCI.PS3: Energy</w:t>
      </w:r>
    </w:p>
    <w:p w14:paraId="738D1376" w14:textId="1957FAEC" w:rsidR="004F0592" w:rsidRPr="007B1A36" w:rsidRDefault="00730FD6" w:rsidP="00C7545C">
      <w:pPr>
        <w:rPr>
          <w:rFonts w:asciiTheme="minorHAnsi" w:eastAsia="Times New Roman" w:hAnsiTheme="minorHAnsi"/>
          <w:color w:val="000000" w:themeColor="text1"/>
        </w:rPr>
      </w:pPr>
      <w:r w:rsidRPr="007B1A36">
        <w:rPr>
          <w:rFonts w:asciiTheme="minorHAnsi" w:eastAsia="Times New Roman" w:hAnsiTheme="minorHAnsi"/>
          <w:b/>
          <w:color w:val="000000" w:themeColor="text1"/>
        </w:rPr>
        <w:t>2)  Plan and conduct an investigation to provide evidence that thermal energy will move as heat between objects of two different temperatures, resulting in a more uniform energy distribution (temperature) among the objects.</w:t>
      </w:r>
      <w:r w:rsidRPr="007B1A36">
        <w:rPr>
          <w:rFonts w:asciiTheme="minorHAnsi" w:eastAsia="Times New Roman" w:hAnsiTheme="minorHAnsi"/>
          <w:color w:val="000000" w:themeColor="text1"/>
        </w:rPr>
        <w:t xml:space="preserve"> (MRE</w:t>
      </w:r>
      <w:r w:rsidR="004F0592" w:rsidRPr="007B1A36">
        <w:rPr>
          <w:rFonts w:asciiTheme="minorHAnsi" w:eastAsia="Times New Roman" w:hAnsiTheme="minorHAnsi"/>
          <w:color w:val="000000" w:themeColor="text1"/>
        </w:rPr>
        <w:t>, Instant Light and Hot and Cold Packs)</w:t>
      </w:r>
    </w:p>
    <w:p w14:paraId="02FA81F7" w14:textId="77777777" w:rsidR="00B5378A" w:rsidRPr="007B1A36" w:rsidRDefault="00B5378A" w:rsidP="00C7545C">
      <w:pPr>
        <w:rPr>
          <w:rFonts w:asciiTheme="minorHAnsi" w:hAnsiTheme="minorHAnsi"/>
        </w:rPr>
      </w:pPr>
    </w:p>
    <w:p w14:paraId="21A31474" w14:textId="0994C522" w:rsidR="00160EEE" w:rsidRPr="007B1A36" w:rsidRDefault="00160EEE" w:rsidP="00C7545C">
      <w:pPr>
        <w:rPr>
          <w:rFonts w:asciiTheme="minorHAnsi" w:hAnsiTheme="minorHAnsi"/>
        </w:rPr>
      </w:pPr>
      <w:r w:rsidRPr="007B1A36">
        <w:rPr>
          <w:rFonts w:asciiTheme="minorHAnsi" w:hAnsiTheme="minorHAnsi"/>
        </w:rPr>
        <w:t>Ha</w:t>
      </w:r>
      <w:r w:rsidR="00EB36EB" w:rsidRPr="007B1A36">
        <w:rPr>
          <w:rFonts w:asciiTheme="minorHAnsi" w:hAnsiTheme="minorHAnsi"/>
        </w:rPr>
        <w:t>ve students brainstorm</w:t>
      </w:r>
      <w:r w:rsidRPr="007B1A36">
        <w:rPr>
          <w:rFonts w:asciiTheme="minorHAnsi" w:hAnsiTheme="minorHAnsi"/>
        </w:rPr>
        <w:t xml:space="preserve"> various chemical o</w:t>
      </w:r>
      <w:r w:rsidR="00F9593A" w:rsidRPr="007B1A36">
        <w:rPr>
          <w:rFonts w:asciiTheme="minorHAnsi" w:hAnsiTheme="minorHAnsi"/>
        </w:rPr>
        <w:t>r physical</w:t>
      </w:r>
      <w:r w:rsidR="00005BF4" w:rsidRPr="007B1A36">
        <w:rPr>
          <w:rFonts w:asciiTheme="minorHAnsi" w:hAnsiTheme="minorHAnsi"/>
        </w:rPr>
        <w:t xml:space="preserve"> changes that release or absorb</w:t>
      </w:r>
      <w:r w:rsidRPr="007B1A36">
        <w:rPr>
          <w:rFonts w:asciiTheme="minorHAnsi" w:hAnsiTheme="minorHAnsi"/>
        </w:rPr>
        <w:t xml:space="preserve"> heat. </w:t>
      </w:r>
    </w:p>
    <w:p w14:paraId="5F589A80" w14:textId="77777777" w:rsidR="00B5378A" w:rsidRPr="007B1A36" w:rsidRDefault="00B5378A" w:rsidP="00C7545C">
      <w:pPr>
        <w:rPr>
          <w:rFonts w:asciiTheme="minorHAnsi" w:hAnsiTheme="minorHAnsi"/>
          <w:b/>
        </w:rPr>
      </w:pPr>
    </w:p>
    <w:p w14:paraId="616A978B" w14:textId="39599C6A" w:rsidR="008F4514" w:rsidRPr="007B1A36" w:rsidRDefault="00D10DB0" w:rsidP="00C7545C">
      <w:pPr>
        <w:rPr>
          <w:rFonts w:asciiTheme="minorHAnsi" w:hAnsiTheme="minorHAnsi"/>
        </w:rPr>
      </w:pPr>
      <w:r w:rsidRPr="007B1A36">
        <w:rPr>
          <w:rFonts w:asciiTheme="minorHAnsi" w:hAnsiTheme="minorHAnsi"/>
          <w:b/>
        </w:rPr>
        <w:t xml:space="preserve">Objective: </w:t>
      </w:r>
      <w:r w:rsidR="00DD3C12" w:rsidRPr="007B1A36">
        <w:rPr>
          <w:rFonts w:asciiTheme="minorHAnsi" w:hAnsiTheme="minorHAnsi"/>
        </w:rPr>
        <w:t>S</w:t>
      </w:r>
      <w:r w:rsidRPr="007B1A36">
        <w:rPr>
          <w:rFonts w:asciiTheme="minorHAnsi" w:hAnsiTheme="minorHAnsi"/>
        </w:rPr>
        <w:t xml:space="preserve">tudent will conduct an investigation </w:t>
      </w:r>
      <w:r w:rsidR="00DD5F22" w:rsidRPr="007B1A36">
        <w:rPr>
          <w:rFonts w:asciiTheme="minorHAnsi" w:hAnsiTheme="minorHAnsi"/>
        </w:rPr>
        <w:t xml:space="preserve">and analyze data </w:t>
      </w:r>
      <w:r w:rsidRPr="007B1A36">
        <w:rPr>
          <w:rFonts w:asciiTheme="minorHAnsi" w:hAnsiTheme="minorHAnsi"/>
        </w:rPr>
        <w:t xml:space="preserve">to prove that the energy transfer between different objects results in a uniform temperature. </w:t>
      </w:r>
      <w:r w:rsidR="00DD5F22" w:rsidRPr="007B1A36">
        <w:rPr>
          <w:rFonts w:asciiTheme="minorHAnsi" w:hAnsiTheme="minorHAnsi"/>
        </w:rPr>
        <w:t xml:space="preserve">Students will describe the energy transfer both quantitatively and conceptually. </w:t>
      </w:r>
    </w:p>
    <w:p w14:paraId="652BFC10" w14:textId="77777777" w:rsidR="00B5378A" w:rsidRPr="007B1A36" w:rsidRDefault="00B5378A" w:rsidP="00C7545C">
      <w:pPr>
        <w:rPr>
          <w:rFonts w:asciiTheme="minorHAnsi" w:hAnsiTheme="minorHAnsi"/>
          <w:b/>
          <w:color w:val="000000" w:themeColor="text1"/>
        </w:rPr>
      </w:pPr>
    </w:p>
    <w:p w14:paraId="6E28AF01" w14:textId="45BA783E" w:rsidR="00BD219B" w:rsidRPr="007B1A36" w:rsidRDefault="00CA3215" w:rsidP="00C7545C">
      <w:pPr>
        <w:rPr>
          <w:rFonts w:asciiTheme="minorHAnsi" w:hAnsiTheme="minorHAnsi"/>
        </w:rPr>
      </w:pPr>
      <w:r w:rsidRPr="007B1A36">
        <w:rPr>
          <w:rFonts w:asciiTheme="minorHAnsi" w:hAnsiTheme="minorHAnsi"/>
          <w:b/>
          <w:color w:val="000000" w:themeColor="text1"/>
        </w:rPr>
        <w:t>Activity</w:t>
      </w:r>
      <w:r w:rsidR="00F9593A" w:rsidRPr="007B1A36">
        <w:rPr>
          <w:rFonts w:asciiTheme="minorHAnsi" w:hAnsiTheme="minorHAnsi"/>
          <w:b/>
          <w:color w:val="000000" w:themeColor="text1"/>
        </w:rPr>
        <w:t xml:space="preserve"> 1</w:t>
      </w:r>
      <w:r w:rsidRPr="007B1A36">
        <w:rPr>
          <w:rFonts w:asciiTheme="minorHAnsi" w:hAnsiTheme="minorHAnsi"/>
          <w:b/>
          <w:color w:val="000000" w:themeColor="text1"/>
        </w:rPr>
        <w:t xml:space="preserve">: </w:t>
      </w:r>
      <w:r w:rsidR="003C3690" w:rsidRPr="007B1A36">
        <w:rPr>
          <w:rFonts w:asciiTheme="minorHAnsi" w:hAnsiTheme="minorHAnsi"/>
        </w:rPr>
        <w:t>Students will create a cold pack</w:t>
      </w:r>
      <w:r w:rsidR="00EB36EB" w:rsidRPr="007B1A36">
        <w:rPr>
          <w:rFonts w:asciiTheme="minorHAnsi" w:hAnsiTheme="minorHAnsi"/>
        </w:rPr>
        <w:t>.</w:t>
      </w:r>
    </w:p>
    <w:p w14:paraId="2C4A7B4C" w14:textId="77777777" w:rsidR="00F64C75" w:rsidRPr="007B1A36" w:rsidRDefault="00F64C75" w:rsidP="00F64C75">
      <w:pPr>
        <w:framePr w:hSpace="180" w:wrap="around" w:vAnchor="text" w:hAnchor="margin" w:y="18"/>
        <w:rPr>
          <w:rFonts w:asciiTheme="minorHAnsi" w:eastAsia="Times New Roman" w:hAnsiTheme="minorHAnsi"/>
          <w:color w:val="4472C4" w:themeColor="accent1"/>
        </w:rPr>
      </w:pPr>
    </w:p>
    <w:p w14:paraId="4068D898" w14:textId="77777777" w:rsidR="00F64C75" w:rsidRPr="007B1A36" w:rsidRDefault="00251D9D" w:rsidP="00F64C75">
      <w:pPr>
        <w:framePr w:hSpace="180" w:wrap="around" w:vAnchor="text" w:hAnchor="margin" w:y="18"/>
        <w:rPr>
          <w:rFonts w:asciiTheme="minorHAnsi" w:eastAsia="Times New Roman" w:hAnsiTheme="minorHAnsi"/>
          <w:color w:val="4472C4" w:themeColor="accent1"/>
        </w:rPr>
      </w:pPr>
      <w:hyperlink r:id="rId11" w:history="1">
        <w:r w:rsidR="00F64C75" w:rsidRPr="007B1A36">
          <w:rPr>
            <w:rStyle w:val="Hyperlink"/>
            <w:rFonts w:asciiTheme="minorHAnsi" w:eastAsia="Times New Roman" w:hAnsiTheme="minorHAnsi"/>
          </w:rPr>
          <w:t>Instant cold and hot packs</w:t>
        </w:r>
      </w:hyperlink>
    </w:p>
    <w:p w14:paraId="6371E14E" w14:textId="7ACA0CF7" w:rsidR="00B5378A" w:rsidRPr="007B1A36" w:rsidRDefault="00B5378A" w:rsidP="00CA3215">
      <w:pPr>
        <w:rPr>
          <w:rFonts w:asciiTheme="minorHAnsi" w:eastAsia="Times New Roman" w:hAnsiTheme="minorHAnsi"/>
          <w:b/>
        </w:rPr>
      </w:pPr>
    </w:p>
    <w:p w14:paraId="4E7828CD" w14:textId="64B465D7" w:rsidR="00330FC5" w:rsidRPr="007B1A36" w:rsidRDefault="00CA3215" w:rsidP="00CA3215">
      <w:pPr>
        <w:rPr>
          <w:rFonts w:asciiTheme="minorHAnsi" w:eastAsia="Times New Roman" w:hAnsiTheme="minorHAnsi"/>
        </w:rPr>
      </w:pPr>
      <w:r w:rsidRPr="007B1A36">
        <w:rPr>
          <w:rFonts w:asciiTheme="minorHAnsi" w:eastAsia="Times New Roman" w:hAnsiTheme="minorHAnsi"/>
          <w:b/>
        </w:rPr>
        <w:t xml:space="preserve">Overview: </w:t>
      </w:r>
      <w:r w:rsidRPr="007B1A36">
        <w:rPr>
          <w:rFonts w:asciiTheme="minorHAnsi" w:eastAsia="Times New Roman" w:hAnsiTheme="minorHAnsi"/>
        </w:rPr>
        <w:t xml:space="preserve">Exothermic reactions yield energy which is in the form of heat, but sometimes it also yields light.   </w:t>
      </w:r>
      <w:r w:rsidR="004946FE" w:rsidRPr="007B1A36">
        <w:rPr>
          <w:rFonts w:asciiTheme="minorHAnsi" w:eastAsia="Times New Roman" w:hAnsiTheme="minorHAnsi"/>
        </w:rPr>
        <w:t>Chemiluminescent</w:t>
      </w:r>
      <w:r w:rsidRPr="007B1A36">
        <w:rPr>
          <w:rFonts w:asciiTheme="minorHAnsi" w:eastAsia="Times New Roman" w:hAnsiTheme="minorHAnsi"/>
        </w:rPr>
        <w:t xml:space="preserve"> reactions yield light energy with little or no heat.  Certain organisms are capable of producing light such as mushrooms, bacteria, earthworms, millipedes, etc. Each of these contain a substance that is oxidized in one way or another. During WWII, the Japanese military used the dry extract from the bioluminescence sea firefly to read maps at night and </w:t>
      </w:r>
      <w:r w:rsidR="00F9593A" w:rsidRPr="007B1A36">
        <w:rPr>
          <w:rFonts w:asciiTheme="minorHAnsi" w:eastAsia="Times New Roman" w:hAnsiTheme="minorHAnsi"/>
        </w:rPr>
        <w:t>to tag</w:t>
      </w:r>
      <w:r w:rsidRPr="007B1A36">
        <w:rPr>
          <w:rFonts w:asciiTheme="minorHAnsi" w:eastAsia="Times New Roman" w:hAnsiTheme="minorHAnsi"/>
        </w:rPr>
        <w:t xml:space="preserve"> soldiers to</w:t>
      </w:r>
      <w:r w:rsidR="00F9593A" w:rsidRPr="007B1A36">
        <w:rPr>
          <w:rFonts w:asciiTheme="minorHAnsi" w:eastAsia="Times New Roman" w:hAnsiTheme="minorHAnsi"/>
        </w:rPr>
        <w:t xml:space="preserve"> follow in the dark jungles. What</w:t>
      </w:r>
      <w:r w:rsidRPr="007B1A36">
        <w:rPr>
          <w:rFonts w:asciiTheme="minorHAnsi" w:eastAsia="Times New Roman" w:hAnsiTheme="minorHAnsi"/>
        </w:rPr>
        <w:t xml:space="preserve"> are some other ways we use chemiluminescence? </w:t>
      </w:r>
    </w:p>
    <w:p w14:paraId="22DD51F7" w14:textId="77777777" w:rsidR="00B5378A" w:rsidRPr="007B1A36" w:rsidRDefault="00B5378A" w:rsidP="00CA3215">
      <w:pPr>
        <w:rPr>
          <w:rFonts w:asciiTheme="minorHAnsi" w:eastAsia="Times New Roman" w:hAnsiTheme="minorHAnsi"/>
          <w:b/>
          <w:color w:val="000000" w:themeColor="text1"/>
        </w:rPr>
      </w:pPr>
    </w:p>
    <w:p w14:paraId="5FB9B87D" w14:textId="6B1AAAC1" w:rsidR="00CA3215" w:rsidRPr="007B1A36" w:rsidRDefault="00CA3215" w:rsidP="00CA3215">
      <w:pPr>
        <w:rPr>
          <w:rFonts w:asciiTheme="minorHAnsi" w:eastAsia="Times New Roman" w:hAnsiTheme="minorHAnsi"/>
        </w:rPr>
      </w:pPr>
      <w:r w:rsidRPr="007B1A36">
        <w:rPr>
          <w:rFonts w:asciiTheme="minorHAnsi" w:eastAsia="Times New Roman" w:hAnsiTheme="minorHAnsi"/>
          <w:b/>
          <w:color w:val="000000" w:themeColor="text1"/>
        </w:rPr>
        <w:t>Activity</w:t>
      </w:r>
      <w:r w:rsidR="00005BF4" w:rsidRPr="007B1A36">
        <w:rPr>
          <w:rFonts w:asciiTheme="minorHAnsi" w:eastAsia="Times New Roman" w:hAnsiTheme="minorHAnsi"/>
          <w:b/>
          <w:color w:val="000000" w:themeColor="text1"/>
        </w:rPr>
        <w:t xml:space="preserve"> 2</w:t>
      </w:r>
      <w:r w:rsidRPr="007B1A36">
        <w:rPr>
          <w:rFonts w:asciiTheme="minorHAnsi" w:eastAsia="Times New Roman" w:hAnsiTheme="minorHAnsi"/>
          <w:color w:val="000000" w:themeColor="text1"/>
        </w:rPr>
        <w:t xml:space="preserve">: Demo …Instant Light (Materials from Flinn) </w:t>
      </w:r>
    </w:p>
    <w:p w14:paraId="507AD594" w14:textId="633E145A" w:rsidR="001C20F8" w:rsidRPr="00A97D2A" w:rsidRDefault="00330FC5" w:rsidP="00CA3215">
      <w:pPr>
        <w:rPr>
          <w:rStyle w:val="Hyperlink"/>
          <w:rFonts w:eastAsia="Times New Roman"/>
          <w:color w:val="auto"/>
          <w:u w:val="none"/>
        </w:rPr>
      </w:pPr>
      <w:r w:rsidRPr="007B1A36">
        <w:rPr>
          <w:rFonts w:asciiTheme="minorHAnsi" w:eastAsia="Times New Roman" w:hAnsiTheme="minorHAnsi"/>
          <w:color w:val="000000" w:themeColor="text1"/>
        </w:rPr>
        <w:t xml:space="preserve">Activity: </w:t>
      </w:r>
      <w:hyperlink r:id="rId12" w:history="1">
        <w:r w:rsidR="00A97D2A">
          <w:rPr>
            <w:rStyle w:val="Hyperlink"/>
            <w:rFonts w:eastAsia="Times New Roman"/>
          </w:rPr>
          <w:t>https://www.flinnsci.com/api/library/Download/1f29f36990a3446a80153917dc185ada</w:t>
        </w:r>
      </w:hyperlink>
    </w:p>
    <w:p w14:paraId="276394F5" w14:textId="77777777" w:rsidR="00A97D2A" w:rsidRPr="00A97D2A" w:rsidRDefault="00A97D2A" w:rsidP="00CA3215">
      <w:pPr>
        <w:rPr>
          <w:rStyle w:val="Hyperlink"/>
          <w:rFonts w:asciiTheme="minorHAnsi" w:eastAsia="Times New Roman" w:hAnsiTheme="minorHAnsi" w:cs="Arial"/>
          <w:color w:val="4472C4" w:themeColor="accent1"/>
        </w:rPr>
      </w:pPr>
    </w:p>
    <w:p w14:paraId="339EDEB1" w14:textId="77777777" w:rsidR="00CA3215" w:rsidRPr="007B1A36" w:rsidRDefault="00CA3215" w:rsidP="00CA3215">
      <w:pPr>
        <w:rPr>
          <w:rStyle w:val="Hyperlink"/>
          <w:rFonts w:asciiTheme="minorHAnsi" w:eastAsia="Times New Roman" w:hAnsiTheme="minorHAnsi" w:cs="Arial"/>
          <w:b/>
          <w:color w:val="000000" w:themeColor="text1"/>
          <w:u w:val="none"/>
        </w:rPr>
      </w:pPr>
      <w:r w:rsidRPr="007B1A36">
        <w:rPr>
          <w:rStyle w:val="Hyperlink"/>
          <w:rFonts w:asciiTheme="minorHAnsi" w:eastAsia="Times New Roman" w:hAnsiTheme="minorHAnsi" w:cs="Arial"/>
          <w:b/>
          <w:color w:val="000000" w:themeColor="text1"/>
          <w:u w:val="none"/>
        </w:rPr>
        <w:t xml:space="preserve">Materials: </w:t>
      </w:r>
    </w:p>
    <w:p w14:paraId="536220F1" w14:textId="4F2C9AED" w:rsidR="00330FC5" w:rsidRPr="007B1A36" w:rsidRDefault="00330FC5" w:rsidP="00005BF4">
      <w:pPr>
        <w:ind w:firstLine="360"/>
        <w:rPr>
          <w:rFonts w:asciiTheme="minorHAnsi" w:eastAsia="Times New Roman" w:hAnsiTheme="minorHAnsi"/>
        </w:rPr>
      </w:pPr>
      <w:r w:rsidRPr="007B1A36">
        <w:rPr>
          <w:rFonts w:asciiTheme="minorHAnsi" w:eastAsia="Times New Roman" w:hAnsiTheme="minorHAnsi"/>
        </w:rPr>
        <w:t xml:space="preserve">Luminol, 0.2 g </w:t>
      </w:r>
      <w:r w:rsidR="00005BF4" w:rsidRPr="007B1A36">
        <w:rPr>
          <w:rFonts w:asciiTheme="minorHAnsi" w:eastAsia="Times New Roman" w:hAnsiTheme="minorHAnsi"/>
        </w:rPr>
        <w:tab/>
      </w:r>
      <w:r w:rsidR="00005BF4" w:rsidRPr="007B1A36">
        <w:rPr>
          <w:rFonts w:asciiTheme="minorHAnsi" w:eastAsia="Times New Roman" w:hAnsiTheme="minorHAnsi"/>
        </w:rPr>
        <w:tab/>
      </w:r>
      <w:r w:rsidR="00005BF4" w:rsidRPr="007B1A36">
        <w:rPr>
          <w:rFonts w:asciiTheme="minorHAnsi" w:eastAsia="Times New Roman" w:hAnsiTheme="minorHAnsi"/>
        </w:rPr>
        <w:tab/>
      </w:r>
      <w:r w:rsidR="00005BF4" w:rsidRPr="007B1A36">
        <w:rPr>
          <w:rFonts w:asciiTheme="minorHAnsi" w:eastAsia="Times New Roman" w:hAnsiTheme="minorHAnsi"/>
        </w:rPr>
        <w:tab/>
      </w:r>
      <w:r w:rsidR="00005BF4" w:rsidRPr="007B1A36">
        <w:rPr>
          <w:rFonts w:asciiTheme="minorHAnsi" w:eastAsia="Times New Roman" w:hAnsiTheme="minorHAnsi"/>
        </w:rPr>
        <w:tab/>
      </w:r>
      <w:r w:rsidR="00005BF4" w:rsidRPr="007B1A36">
        <w:rPr>
          <w:rFonts w:asciiTheme="minorHAnsi" w:eastAsia="Times New Roman" w:hAnsiTheme="minorHAnsi"/>
        </w:rPr>
        <w:tab/>
      </w:r>
      <w:r w:rsidRPr="007B1A36">
        <w:rPr>
          <w:rFonts w:asciiTheme="minorHAnsi" w:eastAsia="Times New Roman" w:hAnsiTheme="minorHAnsi"/>
        </w:rPr>
        <w:t>Beakers, 400-mL, 2–3</w:t>
      </w:r>
    </w:p>
    <w:p w14:paraId="6E171A3A" w14:textId="01C0513A" w:rsidR="00330FC5" w:rsidRPr="007B1A36" w:rsidRDefault="00330FC5" w:rsidP="00005BF4">
      <w:pPr>
        <w:ind w:firstLine="360"/>
        <w:rPr>
          <w:rFonts w:asciiTheme="minorHAnsi" w:eastAsia="Times New Roman" w:hAnsiTheme="minorHAnsi"/>
        </w:rPr>
      </w:pPr>
      <w:r w:rsidRPr="007B1A36">
        <w:rPr>
          <w:rFonts w:asciiTheme="minorHAnsi" w:eastAsia="Times New Roman" w:hAnsiTheme="minorHAnsi"/>
        </w:rPr>
        <w:t xml:space="preserve">Potassium ferricyanide, K3Fe(CN)6, 4 g </w:t>
      </w:r>
      <w:r w:rsidR="00005BF4" w:rsidRPr="007B1A36">
        <w:rPr>
          <w:rFonts w:asciiTheme="minorHAnsi" w:eastAsia="Times New Roman" w:hAnsiTheme="minorHAnsi"/>
        </w:rPr>
        <w:tab/>
      </w:r>
      <w:r w:rsidR="00005BF4" w:rsidRPr="007B1A36">
        <w:rPr>
          <w:rFonts w:asciiTheme="minorHAnsi" w:eastAsia="Times New Roman" w:hAnsiTheme="minorHAnsi"/>
        </w:rPr>
        <w:tab/>
      </w:r>
      <w:r w:rsidR="00005BF4" w:rsidRPr="007B1A36">
        <w:rPr>
          <w:rFonts w:asciiTheme="minorHAnsi" w:eastAsia="Times New Roman" w:hAnsiTheme="minorHAnsi"/>
        </w:rPr>
        <w:tab/>
      </w:r>
      <w:r w:rsidRPr="007B1A36">
        <w:rPr>
          <w:rFonts w:asciiTheme="minorHAnsi" w:eastAsia="Times New Roman" w:hAnsiTheme="minorHAnsi"/>
        </w:rPr>
        <w:t>Magnetic stirrer and stir bar</w:t>
      </w:r>
    </w:p>
    <w:p w14:paraId="6DED0573" w14:textId="22AF2E4C" w:rsidR="00330FC5" w:rsidRPr="007B1A36" w:rsidRDefault="00330FC5" w:rsidP="00005BF4">
      <w:pPr>
        <w:ind w:firstLine="360"/>
        <w:rPr>
          <w:rFonts w:asciiTheme="minorHAnsi" w:eastAsia="Times New Roman" w:hAnsiTheme="minorHAnsi"/>
        </w:rPr>
      </w:pPr>
      <w:r w:rsidRPr="007B1A36">
        <w:rPr>
          <w:rFonts w:asciiTheme="minorHAnsi" w:eastAsia="Times New Roman" w:hAnsiTheme="minorHAnsi"/>
        </w:rPr>
        <w:t xml:space="preserve">Clorox 2,® powder form, 64 g or Instant Light Kit </w:t>
      </w:r>
      <w:r w:rsidR="00005BF4" w:rsidRPr="007B1A36">
        <w:rPr>
          <w:rFonts w:asciiTheme="minorHAnsi" w:eastAsia="Times New Roman" w:hAnsiTheme="minorHAnsi"/>
        </w:rPr>
        <w:tab/>
      </w:r>
      <w:r w:rsidRPr="007B1A36">
        <w:rPr>
          <w:rFonts w:asciiTheme="minorHAnsi" w:eastAsia="Times New Roman" w:hAnsiTheme="minorHAnsi"/>
        </w:rPr>
        <w:t>Distilled or deionized water, 400 ml</w:t>
      </w:r>
    </w:p>
    <w:p w14:paraId="544D49B2" w14:textId="77777777" w:rsidR="00330FC5" w:rsidRPr="007B1A36" w:rsidRDefault="00330FC5" w:rsidP="00330FC5">
      <w:pPr>
        <w:rPr>
          <w:rFonts w:asciiTheme="minorHAnsi" w:eastAsia="Times New Roman" w:hAnsiTheme="minorHAnsi"/>
        </w:rPr>
      </w:pPr>
    </w:p>
    <w:p w14:paraId="2E37CB55" w14:textId="3411232E" w:rsidR="0012147F" w:rsidRPr="007B1A36" w:rsidRDefault="00330FC5" w:rsidP="00CA3215">
      <w:pPr>
        <w:rPr>
          <w:rStyle w:val="Hyperlink"/>
          <w:rFonts w:asciiTheme="minorHAnsi" w:eastAsia="Times New Roman" w:hAnsiTheme="minorHAnsi"/>
          <w:b/>
          <w:color w:val="auto"/>
          <w:u w:val="none"/>
        </w:rPr>
      </w:pPr>
      <w:r w:rsidRPr="007B1A36">
        <w:rPr>
          <w:rFonts w:asciiTheme="minorHAnsi" w:eastAsia="Times New Roman" w:hAnsiTheme="minorHAnsi"/>
          <w:b/>
        </w:rPr>
        <w:t>Procedure</w:t>
      </w:r>
    </w:p>
    <w:p w14:paraId="07EECCB7" w14:textId="107F7CAC" w:rsidR="00330FC5" w:rsidRPr="007B1A36" w:rsidRDefault="00330FC5" w:rsidP="00330FC5">
      <w:pPr>
        <w:rPr>
          <w:rFonts w:asciiTheme="minorHAnsi" w:eastAsia="Times New Roman" w:hAnsiTheme="minorHAnsi"/>
        </w:rPr>
      </w:pPr>
      <w:r w:rsidRPr="007B1A36">
        <w:rPr>
          <w:rFonts w:asciiTheme="minorHAnsi" w:eastAsia="Times New Roman" w:hAnsiTheme="minorHAnsi"/>
        </w:rPr>
        <w:t>1. Fill a beaker with distilled or deionized water, and place the beaker on a magnetic stirrer. The size of the beaker and amount of water is up to you.</w:t>
      </w:r>
    </w:p>
    <w:p w14:paraId="26C6EB35" w14:textId="05DE879D" w:rsidR="00330FC5" w:rsidRPr="007B1A36" w:rsidRDefault="00330FC5" w:rsidP="00330FC5">
      <w:pPr>
        <w:rPr>
          <w:rFonts w:asciiTheme="minorHAnsi" w:eastAsia="Times New Roman" w:hAnsiTheme="minorHAnsi"/>
        </w:rPr>
      </w:pPr>
      <w:r w:rsidRPr="007B1A36">
        <w:rPr>
          <w:rFonts w:asciiTheme="minorHAnsi" w:eastAsia="Times New Roman" w:hAnsiTheme="minorHAnsi"/>
        </w:rPr>
        <w:t>2. Turn off the lights in your classroom.</w:t>
      </w:r>
    </w:p>
    <w:p w14:paraId="25E460A4" w14:textId="43DC5FD3" w:rsidR="00330FC5" w:rsidRPr="007B1A36" w:rsidRDefault="00330FC5" w:rsidP="00330FC5">
      <w:pPr>
        <w:rPr>
          <w:rFonts w:asciiTheme="minorHAnsi" w:eastAsia="Times New Roman" w:hAnsiTheme="minorHAnsi"/>
        </w:rPr>
      </w:pPr>
      <w:r w:rsidRPr="007B1A36">
        <w:rPr>
          <w:rFonts w:asciiTheme="minorHAnsi" w:eastAsia="Times New Roman" w:hAnsiTheme="minorHAnsi"/>
        </w:rPr>
        <w:t>3. Add some Insta</w:t>
      </w:r>
      <w:r w:rsidR="00005BF4" w:rsidRPr="007B1A36">
        <w:rPr>
          <w:rFonts w:asciiTheme="minorHAnsi" w:eastAsia="Times New Roman" w:hAnsiTheme="minorHAnsi"/>
        </w:rPr>
        <w:t>nt Light crystals to the water, a</w:t>
      </w:r>
      <w:r w:rsidRPr="007B1A36">
        <w:rPr>
          <w:rFonts w:asciiTheme="minorHAnsi" w:eastAsia="Times New Roman" w:hAnsiTheme="minorHAnsi"/>
        </w:rPr>
        <w:t xml:space="preserve">bout two teaspoons for every </w:t>
      </w:r>
      <w:r w:rsidR="00A97D2A">
        <w:rPr>
          <w:rFonts w:asciiTheme="minorHAnsi" w:eastAsia="Times New Roman" w:hAnsiTheme="minorHAnsi"/>
        </w:rPr>
        <w:t>200-ml</w:t>
      </w:r>
      <w:r w:rsidRPr="007B1A36">
        <w:rPr>
          <w:rFonts w:asciiTheme="minorHAnsi" w:eastAsia="Times New Roman" w:hAnsiTheme="minorHAnsi"/>
        </w:rPr>
        <w:t xml:space="preserve"> water works well.</w:t>
      </w:r>
    </w:p>
    <w:p w14:paraId="6AC1518D" w14:textId="3E960462" w:rsidR="005806BF" w:rsidRPr="007B1A36" w:rsidRDefault="00330FC5" w:rsidP="00C7545C">
      <w:pPr>
        <w:rPr>
          <w:rFonts w:asciiTheme="minorHAnsi" w:eastAsia="Times New Roman" w:hAnsiTheme="minorHAnsi"/>
        </w:rPr>
      </w:pPr>
      <w:r w:rsidRPr="007B1A36">
        <w:rPr>
          <w:rFonts w:asciiTheme="minorHAnsi" w:eastAsia="Times New Roman" w:hAnsiTheme="minorHAnsi"/>
        </w:rPr>
        <w:t>4. The blue chemiluminescent glow will begin instantly and last for several minutes.</w:t>
      </w:r>
    </w:p>
    <w:p w14:paraId="059609FE" w14:textId="77777777" w:rsidR="00EB36EB" w:rsidRPr="007B1A36" w:rsidRDefault="00EB36EB" w:rsidP="00C7545C">
      <w:pPr>
        <w:rPr>
          <w:rFonts w:asciiTheme="minorHAnsi" w:hAnsiTheme="minorHAnsi"/>
          <w:b/>
          <w:color w:val="4472C4" w:themeColor="accent1"/>
        </w:rPr>
      </w:pPr>
    </w:p>
    <w:p w14:paraId="2D55972D" w14:textId="26CFAD70" w:rsidR="00413A70" w:rsidRPr="007B1A36" w:rsidRDefault="00153BE9" w:rsidP="00C7545C">
      <w:pPr>
        <w:rPr>
          <w:rFonts w:asciiTheme="minorHAnsi" w:hAnsiTheme="minorHAnsi"/>
          <w:b/>
        </w:rPr>
      </w:pPr>
      <w:r w:rsidRPr="007B1A36">
        <w:rPr>
          <w:rFonts w:asciiTheme="minorHAnsi" w:hAnsiTheme="minorHAnsi"/>
          <w:b/>
        </w:rPr>
        <w:t>Extension</w:t>
      </w:r>
      <w:r w:rsidR="00C7545C" w:rsidRPr="007B1A36">
        <w:rPr>
          <w:rFonts w:asciiTheme="minorHAnsi" w:hAnsiTheme="minorHAnsi"/>
          <w:b/>
        </w:rPr>
        <w:t xml:space="preserve"> Activity:</w:t>
      </w:r>
    </w:p>
    <w:p w14:paraId="48A5B1DC" w14:textId="7EAA70EE" w:rsidR="00CA3215" w:rsidRPr="00A97D2A" w:rsidRDefault="00C7545C" w:rsidP="00C7545C">
      <w:pPr>
        <w:rPr>
          <w:rFonts w:asciiTheme="minorHAnsi" w:eastAsia="Times New Roman" w:hAnsiTheme="minorHAnsi"/>
        </w:rPr>
      </w:pPr>
      <w:r w:rsidRPr="007B1A36">
        <w:rPr>
          <w:rFonts w:asciiTheme="minorHAnsi" w:eastAsia="Times New Roman" w:hAnsiTheme="minorHAnsi"/>
        </w:rPr>
        <w:t xml:space="preserve">How did we move from candles to gas light to </w:t>
      </w:r>
      <w:r w:rsidR="004946FE" w:rsidRPr="007B1A36">
        <w:rPr>
          <w:rFonts w:asciiTheme="minorHAnsi" w:eastAsia="Times New Roman" w:hAnsiTheme="minorHAnsi"/>
        </w:rPr>
        <w:t>electricity?</w:t>
      </w:r>
      <w:r w:rsidR="00D10DB0" w:rsidRPr="007B1A36">
        <w:rPr>
          <w:rFonts w:asciiTheme="minorHAnsi" w:eastAsia="Times New Roman" w:hAnsiTheme="minorHAnsi"/>
        </w:rPr>
        <w:t xml:space="preserve"> </w:t>
      </w:r>
      <w:r w:rsidRPr="007B1A36">
        <w:rPr>
          <w:rFonts w:asciiTheme="minorHAnsi" w:eastAsia="Times New Roman" w:hAnsiTheme="minorHAnsi"/>
        </w:rPr>
        <w:t xml:space="preserve"> A case study of Thomas Edison and Tesla…how did thes</w:t>
      </w:r>
      <w:r w:rsidR="00005BF4" w:rsidRPr="007B1A36">
        <w:rPr>
          <w:rFonts w:asciiTheme="minorHAnsi" w:eastAsia="Times New Roman" w:hAnsiTheme="minorHAnsi"/>
        </w:rPr>
        <w:t>e two revolutionize electricity?</w:t>
      </w:r>
      <w:r w:rsidRPr="007B1A36">
        <w:rPr>
          <w:rFonts w:asciiTheme="minorHAnsi" w:eastAsia="Times New Roman" w:hAnsiTheme="minorHAnsi"/>
        </w:rPr>
        <w:t xml:space="preserve"> Students can watch </w:t>
      </w:r>
      <w:r w:rsidR="00B41E89" w:rsidRPr="007B1A36">
        <w:rPr>
          <w:rFonts w:asciiTheme="minorHAnsi" w:eastAsia="Times New Roman" w:hAnsiTheme="minorHAnsi"/>
        </w:rPr>
        <w:t>American Experience:</w:t>
      </w:r>
      <w:r w:rsidRPr="007B1A36">
        <w:rPr>
          <w:rFonts w:asciiTheme="minorHAnsi" w:eastAsia="Times New Roman" w:hAnsiTheme="minorHAnsi"/>
        </w:rPr>
        <w:t xml:space="preserve">Tesla </w:t>
      </w:r>
      <w:r w:rsidR="00B41E89" w:rsidRPr="007B1A36">
        <w:rPr>
          <w:rFonts w:asciiTheme="minorHAnsi" w:eastAsia="Times New Roman" w:hAnsiTheme="minorHAnsi"/>
        </w:rPr>
        <w:t xml:space="preserve">(53 minutes) </w:t>
      </w:r>
      <w:r w:rsidRPr="007B1A36">
        <w:rPr>
          <w:rFonts w:asciiTheme="minorHAnsi" w:eastAsia="Times New Roman" w:hAnsiTheme="minorHAnsi"/>
        </w:rPr>
        <w:t xml:space="preserve">on </w:t>
      </w:r>
      <w:r w:rsidR="004946FE" w:rsidRPr="007B1A36">
        <w:rPr>
          <w:rFonts w:asciiTheme="minorHAnsi" w:eastAsia="Times New Roman" w:hAnsiTheme="minorHAnsi"/>
        </w:rPr>
        <w:t>Netflix</w:t>
      </w:r>
      <w:r w:rsidRPr="007B1A36">
        <w:rPr>
          <w:rFonts w:asciiTheme="minorHAnsi" w:eastAsia="Times New Roman" w:hAnsiTheme="minorHAnsi"/>
        </w:rPr>
        <w:t xml:space="preserve"> or research the two scientist</w:t>
      </w:r>
      <w:r w:rsidR="005037F4" w:rsidRPr="007B1A36">
        <w:rPr>
          <w:rFonts w:asciiTheme="minorHAnsi" w:eastAsia="Times New Roman" w:hAnsiTheme="minorHAnsi"/>
        </w:rPr>
        <w:t>s</w:t>
      </w:r>
      <w:r w:rsidR="00CA3215" w:rsidRPr="007B1A36">
        <w:rPr>
          <w:rFonts w:asciiTheme="minorHAnsi" w:eastAsia="Times New Roman" w:hAnsiTheme="minorHAnsi"/>
        </w:rPr>
        <w:t>.</w:t>
      </w:r>
      <w:r w:rsidRPr="007B1A36">
        <w:rPr>
          <w:rFonts w:asciiTheme="minorHAnsi" w:eastAsia="Times New Roman" w:hAnsiTheme="minorHAnsi"/>
        </w:rPr>
        <w:t xml:space="preserve"> Students are comparing and contrasting the two scientists and only looking for facts. Divide students to answer questions and have them report out as a class. </w:t>
      </w:r>
      <w:r w:rsidR="00A97D2A">
        <w:rPr>
          <w:rFonts w:asciiTheme="minorHAnsi" w:eastAsia="Times New Roman" w:hAnsiTheme="minorHAnsi"/>
        </w:rPr>
        <w:t xml:space="preserve"> </w:t>
      </w:r>
      <w:r w:rsidRPr="007B1A36">
        <w:rPr>
          <w:rFonts w:asciiTheme="minorHAnsi" w:eastAsia="Times New Roman" w:hAnsiTheme="minorHAnsi"/>
          <w:color w:val="000000" w:themeColor="text1"/>
        </w:rPr>
        <w:t xml:space="preserve">Discuss </w:t>
      </w:r>
      <w:r w:rsidR="005037F4" w:rsidRPr="007B1A36">
        <w:rPr>
          <w:rFonts w:asciiTheme="minorHAnsi" w:eastAsia="Times New Roman" w:hAnsiTheme="minorHAnsi"/>
          <w:color w:val="000000" w:themeColor="text1"/>
        </w:rPr>
        <w:t xml:space="preserve">the difference between the two </w:t>
      </w:r>
      <w:r w:rsidRPr="007B1A36">
        <w:rPr>
          <w:rFonts w:asciiTheme="minorHAnsi" w:eastAsia="Times New Roman" w:hAnsiTheme="minorHAnsi"/>
          <w:color w:val="000000" w:themeColor="text1"/>
        </w:rPr>
        <w:t>AC vs DC</w:t>
      </w:r>
      <w:r w:rsidR="00153BE9" w:rsidRPr="007B1A36">
        <w:rPr>
          <w:rFonts w:asciiTheme="minorHAnsi" w:eastAsia="Times New Roman" w:hAnsiTheme="minorHAnsi"/>
          <w:color w:val="000000" w:themeColor="text1"/>
        </w:rPr>
        <w:t>.</w:t>
      </w:r>
    </w:p>
    <w:p w14:paraId="072C68A0" w14:textId="77777777" w:rsidR="00001562" w:rsidRPr="007B1A36" w:rsidRDefault="00001562" w:rsidP="00CA3215">
      <w:pPr>
        <w:rPr>
          <w:rFonts w:asciiTheme="minorHAnsi" w:eastAsia="Times New Roman" w:hAnsiTheme="minorHAnsi"/>
          <w:b/>
          <w:color w:val="000000" w:themeColor="text1"/>
        </w:rPr>
      </w:pPr>
    </w:p>
    <w:p w14:paraId="75298C05" w14:textId="001F8A38" w:rsidR="00B5378A" w:rsidRPr="00A97D2A" w:rsidRDefault="00CA3215" w:rsidP="00CA3215">
      <w:pPr>
        <w:rPr>
          <w:rFonts w:asciiTheme="minorHAnsi" w:eastAsia="Times New Roman" w:hAnsiTheme="minorHAnsi"/>
          <w:b/>
          <w:color w:val="000000" w:themeColor="text1"/>
          <w:u w:val="single"/>
        </w:rPr>
      </w:pPr>
      <w:r w:rsidRPr="007B1A36">
        <w:rPr>
          <w:rFonts w:asciiTheme="minorHAnsi" w:eastAsia="Times New Roman" w:hAnsiTheme="minorHAnsi"/>
          <w:b/>
          <w:color w:val="000000" w:themeColor="text1"/>
        </w:rPr>
        <w:t>Video:</w:t>
      </w:r>
      <w:r w:rsidRPr="007B1A36">
        <w:rPr>
          <w:rFonts w:asciiTheme="minorHAnsi" w:eastAsia="Times New Roman" w:hAnsiTheme="minorHAnsi"/>
          <w:color w:val="000000" w:themeColor="text1"/>
        </w:rPr>
        <w:t xml:space="preserve"> </w:t>
      </w:r>
      <w:hyperlink r:id="rId13" w:anchor="id=2&amp;vid=085d53d3ecc8ca18bbe7a835c20c74eb&amp;action=click" w:history="1">
        <w:r w:rsidR="00406501" w:rsidRPr="007B1A36">
          <w:rPr>
            <w:rStyle w:val="Hyperlink"/>
            <w:rFonts w:asciiTheme="minorHAnsi" w:eastAsia="Times New Roman" w:hAnsiTheme="minorHAnsi"/>
            <w:b/>
            <w:color w:val="000000" w:themeColor="text1"/>
          </w:rPr>
          <w:t>Difference between AC and DC</w:t>
        </w:r>
      </w:hyperlink>
    </w:p>
    <w:p w14:paraId="7D7C6EC0" w14:textId="4DE29BFE" w:rsidR="005D3CA1" w:rsidRPr="007B1A36" w:rsidRDefault="005D3CA1" w:rsidP="00CA3215">
      <w:pPr>
        <w:rPr>
          <w:rFonts w:asciiTheme="minorHAnsi" w:hAnsiTheme="minorHAnsi"/>
          <w:b/>
        </w:rPr>
      </w:pPr>
      <w:r w:rsidRPr="007B1A36">
        <w:rPr>
          <w:rFonts w:asciiTheme="minorHAnsi" w:hAnsiTheme="minorHAnsi"/>
          <w:b/>
        </w:rPr>
        <w:lastRenderedPageBreak/>
        <w:t xml:space="preserve">Lesson </w:t>
      </w:r>
      <w:r w:rsidR="005806BF" w:rsidRPr="007B1A36">
        <w:rPr>
          <w:rFonts w:asciiTheme="minorHAnsi" w:hAnsiTheme="minorHAnsi"/>
          <w:b/>
        </w:rPr>
        <w:t>4</w:t>
      </w:r>
      <w:r w:rsidRPr="007B1A36">
        <w:rPr>
          <w:rFonts w:asciiTheme="minorHAnsi" w:hAnsiTheme="minorHAnsi"/>
          <w:b/>
        </w:rPr>
        <w:t xml:space="preserve">: </w:t>
      </w:r>
      <w:r w:rsidR="005806BF" w:rsidRPr="007B1A36">
        <w:rPr>
          <w:rFonts w:asciiTheme="minorHAnsi" w:hAnsiTheme="minorHAnsi"/>
          <w:b/>
        </w:rPr>
        <w:t>T</w:t>
      </w:r>
      <w:r w:rsidRPr="007B1A36">
        <w:rPr>
          <w:rFonts w:asciiTheme="minorHAnsi" w:hAnsiTheme="minorHAnsi"/>
          <w:b/>
        </w:rPr>
        <w:t>hermochemistry</w:t>
      </w:r>
    </w:p>
    <w:p w14:paraId="5D4F663F" w14:textId="77777777" w:rsidR="00DE4C71" w:rsidRPr="007B1A36" w:rsidRDefault="00DE4C71" w:rsidP="00CA3215">
      <w:pPr>
        <w:rPr>
          <w:rFonts w:asciiTheme="minorHAnsi" w:eastAsia="Times New Roman" w:hAnsiTheme="minorHAnsi"/>
          <w:b/>
          <w:color w:val="0563C1" w:themeColor="hyperlink"/>
          <w:u w:val="single"/>
        </w:rPr>
      </w:pPr>
    </w:p>
    <w:p w14:paraId="64EA45A3" w14:textId="77777777" w:rsidR="00504FD2" w:rsidRPr="007B1A36" w:rsidRDefault="00504FD2" w:rsidP="00504FD2">
      <w:pPr>
        <w:rPr>
          <w:rFonts w:asciiTheme="minorHAnsi" w:eastAsia="Times New Roman" w:hAnsiTheme="minorHAnsi"/>
          <w:b/>
        </w:rPr>
      </w:pPr>
      <w:r w:rsidRPr="007B1A36">
        <w:rPr>
          <w:rFonts w:asciiTheme="minorHAnsi" w:eastAsia="Times New Roman" w:hAnsiTheme="minorHAnsi"/>
          <w:b/>
        </w:rPr>
        <w:t>PSCI.PS3: Energy</w:t>
      </w:r>
    </w:p>
    <w:p w14:paraId="7F49D0EC" w14:textId="77777777" w:rsidR="005806BF" w:rsidRPr="007B1A36" w:rsidRDefault="005806BF" w:rsidP="005806BF">
      <w:pPr>
        <w:rPr>
          <w:rFonts w:asciiTheme="minorHAnsi" w:eastAsia="Times New Roman" w:hAnsiTheme="minorHAnsi"/>
          <w:b/>
          <w:color w:val="000000" w:themeColor="text1"/>
        </w:rPr>
      </w:pPr>
      <w:r w:rsidRPr="007B1A36">
        <w:rPr>
          <w:rFonts w:asciiTheme="minorHAnsi" w:eastAsia="Times New Roman" w:hAnsiTheme="minorHAnsi"/>
          <w:b/>
          <w:color w:val="000000" w:themeColor="text1"/>
        </w:rPr>
        <w:t>9) Demonstrate the impact of the starting amounts of reacting substances upon the energy released.</w:t>
      </w:r>
    </w:p>
    <w:p w14:paraId="76D68C06" w14:textId="77777777" w:rsidR="005806BF" w:rsidRPr="007B1A36" w:rsidRDefault="005806BF" w:rsidP="005806BF">
      <w:pPr>
        <w:rPr>
          <w:rFonts w:asciiTheme="minorHAnsi" w:eastAsia="Times New Roman" w:hAnsiTheme="minorHAnsi"/>
          <w:color w:val="000000" w:themeColor="text1"/>
        </w:rPr>
      </w:pPr>
    </w:p>
    <w:p w14:paraId="28B40708" w14:textId="77777777" w:rsidR="005806BF" w:rsidRPr="007B1A36" w:rsidRDefault="005806BF" w:rsidP="005806BF">
      <w:pPr>
        <w:rPr>
          <w:rFonts w:asciiTheme="minorHAnsi" w:hAnsiTheme="minorHAnsi"/>
          <w:b/>
        </w:rPr>
      </w:pPr>
      <w:r w:rsidRPr="007B1A36">
        <w:rPr>
          <w:rFonts w:asciiTheme="minorHAnsi" w:eastAsia="Times New Roman" w:hAnsiTheme="minorHAnsi"/>
          <w:b/>
          <w:color w:val="000000" w:themeColor="text1"/>
        </w:rPr>
        <w:t xml:space="preserve">Objectives: </w:t>
      </w:r>
    </w:p>
    <w:p w14:paraId="3624A0F1" w14:textId="1D7E96B3" w:rsidR="005806BF" w:rsidRPr="007B1A36" w:rsidRDefault="005806BF" w:rsidP="006144B8">
      <w:pPr>
        <w:pStyle w:val="ListParagraph"/>
        <w:numPr>
          <w:ilvl w:val="0"/>
          <w:numId w:val="2"/>
        </w:numPr>
      </w:pPr>
      <w:r w:rsidRPr="007B1A36">
        <w:t xml:space="preserve">Students will write thermochemical equations for endothermic and exothermic reactions. </w:t>
      </w:r>
    </w:p>
    <w:p w14:paraId="2CBC10FD" w14:textId="20555A9A" w:rsidR="006144B8" w:rsidRPr="007B1A36" w:rsidRDefault="00F64C75" w:rsidP="006144B8">
      <w:pPr>
        <w:pStyle w:val="ListParagraph"/>
        <w:numPr>
          <w:ilvl w:val="0"/>
          <w:numId w:val="2"/>
        </w:numPr>
      </w:pPr>
      <w:r w:rsidRPr="007B1A36">
        <w:t>Students will c</w:t>
      </w:r>
      <w:r w:rsidR="006144B8" w:rsidRPr="007B1A36">
        <w:t xml:space="preserve">alculate the heat of </w:t>
      </w:r>
      <w:r w:rsidRPr="007B1A36">
        <w:t xml:space="preserve">a </w:t>
      </w:r>
      <w:r w:rsidR="006144B8" w:rsidRPr="007B1A36">
        <w:t xml:space="preserve">solution between two salts and classify their dissolution as exothermic or endothermic. </w:t>
      </w:r>
    </w:p>
    <w:p w14:paraId="691C8714" w14:textId="3E115984" w:rsidR="00037C83" w:rsidRPr="007B1A36" w:rsidRDefault="005D3CA1" w:rsidP="00C7545C">
      <w:pPr>
        <w:rPr>
          <w:rFonts w:asciiTheme="minorHAnsi" w:hAnsiTheme="minorHAnsi"/>
        </w:rPr>
      </w:pPr>
      <w:r w:rsidRPr="007B1A36">
        <w:rPr>
          <w:rFonts w:asciiTheme="minorHAnsi" w:hAnsiTheme="minorHAnsi"/>
          <w:b/>
        </w:rPr>
        <w:t xml:space="preserve">Overview: </w:t>
      </w:r>
      <w:r w:rsidRPr="007B1A36">
        <w:rPr>
          <w:rFonts w:asciiTheme="minorHAnsi" w:hAnsiTheme="minorHAnsi"/>
        </w:rPr>
        <w:t xml:space="preserve">Students investigate the thermodynamics of physical and chemical changes that absorb and release heat energy. Using a calorimeter containing a known amount of water, student groups measure the change in temperature of water caused by dissolving </w:t>
      </w:r>
      <w:r w:rsidR="006144B8" w:rsidRPr="007B1A36">
        <w:rPr>
          <w:rFonts w:asciiTheme="minorHAnsi" w:hAnsiTheme="minorHAnsi"/>
        </w:rPr>
        <w:t>two chemical compounds. Students will</w:t>
      </w:r>
      <w:r w:rsidR="00DE4C71" w:rsidRPr="007B1A36">
        <w:rPr>
          <w:rFonts w:asciiTheme="minorHAnsi" w:hAnsiTheme="minorHAnsi"/>
        </w:rPr>
        <w:t>,</w:t>
      </w:r>
      <w:r w:rsidR="006144B8" w:rsidRPr="007B1A36">
        <w:rPr>
          <w:rFonts w:asciiTheme="minorHAnsi" w:hAnsiTheme="minorHAnsi"/>
        </w:rPr>
        <w:t xml:space="preserve"> through computational anal</w:t>
      </w:r>
      <w:r w:rsidR="00DE4C71" w:rsidRPr="007B1A36">
        <w:rPr>
          <w:rFonts w:asciiTheme="minorHAnsi" w:hAnsiTheme="minorHAnsi"/>
        </w:rPr>
        <w:t xml:space="preserve">ysis of the specific heat, </w:t>
      </w:r>
      <w:r w:rsidR="006144B8" w:rsidRPr="007B1A36">
        <w:rPr>
          <w:rFonts w:asciiTheme="minorHAnsi" w:hAnsiTheme="minorHAnsi"/>
        </w:rPr>
        <w:t xml:space="preserve">determine whether the reaction is exothermic or endothermic. </w:t>
      </w:r>
    </w:p>
    <w:p w14:paraId="2673B286" w14:textId="51A5DE9E" w:rsidR="00001562" w:rsidRPr="007B1A36" w:rsidRDefault="00001562" w:rsidP="00C7545C">
      <w:pPr>
        <w:rPr>
          <w:rFonts w:asciiTheme="minorHAnsi" w:hAnsiTheme="minorHAnsi"/>
          <w:b/>
        </w:rPr>
      </w:pPr>
    </w:p>
    <w:p w14:paraId="635A2272" w14:textId="5A927DB0" w:rsidR="00B41E89" w:rsidRPr="007B1A36" w:rsidRDefault="00B41E89" w:rsidP="00C7545C">
      <w:pPr>
        <w:rPr>
          <w:rFonts w:asciiTheme="minorHAnsi" w:hAnsiTheme="minorHAnsi"/>
          <w:b/>
        </w:rPr>
      </w:pPr>
      <w:r w:rsidRPr="007B1A36">
        <w:rPr>
          <w:rFonts w:asciiTheme="minorHAnsi" w:hAnsiTheme="minorHAnsi"/>
          <w:b/>
        </w:rPr>
        <w:t>Activity 1: It’s Not the Heat, It’s Thermochemistry</w:t>
      </w:r>
    </w:p>
    <w:p w14:paraId="40ECB80F" w14:textId="77777777" w:rsidR="00B41E89" w:rsidRPr="007B1A36" w:rsidRDefault="00B41E89" w:rsidP="00C7545C">
      <w:pPr>
        <w:rPr>
          <w:rFonts w:asciiTheme="minorHAnsi" w:hAnsiTheme="minorHAnsi"/>
          <w:b/>
        </w:rPr>
      </w:pPr>
    </w:p>
    <w:p w14:paraId="6CF50892" w14:textId="0A73FAE6" w:rsidR="00FF6326" w:rsidRPr="007B1A36" w:rsidRDefault="00FF6326" w:rsidP="00C7545C">
      <w:pPr>
        <w:rPr>
          <w:rFonts w:asciiTheme="minorHAnsi" w:hAnsiTheme="minorHAnsi"/>
          <w:b/>
        </w:rPr>
      </w:pPr>
      <w:r w:rsidRPr="007B1A36">
        <w:rPr>
          <w:rFonts w:asciiTheme="minorHAnsi" w:hAnsiTheme="minorHAnsi"/>
          <w:b/>
        </w:rPr>
        <w:t>Materials:</w:t>
      </w:r>
    </w:p>
    <w:p w14:paraId="740504AB" w14:textId="1D56D4EF" w:rsidR="00A93A79" w:rsidRPr="007B1A36" w:rsidRDefault="00FF6326" w:rsidP="00F64C75">
      <w:pPr>
        <w:ind w:firstLine="360"/>
        <w:rPr>
          <w:rFonts w:asciiTheme="minorHAnsi" w:hAnsiTheme="minorHAnsi"/>
        </w:rPr>
      </w:pPr>
      <w:r w:rsidRPr="007B1A36">
        <w:rPr>
          <w:rFonts w:asciiTheme="minorHAnsi" w:hAnsiTheme="minorHAnsi"/>
        </w:rPr>
        <w:t>Temperature probes</w:t>
      </w:r>
      <w:r w:rsidR="00F64C75" w:rsidRPr="007B1A36">
        <w:rPr>
          <w:rFonts w:asciiTheme="minorHAnsi" w:hAnsiTheme="minorHAnsi"/>
        </w:rPr>
        <w:tab/>
      </w:r>
      <w:r w:rsidR="00F64C75" w:rsidRPr="007B1A36">
        <w:rPr>
          <w:rFonts w:asciiTheme="minorHAnsi" w:hAnsiTheme="minorHAnsi"/>
        </w:rPr>
        <w:tab/>
      </w:r>
      <w:r w:rsidR="00F64C75" w:rsidRPr="007B1A36">
        <w:rPr>
          <w:rFonts w:asciiTheme="minorHAnsi" w:hAnsiTheme="minorHAnsi"/>
        </w:rPr>
        <w:tab/>
      </w:r>
      <w:r w:rsidR="00A93A79" w:rsidRPr="007B1A36">
        <w:rPr>
          <w:rFonts w:asciiTheme="minorHAnsi" w:hAnsiTheme="minorHAnsi"/>
        </w:rPr>
        <w:t xml:space="preserve">Graduated </w:t>
      </w:r>
      <w:r w:rsidR="004946FE" w:rsidRPr="007B1A36">
        <w:rPr>
          <w:rFonts w:asciiTheme="minorHAnsi" w:hAnsiTheme="minorHAnsi"/>
        </w:rPr>
        <w:t>cylinder</w:t>
      </w:r>
    </w:p>
    <w:p w14:paraId="26D837CA" w14:textId="4D31A70B" w:rsidR="00A93A79" w:rsidRPr="007B1A36" w:rsidRDefault="00A93A79" w:rsidP="00F64C75">
      <w:pPr>
        <w:ind w:firstLine="360"/>
        <w:rPr>
          <w:rFonts w:asciiTheme="minorHAnsi" w:hAnsiTheme="minorHAnsi"/>
        </w:rPr>
      </w:pPr>
      <w:r w:rsidRPr="007B1A36">
        <w:rPr>
          <w:rFonts w:asciiTheme="minorHAnsi" w:hAnsiTheme="minorHAnsi"/>
        </w:rPr>
        <w:t>250 ml beakers</w:t>
      </w:r>
      <w:r w:rsidR="00F64C75" w:rsidRPr="007B1A36">
        <w:rPr>
          <w:rFonts w:asciiTheme="minorHAnsi" w:hAnsiTheme="minorHAnsi"/>
        </w:rPr>
        <w:tab/>
      </w:r>
      <w:r w:rsidR="00F64C75" w:rsidRPr="007B1A36">
        <w:rPr>
          <w:rFonts w:asciiTheme="minorHAnsi" w:hAnsiTheme="minorHAnsi"/>
        </w:rPr>
        <w:tab/>
      </w:r>
      <w:r w:rsidR="00F64C75" w:rsidRPr="007B1A36">
        <w:rPr>
          <w:rFonts w:asciiTheme="minorHAnsi" w:hAnsiTheme="minorHAnsi"/>
        </w:rPr>
        <w:tab/>
      </w:r>
      <w:r w:rsidR="00F64C75" w:rsidRPr="007B1A36">
        <w:rPr>
          <w:rFonts w:asciiTheme="minorHAnsi" w:hAnsiTheme="minorHAnsi"/>
        </w:rPr>
        <w:tab/>
      </w:r>
      <w:r w:rsidRPr="007B1A36">
        <w:rPr>
          <w:rFonts w:asciiTheme="minorHAnsi" w:hAnsiTheme="minorHAnsi"/>
        </w:rPr>
        <w:t>400 ml beakers</w:t>
      </w:r>
    </w:p>
    <w:p w14:paraId="4B1C5EDF" w14:textId="01C479E6" w:rsidR="00210F5B" w:rsidRPr="007B1A36" w:rsidRDefault="004946FE" w:rsidP="00F64C75">
      <w:pPr>
        <w:ind w:firstLine="360"/>
        <w:rPr>
          <w:rFonts w:asciiTheme="minorHAnsi" w:hAnsiTheme="minorHAnsi"/>
        </w:rPr>
      </w:pPr>
      <w:r w:rsidRPr="007B1A36">
        <w:rPr>
          <w:rFonts w:asciiTheme="minorHAnsi" w:hAnsiTheme="minorHAnsi"/>
        </w:rPr>
        <w:t>Balance (</w:t>
      </w:r>
      <w:r w:rsidR="00A93A79" w:rsidRPr="007B1A36">
        <w:rPr>
          <w:rFonts w:asciiTheme="minorHAnsi" w:hAnsiTheme="minorHAnsi"/>
        </w:rPr>
        <w:t>sensitivity to nearest 0.1g)</w:t>
      </w:r>
      <w:r w:rsidR="00F64C75" w:rsidRPr="007B1A36">
        <w:rPr>
          <w:rFonts w:asciiTheme="minorHAnsi" w:hAnsiTheme="minorHAnsi"/>
        </w:rPr>
        <w:tab/>
      </w:r>
      <w:r w:rsidR="00A93A79" w:rsidRPr="007B1A36">
        <w:rPr>
          <w:rFonts w:asciiTheme="minorHAnsi" w:hAnsiTheme="minorHAnsi"/>
        </w:rPr>
        <w:t>Chemical scoops</w:t>
      </w:r>
    </w:p>
    <w:p w14:paraId="1F3A301D" w14:textId="04E237D7" w:rsidR="00210F5B" w:rsidRPr="007B1A36" w:rsidRDefault="00A93A79" w:rsidP="00F64C75">
      <w:pPr>
        <w:ind w:firstLine="360"/>
        <w:rPr>
          <w:rFonts w:asciiTheme="minorHAnsi" w:hAnsiTheme="minorHAnsi"/>
        </w:rPr>
      </w:pPr>
      <w:r w:rsidRPr="007B1A36">
        <w:rPr>
          <w:rFonts w:asciiTheme="minorHAnsi" w:hAnsiTheme="minorHAnsi"/>
        </w:rPr>
        <w:t>Weighing paper</w:t>
      </w:r>
      <w:r w:rsidR="00F64C75" w:rsidRPr="007B1A36">
        <w:rPr>
          <w:rFonts w:asciiTheme="minorHAnsi" w:hAnsiTheme="minorHAnsi"/>
        </w:rPr>
        <w:tab/>
      </w:r>
      <w:r w:rsidR="00F64C75" w:rsidRPr="007B1A36">
        <w:rPr>
          <w:rFonts w:asciiTheme="minorHAnsi" w:hAnsiTheme="minorHAnsi"/>
        </w:rPr>
        <w:tab/>
      </w:r>
      <w:r w:rsidR="00F64C75" w:rsidRPr="007B1A36">
        <w:rPr>
          <w:rFonts w:asciiTheme="minorHAnsi" w:hAnsiTheme="minorHAnsi"/>
        </w:rPr>
        <w:tab/>
      </w:r>
      <w:r w:rsidR="00F64C75" w:rsidRPr="007B1A36">
        <w:rPr>
          <w:rFonts w:asciiTheme="minorHAnsi" w:hAnsiTheme="minorHAnsi"/>
        </w:rPr>
        <w:tab/>
      </w:r>
      <w:r w:rsidR="00210F5B" w:rsidRPr="007B1A36">
        <w:rPr>
          <w:rFonts w:asciiTheme="minorHAnsi" w:hAnsiTheme="minorHAnsi"/>
        </w:rPr>
        <w:t xml:space="preserve">Calcium </w:t>
      </w:r>
      <w:r w:rsidR="00EE7096" w:rsidRPr="007B1A36">
        <w:rPr>
          <w:rFonts w:asciiTheme="minorHAnsi" w:hAnsiTheme="minorHAnsi"/>
        </w:rPr>
        <w:t>chloride</w:t>
      </w:r>
    </w:p>
    <w:p w14:paraId="69CD67E3" w14:textId="55EBE7BF" w:rsidR="00210F5B" w:rsidRPr="007B1A36" w:rsidRDefault="006144B8" w:rsidP="00F64C75">
      <w:pPr>
        <w:ind w:firstLine="360"/>
        <w:rPr>
          <w:rFonts w:asciiTheme="minorHAnsi" w:hAnsiTheme="minorHAnsi"/>
        </w:rPr>
      </w:pPr>
      <w:r w:rsidRPr="007B1A36">
        <w:rPr>
          <w:rFonts w:asciiTheme="minorHAnsi" w:hAnsiTheme="minorHAnsi"/>
        </w:rPr>
        <w:t>Ammonium Chloride</w:t>
      </w:r>
      <w:r w:rsidR="00F64C75" w:rsidRPr="007B1A36">
        <w:rPr>
          <w:rFonts w:asciiTheme="minorHAnsi" w:hAnsiTheme="minorHAnsi"/>
        </w:rPr>
        <w:tab/>
      </w:r>
      <w:r w:rsidR="00F64C75" w:rsidRPr="007B1A36">
        <w:rPr>
          <w:rFonts w:asciiTheme="minorHAnsi" w:hAnsiTheme="minorHAnsi"/>
        </w:rPr>
        <w:tab/>
      </w:r>
      <w:r w:rsidR="00F64C75" w:rsidRPr="007B1A36">
        <w:rPr>
          <w:rFonts w:asciiTheme="minorHAnsi" w:hAnsiTheme="minorHAnsi"/>
        </w:rPr>
        <w:tab/>
      </w:r>
      <w:r w:rsidR="00210F5B" w:rsidRPr="007B1A36">
        <w:rPr>
          <w:rFonts w:asciiTheme="minorHAnsi" w:hAnsiTheme="minorHAnsi"/>
        </w:rPr>
        <w:t xml:space="preserve">8 </w:t>
      </w:r>
      <w:r w:rsidR="004946FE" w:rsidRPr="007B1A36">
        <w:rPr>
          <w:rFonts w:asciiTheme="minorHAnsi" w:hAnsiTheme="minorHAnsi"/>
        </w:rPr>
        <w:t>oz.</w:t>
      </w:r>
      <w:r w:rsidR="00210F5B" w:rsidRPr="007B1A36">
        <w:rPr>
          <w:rFonts w:asciiTheme="minorHAnsi" w:hAnsiTheme="minorHAnsi"/>
        </w:rPr>
        <w:t xml:space="preserve"> foam cup</w:t>
      </w:r>
      <w:r w:rsidR="00EE7096" w:rsidRPr="007B1A36">
        <w:rPr>
          <w:rFonts w:asciiTheme="minorHAnsi" w:hAnsiTheme="minorHAnsi"/>
        </w:rPr>
        <w:t>s</w:t>
      </w:r>
    </w:p>
    <w:p w14:paraId="31CDBC1F" w14:textId="77777777" w:rsidR="00B41E89" w:rsidRPr="007B1A36" w:rsidRDefault="00B41E89" w:rsidP="00B41E89">
      <w:pPr>
        <w:rPr>
          <w:rFonts w:asciiTheme="minorHAnsi" w:hAnsiTheme="minorHAnsi"/>
          <w:b/>
        </w:rPr>
      </w:pPr>
    </w:p>
    <w:p w14:paraId="08BB2459" w14:textId="0E6E1FFC" w:rsidR="00B41E89" w:rsidRPr="007B1A36" w:rsidRDefault="00B41E89" w:rsidP="00B41E89">
      <w:pPr>
        <w:rPr>
          <w:rFonts w:asciiTheme="minorHAnsi" w:eastAsia="Times New Roman" w:hAnsiTheme="minorHAnsi"/>
        </w:rPr>
      </w:pPr>
      <w:r w:rsidRPr="007B1A36">
        <w:rPr>
          <w:rFonts w:asciiTheme="minorHAnsi" w:hAnsiTheme="minorHAnsi"/>
          <w:b/>
        </w:rPr>
        <w:t>Materials</w:t>
      </w:r>
      <w:r w:rsidRPr="007B1A36">
        <w:rPr>
          <w:rFonts w:asciiTheme="minorHAnsi" w:hAnsiTheme="minorHAnsi"/>
        </w:rPr>
        <w:t xml:space="preserve"> obtained from Carolina Biological </w:t>
      </w:r>
      <w:hyperlink r:id="rId14" w:history="1">
        <w:r w:rsidRPr="007B1A36">
          <w:rPr>
            <w:rStyle w:val="Hyperlink"/>
            <w:rFonts w:asciiTheme="minorHAnsi" w:eastAsia="Times New Roman" w:hAnsiTheme="minorHAnsi"/>
          </w:rPr>
          <w:t>It's not the heat, it's thermochemistry lab</w:t>
        </w:r>
      </w:hyperlink>
      <w:r w:rsidRPr="007B1A36">
        <w:rPr>
          <w:rFonts w:asciiTheme="minorHAnsi" w:eastAsia="Times New Roman" w:hAnsiTheme="minorHAnsi"/>
          <w:color w:val="00B0F0"/>
        </w:rPr>
        <w:t xml:space="preserve"> </w:t>
      </w:r>
    </w:p>
    <w:p w14:paraId="2AC5E7AB" w14:textId="77777777" w:rsidR="00CA3215" w:rsidRPr="007B1A36" w:rsidRDefault="00CA3215" w:rsidP="00C7545C">
      <w:pPr>
        <w:rPr>
          <w:rFonts w:asciiTheme="minorHAnsi" w:hAnsiTheme="minorHAnsi"/>
        </w:rPr>
      </w:pPr>
    </w:p>
    <w:p w14:paraId="00E84110" w14:textId="3F947CCC" w:rsidR="00210F5B" w:rsidRPr="007B1A36" w:rsidRDefault="00DD7D4A" w:rsidP="00C7545C">
      <w:pPr>
        <w:rPr>
          <w:rFonts w:asciiTheme="minorHAnsi" w:hAnsiTheme="minorHAnsi"/>
          <w:b/>
        </w:rPr>
      </w:pPr>
      <w:r w:rsidRPr="007B1A36">
        <w:rPr>
          <w:rFonts w:asciiTheme="minorHAnsi" w:hAnsiTheme="minorHAnsi"/>
          <w:b/>
        </w:rPr>
        <w:t>Procedure:</w:t>
      </w:r>
    </w:p>
    <w:p w14:paraId="4F048C10" w14:textId="1A21E67C" w:rsidR="00DD7D4A" w:rsidRPr="007B1A36" w:rsidRDefault="00240DC0" w:rsidP="00CA3215">
      <w:pPr>
        <w:pStyle w:val="ListParagraph"/>
        <w:numPr>
          <w:ilvl w:val="0"/>
          <w:numId w:val="3"/>
        </w:numPr>
      </w:pPr>
      <w:r w:rsidRPr="007B1A36">
        <w:t xml:space="preserve">Students will place one foam cup inside another, inside a </w:t>
      </w:r>
      <w:r w:rsidR="004946FE" w:rsidRPr="007B1A36">
        <w:t>400-ml</w:t>
      </w:r>
      <w:r w:rsidRPr="007B1A36">
        <w:t xml:space="preserve"> beaker. This is your calorimeter. </w:t>
      </w:r>
    </w:p>
    <w:p w14:paraId="1DAFC68D" w14:textId="2C91024E" w:rsidR="00240DC0" w:rsidRPr="007B1A36" w:rsidRDefault="00240DC0" w:rsidP="00CA3215">
      <w:pPr>
        <w:pStyle w:val="ListParagraph"/>
        <w:numPr>
          <w:ilvl w:val="0"/>
          <w:numId w:val="3"/>
        </w:numPr>
      </w:pPr>
      <w:r w:rsidRPr="007B1A36">
        <w:t>Measure 100ml of water with a graduated cylinder and pour into calorimeter. (Remember 1g</w:t>
      </w:r>
      <w:r w:rsidR="00F64C75" w:rsidRPr="007B1A36">
        <w:t xml:space="preserve"> </w:t>
      </w:r>
      <w:r w:rsidRPr="007B1A36">
        <w:t>=</w:t>
      </w:r>
      <w:r w:rsidR="00F64C75" w:rsidRPr="007B1A36">
        <w:t xml:space="preserve"> </w:t>
      </w:r>
      <w:r w:rsidRPr="007B1A36">
        <w:t>1ml water)</w:t>
      </w:r>
    </w:p>
    <w:p w14:paraId="2C8ACAD5" w14:textId="1EE005C7" w:rsidR="00240DC0" w:rsidRPr="007B1A36" w:rsidRDefault="00240DC0" w:rsidP="00CA3215">
      <w:pPr>
        <w:pStyle w:val="ListParagraph"/>
        <w:numPr>
          <w:ilvl w:val="0"/>
          <w:numId w:val="3"/>
        </w:numPr>
      </w:pPr>
      <w:r w:rsidRPr="007B1A36">
        <w:t>Place temp</w:t>
      </w:r>
      <w:r w:rsidR="00F64C75" w:rsidRPr="007B1A36">
        <w:t>erature probe in water. Add 5.0</w:t>
      </w:r>
      <w:r w:rsidRPr="007B1A36">
        <w:t xml:space="preserve">g of Calcium Chloride and stir. </w:t>
      </w:r>
      <w:r w:rsidR="000A18E2" w:rsidRPr="007B1A36">
        <w:t xml:space="preserve">Record temperature </w:t>
      </w:r>
      <w:r w:rsidR="00F64B74" w:rsidRPr="007B1A36">
        <w:t>v</w:t>
      </w:r>
      <w:r w:rsidR="000A18E2" w:rsidRPr="007B1A36">
        <w:t xml:space="preserve">alue when stable. </w:t>
      </w:r>
    </w:p>
    <w:p w14:paraId="6D7908BB" w14:textId="4EEA17DE" w:rsidR="006144B8" w:rsidRPr="007B1A36" w:rsidRDefault="00FF521C" w:rsidP="00CA0903">
      <w:pPr>
        <w:pStyle w:val="ListParagraph"/>
        <w:numPr>
          <w:ilvl w:val="0"/>
          <w:numId w:val="3"/>
        </w:numPr>
        <w:spacing w:after="0"/>
        <w:rPr>
          <w:rFonts w:eastAsia="Times New Roman" w:cs="Times New Roman"/>
          <w:i/>
          <w:iCs/>
          <w:lang w:eastAsia="en-US"/>
        </w:rPr>
      </w:pPr>
      <w:r w:rsidRPr="007B1A36">
        <w:t xml:space="preserve">Determine the change in temperature. Calculate the heat gained or lost using the </w:t>
      </w:r>
      <w:r w:rsidR="00265EC4" w:rsidRPr="007B1A36">
        <w:t xml:space="preserve">specific heat equation. </w:t>
      </w:r>
      <w:r w:rsidR="00CA0903" w:rsidRPr="007B1A36">
        <w:rPr>
          <w:rFonts w:eastAsia="Times New Roman" w:cs="Times New Roman"/>
          <w:i/>
          <w:iCs/>
          <w:lang w:eastAsia="en-US"/>
        </w:rPr>
        <w:t>Q = mc∆T</w:t>
      </w:r>
    </w:p>
    <w:p w14:paraId="23406A0C" w14:textId="2614F38F" w:rsidR="006144B8" w:rsidRPr="007B1A36" w:rsidRDefault="00F64C75" w:rsidP="00CA0903">
      <w:pPr>
        <w:pStyle w:val="ListParagraph"/>
        <w:numPr>
          <w:ilvl w:val="0"/>
          <w:numId w:val="3"/>
        </w:numPr>
        <w:spacing w:after="0"/>
        <w:rPr>
          <w:rFonts w:eastAsia="Times New Roman" w:cs="Times New Roman"/>
          <w:iCs/>
          <w:lang w:eastAsia="en-US"/>
        </w:rPr>
      </w:pPr>
      <w:r w:rsidRPr="007B1A36">
        <w:rPr>
          <w:rFonts w:eastAsia="Times New Roman" w:cs="Times New Roman"/>
          <w:iCs/>
          <w:lang w:eastAsia="en-US"/>
        </w:rPr>
        <w:t>Students will weigh 5</w:t>
      </w:r>
      <w:r w:rsidR="006144B8" w:rsidRPr="007B1A36">
        <w:rPr>
          <w:rFonts w:eastAsia="Times New Roman" w:cs="Times New Roman"/>
          <w:iCs/>
          <w:lang w:eastAsia="en-US"/>
        </w:rPr>
        <w:t xml:space="preserve">g of ammonium chloride and determine the specific heat for this as well. </w:t>
      </w:r>
    </w:p>
    <w:p w14:paraId="6C7EB56F" w14:textId="77777777" w:rsidR="006E40B9" w:rsidRPr="007B1A36" w:rsidRDefault="00504FD2" w:rsidP="00C7545C">
      <w:pPr>
        <w:pStyle w:val="ListParagraph"/>
        <w:numPr>
          <w:ilvl w:val="0"/>
          <w:numId w:val="3"/>
        </w:numPr>
        <w:spacing w:after="0"/>
        <w:rPr>
          <w:rFonts w:eastAsia="Times New Roman" w:cs="Times New Roman"/>
          <w:lang w:eastAsia="en-US"/>
        </w:rPr>
      </w:pPr>
      <w:r w:rsidRPr="007B1A36">
        <w:rPr>
          <w:rFonts w:eastAsia="Times New Roman" w:cs="Times New Roman"/>
          <w:iCs/>
          <w:lang w:eastAsia="en-US"/>
        </w:rPr>
        <w:t>Write out the equation and d</w:t>
      </w:r>
      <w:r w:rsidR="00146286" w:rsidRPr="007B1A36">
        <w:rPr>
          <w:rFonts w:eastAsia="Times New Roman" w:cs="Times New Roman"/>
          <w:iCs/>
          <w:lang w:eastAsia="en-US"/>
        </w:rPr>
        <w:t xml:space="preserve">etermine whether each reaction is exothermic or </w:t>
      </w:r>
      <w:r w:rsidRPr="007B1A36">
        <w:rPr>
          <w:rFonts w:eastAsia="Times New Roman" w:cs="Times New Roman"/>
          <w:iCs/>
          <w:lang w:eastAsia="en-US"/>
        </w:rPr>
        <w:t>endothermic</w:t>
      </w:r>
    </w:p>
    <w:p w14:paraId="7CFE5B2A" w14:textId="3CB6C63B" w:rsidR="00F64C75" w:rsidRPr="007B1A36" w:rsidRDefault="00F64C75" w:rsidP="00EA5D99">
      <w:pPr>
        <w:ind w:left="360"/>
        <w:rPr>
          <w:rFonts w:asciiTheme="minorHAnsi" w:eastAsia="Times New Roman" w:hAnsiTheme="minorHAnsi"/>
          <w:b/>
          <w:color w:val="000000" w:themeColor="text1"/>
        </w:rPr>
      </w:pPr>
    </w:p>
    <w:p w14:paraId="32D6BA6B" w14:textId="7FD15364" w:rsidR="003B4ACC" w:rsidRPr="007B1A36" w:rsidRDefault="00F64C75" w:rsidP="00F64C75">
      <w:pPr>
        <w:rPr>
          <w:rFonts w:asciiTheme="minorHAnsi" w:eastAsia="Times New Roman" w:hAnsiTheme="minorHAnsi"/>
        </w:rPr>
      </w:pPr>
      <w:r w:rsidRPr="007B1A36">
        <w:rPr>
          <w:rFonts w:asciiTheme="minorHAnsi" w:eastAsia="Times New Roman" w:hAnsiTheme="minorHAnsi"/>
          <w:b/>
          <w:color w:val="000000" w:themeColor="text1"/>
        </w:rPr>
        <w:t>A</w:t>
      </w:r>
      <w:r w:rsidR="003B4ACC" w:rsidRPr="007B1A36">
        <w:rPr>
          <w:rFonts w:asciiTheme="minorHAnsi" w:eastAsia="Times New Roman" w:hAnsiTheme="minorHAnsi"/>
          <w:b/>
          <w:color w:val="000000" w:themeColor="text1"/>
        </w:rPr>
        <w:t>ctivity</w:t>
      </w:r>
      <w:r w:rsidR="00B41E89" w:rsidRPr="007B1A36">
        <w:rPr>
          <w:rFonts w:asciiTheme="minorHAnsi" w:eastAsia="Times New Roman" w:hAnsiTheme="minorHAnsi"/>
          <w:b/>
          <w:color w:val="000000" w:themeColor="text1"/>
        </w:rPr>
        <w:t xml:space="preserve"> 2</w:t>
      </w:r>
      <w:r w:rsidR="003B4ACC" w:rsidRPr="007B1A36">
        <w:rPr>
          <w:rFonts w:asciiTheme="minorHAnsi" w:eastAsia="Times New Roman" w:hAnsiTheme="minorHAnsi"/>
          <w:b/>
          <w:color w:val="000000" w:themeColor="text1"/>
        </w:rPr>
        <w:t>:</w:t>
      </w:r>
      <w:r w:rsidR="003B4ACC" w:rsidRPr="007B1A36">
        <w:rPr>
          <w:rFonts w:asciiTheme="minorHAnsi" w:eastAsia="Times New Roman" w:hAnsiTheme="minorHAnsi"/>
          <w:color w:val="000000" w:themeColor="text1"/>
        </w:rPr>
        <w:t xml:space="preserve"> Meals Ready to Eat</w:t>
      </w:r>
    </w:p>
    <w:p w14:paraId="1ED40CC5" w14:textId="77777777" w:rsidR="00921733" w:rsidRPr="007B1A36" w:rsidRDefault="00921733" w:rsidP="00C7545C">
      <w:pPr>
        <w:rPr>
          <w:rFonts w:asciiTheme="minorHAnsi" w:eastAsia="Times New Roman" w:hAnsiTheme="minorHAnsi"/>
          <w:color w:val="000000" w:themeColor="text1"/>
        </w:rPr>
      </w:pPr>
    </w:p>
    <w:p w14:paraId="2245ECF3" w14:textId="1CBFD152" w:rsidR="005C275D" w:rsidRPr="007B1A36" w:rsidRDefault="00921733" w:rsidP="005C275D">
      <w:pPr>
        <w:rPr>
          <w:rFonts w:asciiTheme="minorHAnsi" w:eastAsia="Times New Roman" w:hAnsiTheme="minorHAnsi"/>
          <w:color w:val="000000" w:themeColor="text1"/>
        </w:rPr>
      </w:pPr>
      <w:r w:rsidRPr="007B1A36">
        <w:rPr>
          <w:rFonts w:asciiTheme="minorHAnsi" w:eastAsia="Times New Roman" w:hAnsiTheme="minorHAnsi"/>
          <w:b/>
          <w:color w:val="000000" w:themeColor="text1"/>
        </w:rPr>
        <w:t>Real world Connection</w:t>
      </w:r>
      <w:r w:rsidR="003B4ACC" w:rsidRPr="007B1A36">
        <w:rPr>
          <w:rFonts w:asciiTheme="minorHAnsi" w:eastAsia="Times New Roman" w:hAnsiTheme="minorHAnsi"/>
          <w:b/>
          <w:color w:val="000000" w:themeColor="text1"/>
        </w:rPr>
        <w:t xml:space="preserve">: </w:t>
      </w:r>
      <w:r w:rsidR="007E0C8F" w:rsidRPr="007B1A36">
        <w:rPr>
          <w:rFonts w:asciiTheme="minorHAnsi" w:eastAsia="Times New Roman" w:hAnsiTheme="minorHAnsi"/>
          <w:color w:val="000000" w:themeColor="text1"/>
        </w:rPr>
        <w:t xml:space="preserve">Not all energy is </w:t>
      </w:r>
      <w:r w:rsidR="00730FD6" w:rsidRPr="007B1A36">
        <w:rPr>
          <w:rFonts w:asciiTheme="minorHAnsi" w:eastAsia="Times New Roman" w:hAnsiTheme="minorHAnsi"/>
          <w:color w:val="000000" w:themeColor="text1"/>
        </w:rPr>
        <w:t xml:space="preserve">in the form of light, but </w:t>
      </w:r>
      <w:r w:rsidR="005C275D" w:rsidRPr="007B1A36">
        <w:rPr>
          <w:rFonts w:asciiTheme="minorHAnsi" w:eastAsia="Times New Roman" w:hAnsiTheme="minorHAnsi"/>
          <w:color w:val="000000" w:themeColor="text1"/>
        </w:rPr>
        <w:t xml:space="preserve">heat. Students will explore the chemistry behind flameless ration heater (FRH) which is used to heat meals ready to eat (MREs) which </w:t>
      </w:r>
      <w:r w:rsidR="00F64C75" w:rsidRPr="007B1A36">
        <w:rPr>
          <w:rFonts w:asciiTheme="minorHAnsi" w:eastAsia="Times New Roman" w:hAnsiTheme="minorHAnsi"/>
          <w:color w:val="000000" w:themeColor="text1"/>
        </w:rPr>
        <w:t>is used by the A</w:t>
      </w:r>
      <w:r w:rsidR="004F101D" w:rsidRPr="007B1A36">
        <w:rPr>
          <w:rFonts w:asciiTheme="minorHAnsi" w:eastAsia="Times New Roman" w:hAnsiTheme="minorHAnsi"/>
          <w:color w:val="000000" w:themeColor="text1"/>
        </w:rPr>
        <w:t xml:space="preserve">rmy. Civilians use MREs for </w:t>
      </w:r>
      <w:r w:rsidR="005C275D" w:rsidRPr="007B1A36">
        <w:rPr>
          <w:rFonts w:asciiTheme="minorHAnsi" w:eastAsia="Times New Roman" w:hAnsiTheme="minorHAnsi"/>
          <w:color w:val="000000" w:themeColor="text1"/>
        </w:rPr>
        <w:t>camping</w:t>
      </w:r>
      <w:r w:rsidR="0050219E" w:rsidRPr="007B1A36">
        <w:rPr>
          <w:rFonts w:asciiTheme="minorHAnsi" w:eastAsia="Times New Roman" w:hAnsiTheme="minorHAnsi"/>
          <w:color w:val="000000" w:themeColor="text1"/>
        </w:rPr>
        <w:t>, disaste</w:t>
      </w:r>
      <w:r w:rsidR="00B41E89" w:rsidRPr="007B1A36">
        <w:rPr>
          <w:rFonts w:asciiTheme="minorHAnsi" w:eastAsia="Times New Roman" w:hAnsiTheme="minorHAnsi"/>
          <w:color w:val="000000" w:themeColor="text1"/>
        </w:rPr>
        <w:t>r relief and</w:t>
      </w:r>
      <w:r w:rsidR="0050219E" w:rsidRPr="007B1A36">
        <w:rPr>
          <w:rFonts w:asciiTheme="minorHAnsi" w:eastAsia="Times New Roman" w:hAnsiTheme="minorHAnsi"/>
          <w:color w:val="000000" w:themeColor="text1"/>
        </w:rPr>
        <w:t xml:space="preserve"> general emergency preparedness. </w:t>
      </w:r>
    </w:p>
    <w:p w14:paraId="0D770D89" w14:textId="46B269C9" w:rsidR="00FF7C1E" w:rsidRPr="007B1A36" w:rsidRDefault="00FF7C1E" w:rsidP="00C7545C">
      <w:pPr>
        <w:rPr>
          <w:rFonts w:asciiTheme="minorHAnsi" w:eastAsia="Times New Roman" w:hAnsiTheme="minorHAnsi"/>
          <w:b/>
          <w:color w:val="000000" w:themeColor="text1"/>
        </w:rPr>
      </w:pPr>
    </w:p>
    <w:p w14:paraId="496303B7" w14:textId="7C688AE8" w:rsidR="0073460B" w:rsidRPr="007B1A36" w:rsidRDefault="00B41E89" w:rsidP="00C7545C">
      <w:pPr>
        <w:rPr>
          <w:rFonts w:asciiTheme="minorHAnsi" w:eastAsia="Times New Roman" w:hAnsiTheme="minorHAnsi"/>
          <w:color w:val="000000" w:themeColor="text1"/>
        </w:rPr>
      </w:pPr>
      <w:r w:rsidRPr="007B1A36">
        <w:rPr>
          <w:rFonts w:asciiTheme="minorHAnsi" w:eastAsia="Times New Roman" w:hAnsiTheme="minorHAnsi"/>
          <w:b/>
          <w:color w:val="000000" w:themeColor="text1"/>
        </w:rPr>
        <w:t xml:space="preserve">Materials </w:t>
      </w:r>
      <w:r w:rsidRPr="007B1A36">
        <w:rPr>
          <w:rFonts w:asciiTheme="minorHAnsi" w:eastAsia="Times New Roman" w:hAnsiTheme="minorHAnsi"/>
          <w:color w:val="000000" w:themeColor="text1"/>
        </w:rPr>
        <w:t>obtained from</w:t>
      </w:r>
      <w:r w:rsidRPr="007B1A36">
        <w:rPr>
          <w:rFonts w:asciiTheme="minorHAnsi" w:eastAsia="Times New Roman" w:hAnsiTheme="minorHAnsi"/>
          <w:b/>
          <w:color w:val="000000" w:themeColor="text1"/>
        </w:rPr>
        <w:t xml:space="preserve"> </w:t>
      </w:r>
      <w:r w:rsidRPr="007B1A36">
        <w:rPr>
          <w:rFonts w:asciiTheme="minorHAnsi" w:eastAsia="Times New Roman" w:hAnsiTheme="minorHAnsi"/>
          <w:color w:val="000000" w:themeColor="text1"/>
        </w:rPr>
        <w:t xml:space="preserve">Carolina Biological </w:t>
      </w:r>
      <w:hyperlink r:id="rId15" w:history="1">
        <w:r w:rsidR="004F0592" w:rsidRPr="007B1A36">
          <w:rPr>
            <w:rStyle w:val="Hyperlink"/>
            <w:rFonts w:asciiTheme="minorHAnsi" w:eastAsia="Times New Roman" w:hAnsiTheme="minorHAnsi"/>
            <w:color w:val="0070C0"/>
          </w:rPr>
          <w:t>Hot Demonstrations with Flameless Ration Heaters</w:t>
        </w:r>
      </w:hyperlink>
      <w:r w:rsidR="004F0592" w:rsidRPr="007B1A36">
        <w:rPr>
          <w:rFonts w:asciiTheme="minorHAnsi" w:eastAsia="Times New Roman" w:hAnsiTheme="minorHAnsi"/>
          <w:color w:val="0070C0"/>
        </w:rPr>
        <w:t xml:space="preserve"> </w:t>
      </w:r>
    </w:p>
    <w:p w14:paraId="76925393" w14:textId="77777777" w:rsidR="0073460B" w:rsidRPr="007B1A36" w:rsidRDefault="0073460B" w:rsidP="00C7545C">
      <w:pPr>
        <w:rPr>
          <w:rFonts w:asciiTheme="minorHAnsi" w:eastAsia="Times New Roman" w:hAnsiTheme="minorHAnsi"/>
          <w:color w:val="000000" w:themeColor="text1"/>
        </w:rPr>
      </w:pPr>
    </w:p>
    <w:p w14:paraId="669D3545" w14:textId="6C091A75" w:rsidR="0073460B" w:rsidRPr="007B1A36" w:rsidRDefault="0073460B" w:rsidP="00C7545C">
      <w:pPr>
        <w:rPr>
          <w:rFonts w:asciiTheme="minorHAnsi" w:eastAsia="Times New Roman" w:hAnsiTheme="minorHAnsi"/>
          <w:color w:val="000000" w:themeColor="text1"/>
        </w:rPr>
      </w:pPr>
      <w:r w:rsidRPr="007B1A36">
        <w:rPr>
          <w:rFonts w:asciiTheme="minorHAnsi" w:eastAsia="Times New Roman" w:hAnsiTheme="minorHAnsi"/>
          <w:b/>
          <w:color w:val="000000" w:themeColor="text1"/>
        </w:rPr>
        <w:t>Video</w:t>
      </w:r>
      <w:r w:rsidRPr="007B1A36">
        <w:rPr>
          <w:rFonts w:asciiTheme="minorHAnsi" w:eastAsia="Times New Roman" w:hAnsiTheme="minorHAnsi"/>
          <w:color w:val="000000" w:themeColor="text1"/>
        </w:rPr>
        <w:t xml:space="preserve">: </w:t>
      </w:r>
      <w:hyperlink r:id="rId16" w:anchor="id=3&amp;vid=4850c08cc2cfa618be1f8f00d6ceace4&amp;action=view" w:history="1">
        <w:r w:rsidRPr="007B1A36">
          <w:rPr>
            <w:rStyle w:val="Hyperlink"/>
            <w:rFonts w:asciiTheme="minorHAnsi" w:eastAsia="Times New Roman" w:hAnsiTheme="minorHAnsi"/>
          </w:rPr>
          <w:t>Flameless Ration Heater</w:t>
        </w:r>
      </w:hyperlink>
    </w:p>
    <w:p w14:paraId="5C1A1E21" w14:textId="77777777" w:rsidR="00001562" w:rsidRPr="007B1A36" w:rsidRDefault="00001562" w:rsidP="00C7545C">
      <w:pPr>
        <w:rPr>
          <w:rFonts w:asciiTheme="minorHAnsi" w:eastAsia="Times New Roman" w:hAnsiTheme="minorHAnsi"/>
          <w:b/>
          <w:color w:val="000000" w:themeColor="text1"/>
        </w:rPr>
      </w:pPr>
    </w:p>
    <w:p w14:paraId="3E47BA47" w14:textId="21B27093" w:rsidR="005D3CA1" w:rsidRPr="007B1A36" w:rsidRDefault="005D3CA1" w:rsidP="00C7545C">
      <w:pPr>
        <w:rPr>
          <w:rFonts w:asciiTheme="minorHAnsi" w:eastAsia="Times New Roman" w:hAnsiTheme="minorHAnsi"/>
          <w:color w:val="000000" w:themeColor="text1"/>
        </w:rPr>
      </w:pPr>
      <w:r w:rsidRPr="007B1A36">
        <w:rPr>
          <w:rFonts w:asciiTheme="minorHAnsi" w:eastAsia="Times New Roman" w:hAnsiTheme="minorHAnsi"/>
          <w:b/>
          <w:color w:val="000000" w:themeColor="text1"/>
        </w:rPr>
        <w:t xml:space="preserve">Objective: </w:t>
      </w:r>
      <w:r w:rsidR="005C275D" w:rsidRPr="007B1A36">
        <w:rPr>
          <w:rFonts w:asciiTheme="minorHAnsi" w:eastAsia="Times New Roman" w:hAnsiTheme="minorHAnsi"/>
          <w:color w:val="000000" w:themeColor="text1"/>
        </w:rPr>
        <w:t>Students predict the reactions and products of the reaction and write a balanced exothermic chemical equation for the reaction.</w:t>
      </w:r>
    </w:p>
    <w:p w14:paraId="60C1FC13" w14:textId="77777777" w:rsidR="005D3CA1" w:rsidRPr="007B1A36" w:rsidRDefault="005D3CA1" w:rsidP="00C7545C">
      <w:pPr>
        <w:rPr>
          <w:rFonts w:asciiTheme="minorHAnsi" w:eastAsia="Times New Roman" w:hAnsiTheme="minorHAnsi"/>
          <w:color w:val="000000" w:themeColor="text1"/>
        </w:rPr>
      </w:pPr>
    </w:p>
    <w:p w14:paraId="1B502384" w14:textId="77777777" w:rsidR="00037C83" w:rsidRPr="007B1A36" w:rsidRDefault="003B4ACC" w:rsidP="00CA0295">
      <w:pPr>
        <w:tabs>
          <w:tab w:val="left" w:pos="5680"/>
        </w:tabs>
        <w:rPr>
          <w:rFonts w:asciiTheme="minorHAnsi" w:eastAsia="Times New Roman" w:hAnsiTheme="minorHAnsi"/>
          <w:b/>
          <w:color w:val="000000" w:themeColor="text1"/>
        </w:rPr>
      </w:pPr>
      <w:r w:rsidRPr="007B1A36">
        <w:rPr>
          <w:rFonts w:asciiTheme="minorHAnsi" w:eastAsia="Times New Roman" w:hAnsiTheme="minorHAnsi"/>
          <w:b/>
          <w:color w:val="000000" w:themeColor="text1"/>
        </w:rPr>
        <w:t>Materials:</w:t>
      </w:r>
      <w:r w:rsidR="00921733" w:rsidRPr="007B1A36">
        <w:rPr>
          <w:rFonts w:asciiTheme="minorHAnsi" w:eastAsia="Times New Roman" w:hAnsiTheme="minorHAnsi"/>
          <w:b/>
          <w:color w:val="000000" w:themeColor="text1"/>
        </w:rPr>
        <w:t xml:space="preserve"> </w:t>
      </w:r>
    </w:p>
    <w:p w14:paraId="441E424E" w14:textId="19DB0585" w:rsidR="00037C83" w:rsidRPr="007B1A36" w:rsidRDefault="001C22F0" w:rsidP="00B41E89">
      <w:pPr>
        <w:tabs>
          <w:tab w:val="left" w:pos="5680"/>
        </w:tabs>
        <w:rPr>
          <w:rFonts w:asciiTheme="minorHAnsi" w:eastAsia="Times New Roman" w:hAnsiTheme="minorHAnsi"/>
          <w:color w:val="000000" w:themeColor="text1"/>
        </w:rPr>
      </w:pPr>
      <w:r w:rsidRPr="007B1A36">
        <w:rPr>
          <w:rFonts w:asciiTheme="minorHAnsi" w:eastAsia="Times New Roman" w:hAnsiTheme="minorHAnsi"/>
          <w:color w:val="000000" w:themeColor="text1"/>
        </w:rPr>
        <w:t xml:space="preserve">3-pocket heater </w:t>
      </w:r>
      <w:r w:rsidR="00EB36EB" w:rsidRPr="007B1A36">
        <w:rPr>
          <w:rFonts w:asciiTheme="minorHAnsi" w:eastAsia="Times New Roman" w:hAnsiTheme="minorHAnsi"/>
          <w:color w:val="000000" w:themeColor="text1"/>
        </w:rPr>
        <w:t>pad (</w:t>
      </w:r>
      <w:r w:rsidR="0010646C" w:rsidRPr="007B1A36">
        <w:rPr>
          <w:rFonts w:asciiTheme="minorHAnsi" w:eastAsia="Times New Roman" w:hAnsiTheme="minorHAnsi"/>
          <w:color w:val="000000" w:themeColor="text1"/>
        </w:rPr>
        <w:t>contains Magnesium and Iron)</w:t>
      </w:r>
      <w:r w:rsidR="00B41E89" w:rsidRPr="007B1A36">
        <w:rPr>
          <w:rFonts w:asciiTheme="minorHAnsi" w:eastAsia="Times New Roman" w:hAnsiTheme="minorHAnsi"/>
          <w:color w:val="000000" w:themeColor="text1"/>
        </w:rPr>
        <w:tab/>
      </w:r>
      <w:r w:rsidR="00037C83" w:rsidRPr="007B1A36">
        <w:rPr>
          <w:rFonts w:asciiTheme="minorHAnsi" w:eastAsia="Times New Roman" w:hAnsiTheme="minorHAnsi"/>
          <w:color w:val="000000" w:themeColor="text1"/>
        </w:rPr>
        <w:t>flameless ratio heater</w:t>
      </w:r>
      <w:r w:rsidR="005A47E4" w:rsidRPr="007B1A36">
        <w:rPr>
          <w:rFonts w:asciiTheme="minorHAnsi" w:eastAsia="Times New Roman" w:hAnsiTheme="minorHAnsi"/>
          <w:color w:val="000000" w:themeColor="text1"/>
        </w:rPr>
        <w:t xml:space="preserve"> </w:t>
      </w:r>
      <w:r w:rsidR="00037C83" w:rsidRPr="007B1A36">
        <w:rPr>
          <w:rFonts w:asciiTheme="minorHAnsi" w:eastAsia="Times New Roman" w:hAnsiTheme="minorHAnsi"/>
          <w:color w:val="000000" w:themeColor="text1"/>
        </w:rPr>
        <w:t>in bags</w:t>
      </w:r>
    </w:p>
    <w:p w14:paraId="5C7596C9" w14:textId="111274EC" w:rsidR="001C22F0" w:rsidRPr="007B1A36" w:rsidRDefault="005A47E4" w:rsidP="00B41E89">
      <w:pPr>
        <w:tabs>
          <w:tab w:val="left" w:pos="5680"/>
        </w:tabs>
        <w:rPr>
          <w:rFonts w:asciiTheme="minorHAnsi" w:eastAsia="Times New Roman" w:hAnsiTheme="minorHAnsi"/>
          <w:color w:val="000000" w:themeColor="text1"/>
        </w:rPr>
      </w:pPr>
      <w:r w:rsidRPr="007B1A36">
        <w:rPr>
          <w:rFonts w:asciiTheme="minorHAnsi" w:eastAsia="Times New Roman" w:hAnsiTheme="minorHAnsi"/>
          <w:color w:val="000000" w:themeColor="text1"/>
        </w:rPr>
        <w:t>salt packet</w:t>
      </w:r>
      <w:r w:rsidR="00B41E89" w:rsidRPr="007B1A36">
        <w:rPr>
          <w:rFonts w:asciiTheme="minorHAnsi" w:eastAsia="Times New Roman" w:hAnsiTheme="minorHAnsi"/>
          <w:color w:val="000000" w:themeColor="text1"/>
        </w:rPr>
        <w:tab/>
      </w:r>
      <w:r w:rsidR="001C22F0" w:rsidRPr="007B1A36">
        <w:rPr>
          <w:rFonts w:asciiTheme="minorHAnsi" w:eastAsia="Times New Roman" w:hAnsiTheme="minorHAnsi"/>
          <w:color w:val="000000" w:themeColor="text1"/>
        </w:rPr>
        <w:t>empty heater bag</w:t>
      </w:r>
    </w:p>
    <w:p w14:paraId="0C1C3524" w14:textId="77777777" w:rsidR="002D6882" w:rsidRPr="007B1A36" w:rsidRDefault="002D6882" w:rsidP="00B41E89">
      <w:pPr>
        <w:tabs>
          <w:tab w:val="left" w:pos="5680"/>
        </w:tabs>
        <w:rPr>
          <w:rFonts w:asciiTheme="minorHAnsi" w:eastAsia="Times New Roman" w:hAnsiTheme="minorHAnsi"/>
          <w:color w:val="000000" w:themeColor="text1"/>
        </w:rPr>
      </w:pPr>
    </w:p>
    <w:p w14:paraId="2C24B125" w14:textId="62DD7D09" w:rsidR="00E37EAF" w:rsidRPr="007B1A36" w:rsidRDefault="00E37EAF" w:rsidP="000424AF">
      <w:pPr>
        <w:tabs>
          <w:tab w:val="left" w:pos="5680"/>
        </w:tabs>
        <w:rPr>
          <w:rFonts w:asciiTheme="minorHAnsi" w:eastAsia="Times New Roman" w:hAnsiTheme="minorHAnsi"/>
          <w:color w:val="000000" w:themeColor="text1"/>
        </w:rPr>
      </w:pPr>
      <w:r w:rsidRPr="007B1A36">
        <w:rPr>
          <w:rFonts w:asciiTheme="minorHAnsi" w:eastAsia="Times New Roman" w:hAnsiTheme="minorHAnsi"/>
          <w:b/>
          <w:color w:val="000000" w:themeColor="text1"/>
        </w:rPr>
        <w:t>Procedure</w:t>
      </w:r>
    </w:p>
    <w:p w14:paraId="0BDA6E57" w14:textId="77777777" w:rsidR="00A97D2A" w:rsidRPr="00A97D2A" w:rsidRDefault="001C22F0" w:rsidP="00A97D2A">
      <w:pPr>
        <w:pStyle w:val="ListParagraph"/>
        <w:numPr>
          <w:ilvl w:val="0"/>
          <w:numId w:val="25"/>
        </w:numPr>
        <w:tabs>
          <w:tab w:val="left" w:pos="5680"/>
        </w:tabs>
        <w:rPr>
          <w:rFonts w:eastAsia="Times New Roman"/>
          <w:color w:val="000000" w:themeColor="text1"/>
        </w:rPr>
      </w:pPr>
      <w:r w:rsidRPr="00A97D2A">
        <w:rPr>
          <w:rFonts w:eastAsia="Times New Roman"/>
          <w:color w:val="000000" w:themeColor="text1"/>
        </w:rPr>
        <w:t>Add the remainder of saltwater from the open packet to the interior</w:t>
      </w:r>
      <w:r w:rsidR="00186925" w:rsidRPr="00A97D2A">
        <w:rPr>
          <w:rFonts w:eastAsia="Times New Roman"/>
          <w:color w:val="000000" w:themeColor="text1"/>
        </w:rPr>
        <w:t xml:space="preserve"> of the bag and quickly fold the open</w:t>
      </w:r>
      <w:r w:rsidR="00A97D2A" w:rsidRPr="00A97D2A">
        <w:rPr>
          <w:rFonts w:eastAsia="Times New Roman"/>
          <w:color w:val="000000" w:themeColor="text1"/>
        </w:rPr>
        <w:t xml:space="preserve"> </w:t>
      </w:r>
      <w:r w:rsidR="00186925" w:rsidRPr="00A97D2A">
        <w:rPr>
          <w:rFonts w:eastAsia="Times New Roman"/>
          <w:color w:val="000000" w:themeColor="text1"/>
        </w:rPr>
        <w:t xml:space="preserve">end over to the dotted line on top of the bag. Secure it with the tape provided.  </w:t>
      </w:r>
    </w:p>
    <w:p w14:paraId="652A5903" w14:textId="2DA77258" w:rsidR="00186925" w:rsidRPr="00A97D2A" w:rsidRDefault="00186925" w:rsidP="00A97D2A">
      <w:pPr>
        <w:pStyle w:val="ListParagraph"/>
        <w:numPr>
          <w:ilvl w:val="0"/>
          <w:numId w:val="25"/>
        </w:numPr>
        <w:tabs>
          <w:tab w:val="left" w:pos="5680"/>
        </w:tabs>
        <w:rPr>
          <w:rFonts w:eastAsia="Times New Roman"/>
          <w:color w:val="000000" w:themeColor="text1"/>
        </w:rPr>
      </w:pPr>
      <w:r w:rsidRPr="00A97D2A">
        <w:rPr>
          <w:rFonts w:eastAsia="Times New Roman"/>
          <w:color w:val="000000" w:themeColor="text1"/>
        </w:rPr>
        <w:t>Allow the bag to lay horizontal as the FRH heats up in a few minutes, th</w:t>
      </w:r>
      <w:r w:rsidR="00A97D2A" w:rsidRPr="00A97D2A">
        <w:rPr>
          <w:rFonts w:eastAsia="Times New Roman"/>
          <w:color w:val="000000" w:themeColor="text1"/>
        </w:rPr>
        <w:t xml:space="preserve">e bag will inflate from the </w:t>
      </w:r>
      <w:r w:rsidRPr="00A97D2A">
        <w:rPr>
          <w:rFonts w:eastAsia="Times New Roman"/>
          <w:color w:val="000000" w:themeColor="text1"/>
        </w:rPr>
        <w:t xml:space="preserve">steam and hydrogen gas produced, and visible plumes of steam will be emitted from the bag. </w:t>
      </w:r>
    </w:p>
    <w:p w14:paraId="04895360" w14:textId="17C7B9D6" w:rsidR="00186925" w:rsidRPr="00A97D2A" w:rsidRDefault="00186925" w:rsidP="00A97D2A">
      <w:pPr>
        <w:pStyle w:val="ListParagraph"/>
        <w:numPr>
          <w:ilvl w:val="0"/>
          <w:numId w:val="25"/>
        </w:numPr>
        <w:tabs>
          <w:tab w:val="left" w:pos="5680"/>
        </w:tabs>
        <w:rPr>
          <w:rFonts w:eastAsia="Times New Roman"/>
          <w:color w:val="000000" w:themeColor="text1"/>
        </w:rPr>
      </w:pPr>
      <w:r w:rsidRPr="00A97D2A">
        <w:rPr>
          <w:rFonts w:eastAsia="Times New Roman"/>
          <w:color w:val="000000" w:themeColor="text1"/>
        </w:rPr>
        <w:t>Have students note their observations and conclusions</w:t>
      </w:r>
    </w:p>
    <w:p w14:paraId="57E4DBAC" w14:textId="77777777" w:rsidR="00A97D2A" w:rsidRDefault="00186925" w:rsidP="005501C6">
      <w:pPr>
        <w:pStyle w:val="ListParagraph"/>
        <w:numPr>
          <w:ilvl w:val="0"/>
          <w:numId w:val="25"/>
        </w:numPr>
        <w:tabs>
          <w:tab w:val="left" w:pos="5680"/>
        </w:tabs>
        <w:rPr>
          <w:rFonts w:eastAsia="Times New Roman"/>
          <w:color w:val="000000" w:themeColor="text1"/>
        </w:rPr>
      </w:pPr>
      <w:r w:rsidRPr="00A97D2A">
        <w:rPr>
          <w:rFonts w:eastAsia="Times New Roman"/>
          <w:color w:val="000000" w:themeColor="text1"/>
        </w:rPr>
        <w:t xml:space="preserve">Write a balanced equation for the reaction including the state of matter of the reactants and products. </w:t>
      </w:r>
    </w:p>
    <w:p w14:paraId="7FE26596" w14:textId="11222006" w:rsidR="00186925" w:rsidRPr="00A97D2A" w:rsidRDefault="00186925" w:rsidP="00A97D2A">
      <w:pPr>
        <w:pStyle w:val="ListParagraph"/>
        <w:tabs>
          <w:tab w:val="left" w:pos="5680"/>
        </w:tabs>
        <w:rPr>
          <w:rFonts w:eastAsia="Times New Roman"/>
          <w:color w:val="000000" w:themeColor="text1"/>
        </w:rPr>
      </w:pPr>
      <w:r w:rsidRPr="00A97D2A">
        <w:rPr>
          <w:rFonts w:eastAsia="Times New Roman"/>
          <w:color w:val="000000" w:themeColor="text1"/>
        </w:rPr>
        <w:t xml:space="preserve">Be sure to include heat in the reaction. </w:t>
      </w:r>
    </w:p>
    <w:p w14:paraId="54B355BB" w14:textId="5A2E0E76" w:rsidR="00186925" w:rsidRPr="007B1A36" w:rsidRDefault="008B5E12" w:rsidP="00186925">
      <w:pPr>
        <w:pStyle w:val="ListParagraph"/>
        <w:tabs>
          <w:tab w:val="left" w:pos="5680"/>
        </w:tabs>
        <w:ind w:left="1080"/>
        <w:rPr>
          <w:rFonts w:eastAsia="Times New Roman"/>
          <w:color w:val="000000" w:themeColor="text1"/>
        </w:rPr>
      </w:pPr>
      <w:r w:rsidRPr="007B1A36">
        <w:rPr>
          <w:rFonts w:eastAsia="Times New Roman"/>
          <w:color w:val="000000" w:themeColor="text1"/>
        </w:rPr>
        <w:t>Mg</w:t>
      </w:r>
      <w:r w:rsidRPr="007B1A36">
        <w:rPr>
          <w:rFonts w:eastAsia="Times New Roman"/>
          <w:color w:val="000000" w:themeColor="text1"/>
          <w:vertAlign w:val="subscript"/>
        </w:rPr>
        <w:t>(s)</w:t>
      </w:r>
      <w:r w:rsidRPr="007B1A36">
        <w:rPr>
          <w:rFonts w:eastAsia="Times New Roman"/>
          <w:color w:val="000000" w:themeColor="text1"/>
        </w:rPr>
        <w:t xml:space="preserve"> + 2H</w:t>
      </w:r>
      <w:r w:rsidRPr="007B1A36">
        <w:rPr>
          <w:rFonts w:eastAsia="Times New Roman"/>
          <w:color w:val="000000" w:themeColor="text1"/>
          <w:vertAlign w:val="subscript"/>
        </w:rPr>
        <w:t>2</w:t>
      </w:r>
      <w:r w:rsidRPr="007B1A36">
        <w:rPr>
          <w:rFonts w:eastAsia="Times New Roman"/>
          <w:color w:val="000000" w:themeColor="text1"/>
        </w:rPr>
        <w:t xml:space="preserve">O </w:t>
      </w:r>
      <w:r w:rsidR="008D5EB0" w:rsidRPr="007B1A36">
        <w:rPr>
          <w:rFonts w:eastAsia="Times New Roman"/>
          <w:color w:val="000000" w:themeColor="text1"/>
        </w:rPr>
        <w:sym w:font="Symbol" w:char="F0AE"/>
      </w:r>
      <w:r w:rsidRPr="007B1A36">
        <w:rPr>
          <w:rFonts w:eastAsia="Times New Roman"/>
          <w:color w:val="000000" w:themeColor="text1"/>
        </w:rPr>
        <w:t xml:space="preserve">   Mg(OH)</w:t>
      </w:r>
      <w:r w:rsidRPr="007B1A36">
        <w:rPr>
          <w:rFonts w:eastAsia="Times New Roman"/>
          <w:color w:val="000000" w:themeColor="text1"/>
          <w:vertAlign w:val="subscript"/>
        </w:rPr>
        <w:t>2 (</w:t>
      </w:r>
      <w:r w:rsidR="00EB36EB" w:rsidRPr="007B1A36">
        <w:rPr>
          <w:rFonts w:eastAsia="Times New Roman"/>
          <w:color w:val="000000" w:themeColor="text1"/>
          <w:vertAlign w:val="subscript"/>
        </w:rPr>
        <w:t>aq)</w:t>
      </w:r>
      <w:r w:rsidR="00EB36EB" w:rsidRPr="007B1A36">
        <w:rPr>
          <w:rFonts w:eastAsia="Times New Roman"/>
          <w:color w:val="000000" w:themeColor="text1"/>
        </w:rPr>
        <w:t xml:space="preserve"> +</w:t>
      </w:r>
      <w:r w:rsidRPr="007B1A36">
        <w:rPr>
          <w:rFonts w:eastAsia="Times New Roman"/>
          <w:color w:val="000000" w:themeColor="text1"/>
        </w:rPr>
        <w:t xml:space="preserve"> H</w:t>
      </w:r>
      <w:r w:rsidRPr="007B1A36">
        <w:rPr>
          <w:rFonts w:eastAsia="Times New Roman"/>
          <w:color w:val="000000" w:themeColor="text1"/>
          <w:vertAlign w:val="subscript"/>
        </w:rPr>
        <w:t>2(g)</w:t>
      </w:r>
      <w:r w:rsidRPr="007B1A36">
        <w:rPr>
          <w:rFonts w:eastAsia="Times New Roman"/>
          <w:color w:val="000000" w:themeColor="text1"/>
        </w:rPr>
        <w:t xml:space="preserve"> + heat</w:t>
      </w:r>
    </w:p>
    <w:p w14:paraId="73C4853C" w14:textId="3A5214E9" w:rsidR="00186925" w:rsidRPr="007B1A36" w:rsidRDefault="00186925" w:rsidP="00186925">
      <w:pPr>
        <w:tabs>
          <w:tab w:val="left" w:pos="5680"/>
        </w:tabs>
        <w:ind w:left="720"/>
        <w:rPr>
          <w:rFonts w:asciiTheme="minorHAnsi" w:eastAsia="Times New Roman" w:hAnsiTheme="minorHAnsi"/>
          <w:color w:val="000000" w:themeColor="text1"/>
        </w:rPr>
      </w:pPr>
      <w:r w:rsidRPr="007B1A36">
        <w:rPr>
          <w:rFonts w:asciiTheme="minorHAnsi" w:eastAsia="Times New Roman" w:hAnsiTheme="minorHAnsi"/>
          <w:color w:val="000000" w:themeColor="text1"/>
        </w:rPr>
        <w:softHyphen/>
      </w:r>
      <w:r w:rsidRPr="007B1A36">
        <w:rPr>
          <w:rFonts w:asciiTheme="minorHAnsi" w:eastAsia="Times New Roman" w:hAnsiTheme="minorHAnsi"/>
          <w:color w:val="000000" w:themeColor="text1"/>
        </w:rPr>
        <w:softHyphen/>
      </w:r>
      <w:r w:rsidRPr="007B1A36">
        <w:rPr>
          <w:rFonts w:asciiTheme="minorHAnsi" w:eastAsia="Times New Roman" w:hAnsiTheme="minorHAnsi"/>
          <w:color w:val="000000" w:themeColor="text1"/>
        </w:rPr>
        <w:softHyphen/>
      </w:r>
      <w:r w:rsidRPr="007B1A36">
        <w:rPr>
          <w:rFonts w:asciiTheme="minorHAnsi" w:eastAsia="Times New Roman" w:hAnsiTheme="minorHAnsi"/>
          <w:color w:val="000000" w:themeColor="text1"/>
        </w:rPr>
        <w:softHyphen/>
      </w:r>
    </w:p>
    <w:p w14:paraId="1CBB8AA3" w14:textId="567B6328" w:rsidR="00732B23" w:rsidRPr="007B1A36" w:rsidRDefault="00442875" w:rsidP="00732B23">
      <w:pPr>
        <w:pStyle w:val="ListParagraph"/>
        <w:tabs>
          <w:tab w:val="left" w:pos="5680"/>
        </w:tabs>
        <w:ind w:left="360"/>
        <w:rPr>
          <w:rFonts w:eastAsia="Times New Roman"/>
          <w:color w:val="000000" w:themeColor="text1"/>
        </w:rPr>
      </w:pPr>
      <w:r w:rsidRPr="007B1A36">
        <w:rPr>
          <w:rFonts w:eastAsia="Times New Roman"/>
          <w:color w:val="000000" w:themeColor="text1"/>
        </w:rPr>
        <w:t xml:space="preserve">Video: </w:t>
      </w:r>
      <w:hyperlink r:id="rId17" w:history="1">
        <w:r w:rsidRPr="007B1A36">
          <w:rPr>
            <w:rStyle w:val="Hyperlink"/>
            <w:rFonts w:eastAsia="Times New Roman"/>
          </w:rPr>
          <w:t>How a MRE works</w:t>
        </w:r>
      </w:hyperlink>
    </w:p>
    <w:p w14:paraId="0AF48910" w14:textId="597FB987" w:rsidR="00732B23" w:rsidRPr="007B1A36" w:rsidRDefault="00732B23" w:rsidP="00732B23">
      <w:pPr>
        <w:tabs>
          <w:tab w:val="left" w:pos="5680"/>
        </w:tabs>
        <w:rPr>
          <w:rFonts w:asciiTheme="minorHAnsi" w:eastAsia="Times New Roman" w:hAnsiTheme="minorHAnsi"/>
          <w:color w:val="000000" w:themeColor="text1"/>
        </w:rPr>
      </w:pPr>
    </w:p>
    <w:p w14:paraId="54A5C7A9" w14:textId="77777777" w:rsidR="00732B23" w:rsidRPr="007B1A36" w:rsidRDefault="00732B23" w:rsidP="00732B23">
      <w:pPr>
        <w:pStyle w:val="ListParagraph"/>
        <w:tabs>
          <w:tab w:val="left" w:pos="5680"/>
        </w:tabs>
        <w:ind w:left="360"/>
        <w:rPr>
          <w:rFonts w:eastAsia="Times New Roman"/>
          <w:color w:val="000000" w:themeColor="text1"/>
        </w:rPr>
      </w:pPr>
    </w:p>
    <w:p w14:paraId="04D663B4" w14:textId="77777777" w:rsidR="005A47E4" w:rsidRPr="007B1A36" w:rsidRDefault="005A47E4" w:rsidP="00CA0295">
      <w:pPr>
        <w:tabs>
          <w:tab w:val="left" w:pos="5680"/>
        </w:tabs>
        <w:rPr>
          <w:rFonts w:asciiTheme="minorHAnsi" w:eastAsia="Times New Roman" w:hAnsiTheme="minorHAnsi"/>
          <w:color w:val="000000" w:themeColor="text1"/>
        </w:rPr>
      </w:pPr>
    </w:p>
    <w:p w14:paraId="4886B111" w14:textId="0661B53A" w:rsidR="002F1203" w:rsidRPr="00A97D2A" w:rsidRDefault="002F1203" w:rsidP="00C7545C">
      <w:pPr>
        <w:rPr>
          <w:rFonts w:asciiTheme="minorHAnsi" w:eastAsia="Times New Roman" w:hAnsiTheme="minorHAnsi"/>
          <w:b/>
          <w:color w:val="000000" w:themeColor="text1"/>
        </w:rPr>
      </w:pPr>
    </w:p>
    <w:p w14:paraId="50816D3C" w14:textId="77777777" w:rsidR="00A97D2A" w:rsidRDefault="00A97D2A" w:rsidP="00C7545C">
      <w:pPr>
        <w:rPr>
          <w:rFonts w:asciiTheme="minorHAnsi" w:eastAsia="Times New Roman" w:hAnsiTheme="minorHAnsi"/>
          <w:b/>
          <w:color w:val="000000" w:themeColor="text1"/>
        </w:rPr>
      </w:pPr>
    </w:p>
    <w:p w14:paraId="48B0D0E2" w14:textId="77777777" w:rsidR="00A97D2A" w:rsidRDefault="00A97D2A" w:rsidP="00C7545C">
      <w:pPr>
        <w:rPr>
          <w:rFonts w:asciiTheme="minorHAnsi" w:eastAsia="Times New Roman" w:hAnsiTheme="minorHAnsi"/>
          <w:b/>
          <w:color w:val="000000" w:themeColor="text1"/>
        </w:rPr>
      </w:pPr>
    </w:p>
    <w:p w14:paraId="371875D4" w14:textId="77777777" w:rsidR="00A97D2A" w:rsidRDefault="00A97D2A" w:rsidP="00C7545C">
      <w:pPr>
        <w:rPr>
          <w:rFonts w:asciiTheme="minorHAnsi" w:eastAsia="Times New Roman" w:hAnsiTheme="minorHAnsi"/>
          <w:b/>
          <w:color w:val="000000" w:themeColor="text1"/>
        </w:rPr>
      </w:pPr>
    </w:p>
    <w:p w14:paraId="319A9234" w14:textId="77777777" w:rsidR="00A97D2A" w:rsidRDefault="00A97D2A" w:rsidP="00C7545C">
      <w:pPr>
        <w:rPr>
          <w:rFonts w:asciiTheme="minorHAnsi" w:eastAsia="Times New Roman" w:hAnsiTheme="minorHAnsi"/>
          <w:b/>
          <w:color w:val="000000" w:themeColor="text1"/>
        </w:rPr>
      </w:pPr>
    </w:p>
    <w:p w14:paraId="7D586DEF" w14:textId="77777777" w:rsidR="00A97D2A" w:rsidRDefault="00A97D2A" w:rsidP="00C7545C">
      <w:pPr>
        <w:rPr>
          <w:rFonts w:asciiTheme="minorHAnsi" w:eastAsia="Times New Roman" w:hAnsiTheme="minorHAnsi"/>
          <w:b/>
          <w:color w:val="000000" w:themeColor="text1"/>
        </w:rPr>
      </w:pPr>
    </w:p>
    <w:p w14:paraId="3FD06AA3" w14:textId="77777777" w:rsidR="00A97D2A" w:rsidRDefault="00A97D2A" w:rsidP="00C7545C">
      <w:pPr>
        <w:rPr>
          <w:rFonts w:asciiTheme="minorHAnsi" w:eastAsia="Times New Roman" w:hAnsiTheme="minorHAnsi"/>
          <w:b/>
          <w:color w:val="000000" w:themeColor="text1"/>
        </w:rPr>
      </w:pPr>
    </w:p>
    <w:p w14:paraId="0DAD1F69" w14:textId="77777777" w:rsidR="00A97D2A" w:rsidRDefault="00A97D2A" w:rsidP="00C7545C">
      <w:pPr>
        <w:rPr>
          <w:rFonts w:asciiTheme="minorHAnsi" w:eastAsia="Times New Roman" w:hAnsiTheme="minorHAnsi"/>
          <w:b/>
          <w:color w:val="000000" w:themeColor="text1"/>
        </w:rPr>
      </w:pPr>
    </w:p>
    <w:p w14:paraId="5AAF3056" w14:textId="77777777" w:rsidR="00A97D2A" w:rsidRDefault="00A97D2A" w:rsidP="00C7545C">
      <w:pPr>
        <w:rPr>
          <w:rFonts w:asciiTheme="minorHAnsi" w:eastAsia="Times New Roman" w:hAnsiTheme="minorHAnsi"/>
          <w:b/>
          <w:color w:val="000000" w:themeColor="text1"/>
        </w:rPr>
      </w:pPr>
    </w:p>
    <w:p w14:paraId="23B5BF4A" w14:textId="77777777" w:rsidR="00A97D2A" w:rsidRDefault="00A97D2A" w:rsidP="00C7545C">
      <w:pPr>
        <w:rPr>
          <w:rFonts w:asciiTheme="minorHAnsi" w:eastAsia="Times New Roman" w:hAnsiTheme="minorHAnsi"/>
          <w:b/>
          <w:color w:val="000000" w:themeColor="text1"/>
        </w:rPr>
      </w:pPr>
    </w:p>
    <w:p w14:paraId="350641DC" w14:textId="77777777" w:rsidR="00A97D2A" w:rsidRDefault="00A97D2A" w:rsidP="00C7545C">
      <w:pPr>
        <w:rPr>
          <w:rFonts w:asciiTheme="minorHAnsi" w:eastAsia="Times New Roman" w:hAnsiTheme="minorHAnsi"/>
          <w:b/>
          <w:color w:val="000000" w:themeColor="text1"/>
        </w:rPr>
      </w:pPr>
    </w:p>
    <w:p w14:paraId="05D22AFE" w14:textId="77777777" w:rsidR="00A97D2A" w:rsidRDefault="00A97D2A" w:rsidP="00C7545C">
      <w:pPr>
        <w:rPr>
          <w:rFonts w:asciiTheme="minorHAnsi" w:eastAsia="Times New Roman" w:hAnsiTheme="minorHAnsi"/>
          <w:b/>
          <w:color w:val="000000" w:themeColor="text1"/>
        </w:rPr>
      </w:pPr>
    </w:p>
    <w:p w14:paraId="031BBB94" w14:textId="77777777" w:rsidR="00504050" w:rsidRDefault="00504050" w:rsidP="00C7545C">
      <w:pPr>
        <w:rPr>
          <w:rFonts w:asciiTheme="minorHAnsi" w:eastAsia="Times New Roman" w:hAnsiTheme="minorHAnsi"/>
          <w:b/>
          <w:color w:val="000000" w:themeColor="text1"/>
        </w:rPr>
      </w:pPr>
    </w:p>
    <w:p w14:paraId="143BC958" w14:textId="77777777" w:rsidR="00504050" w:rsidRDefault="00504050" w:rsidP="00C7545C">
      <w:pPr>
        <w:rPr>
          <w:rFonts w:asciiTheme="minorHAnsi" w:eastAsia="Times New Roman" w:hAnsiTheme="minorHAnsi"/>
          <w:b/>
          <w:color w:val="000000" w:themeColor="text1"/>
        </w:rPr>
      </w:pPr>
    </w:p>
    <w:p w14:paraId="47ACF92C" w14:textId="77777777" w:rsidR="00504050" w:rsidRDefault="00504050" w:rsidP="00C7545C">
      <w:pPr>
        <w:rPr>
          <w:rFonts w:asciiTheme="minorHAnsi" w:eastAsia="Times New Roman" w:hAnsiTheme="minorHAnsi"/>
          <w:b/>
          <w:color w:val="000000" w:themeColor="text1"/>
        </w:rPr>
      </w:pPr>
    </w:p>
    <w:p w14:paraId="17C36604" w14:textId="77777777" w:rsidR="00504050" w:rsidRDefault="00504050" w:rsidP="00C7545C">
      <w:pPr>
        <w:rPr>
          <w:rFonts w:asciiTheme="minorHAnsi" w:eastAsia="Times New Roman" w:hAnsiTheme="minorHAnsi"/>
          <w:b/>
          <w:color w:val="000000" w:themeColor="text1"/>
        </w:rPr>
      </w:pPr>
    </w:p>
    <w:p w14:paraId="6BD57BD7" w14:textId="77777777" w:rsidR="00504050" w:rsidRDefault="00504050" w:rsidP="00C7545C">
      <w:pPr>
        <w:rPr>
          <w:rFonts w:asciiTheme="minorHAnsi" w:eastAsia="Times New Roman" w:hAnsiTheme="minorHAnsi"/>
          <w:b/>
          <w:color w:val="000000" w:themeColor="text1"/>
        </w:rPr>
      </w:pPr>
    </w:p>
    <w:p w14:paraId="38AABCD5" w14:textId="77777777" w:rsidR="00504050" w:rsidRDefault="00504050" w:rsidP="00C7545C">
      <w:pPr>
        <w:rPr>
          <w:rFonts w:asciiTheme="minorHAnsi" w:eastAsia="Times New Roman" w:hAnsiTheme="minorHAnsi"/>
          <w:b/>
          <w:color w:val="000000" w:themeColor="text1"/>
        </w:rPr>
      </w:pPr>
    </w:p>
    <w:p w14:paraId="6BD58104" w14:textId="77777777" w:rsidR="00504050" w:rsidRDefault="00504050" w:rsidP="00C7545C">
      <w:pPr>
        <w:rPr>
          <w:rFonts w:asciiTheme="minorHAnsi" w:eastAsia="Times New Roman" w:hAnsiTheme="minorHAnsi"/>
          <w:b/>
          <w:color w:val="000000" w:themeColor="text1"/>
        </w:rPr>
      </w:pPr>
    </w:p>
    <w:p w14:paraId="7D27A2B9" w14:textId="77777777" w:rsidR="00504050" w:rsidRDefault="00504050" w:rsidP="00C7545C">
      <w:pPr>
        <w:rPr>
          <w:rFonts w:asciiTheme="minorHAnsi" w:eastAsia="Times New Roman" w:hAnsiTheme="minorHAnsi"/>
          <w:b/>
          <w:color w:val="000000" w:themeColor="text1"/>
        </w:rPr>
      </w:pPr>
    </w:p>
    <w:p w14:paraId="69BCAD63" w14:textId="77777777" w:rsidR="00504050" w:rsidRDefault="00504050" w:rsidP="00C7545C">
      <w:pPr>
        <w:rPr>
          <w:rFonts w:asciiTheme="minorHAnsi" w:eastAsia="Times New Roman" w:hAnsiTheme="minorHAnsi"/>
          <w:b/>
          <w:color w:val="000000" w:themeColor="text1"/>
        </w:rPr>
      </w:pPr>
    </w:p>
    <w:p w14:paraId="797A9A2B" w14:textId="77777777" w:rsidR="00504050" w:rsidRDefault="00504050" w:rsidP="00C7545C">
      <w:pPr>
        <w:rPr>
          <w:rFonts w:asciiTheme="minorHAnsi" w:eastAsia="Times New Roman" w:hAnsiTheme="minorHAnsi"/>
          <w:b/>
          <w:color w:val="000000" w:themeColor="text1"/>
        </w:rPr>
      </w:pPr>
    </w:p>
    <w:p w14:paraId="53783513" w14:textId="0654ACEC" w:rsidR="001D2916" w:rsidRPr="007B1A36" w:rsidRDefault="001D2916" w:rsidP="00C7545C">
      <w:pPr>
        <w:rPr>
          <w:rFonts w:asciiTheme="minorHAnsi" w:eastAsia="Times New Roman" w:hAnsiTheme="minorHAnsi"/>
          <w:b/>
          <w:color w:val="000000" w:themeColor="text1"/>
        </w:rPr>
      </w:pPr>
      <w:r w:rsidRPr="007B1A36">
        <w:rPr>
          <w:rFonts w:asciiTheme="minorHAnsi" w:eastAsia="Times New Roman" w:hAnsiTheme="minorHAnsi"/>
          <w:b/>
          <w:color w:val="000000" w:themeColor="text1"/>
        </w:rPr>
        <w:lastRenderedPageBreak/>
        <w:t>Lesson</w:t>
      </w:r>
      <w:r w:rsidR="002D6882" w:rsidRPr="007B1A36">
        <w:rPr>
          <w:rFonts w:asciiTheme="minorHAnsi" w:eastAsia="Times New Roman" w:hAnsiTheme="minorHAnsi"/>
          <w:b/>
          <w:color w:val="000000" w:themeColor="text1"/>
        </w:rPr>
        <w:t xml:space="preserve"> 5</w:t>
      </w:r>
      <w:r w:rsidR="00EB4ECF" w:rsidRPr="007B1A36">
        <w:rPr>
          <w:rFonts w:asciiTheme="minorHAnsi" w:eastAsia="Times New Roman" w:hAnsiTheme="minorHAnsi"/>
          <w:b/>
          <w:color w:val="000000" w:themeColor="text1"/>
        </w:rPr>
        <w:t xml:space="preserve">: </w:t>
      </w:r>
      <w:r w:rsidRPr="007B1A36">
        <w:rPr>
          <w:rFonts w:asciiTheme="minorHAnsi" w:eastAsia="Times New Roman" w:hAnsiTheme="minorHAnsi"/>
          <w:b/>
          <w:color w:val="000000" w:themeColor="text1"/>
        </w:rPr>
        <w:t xml:space="preserve"> </w:t>
      </w:r>
      <w:r w:rsidR="00504FD2" w:rsidRPr="007B1A36">
        <w:rPr>
          <w:rFonts w:asciiTheme="minorHAnsi" w:eastAsia="Times New Roman" w:hAnsiTheme="minorHAnsi"/>
          <w:b/>
          <w:color w:val="000000" w:themeColor="text1"/>
        </w:rPr>
        <w:t>Electricity</w:t>
      </w:r>
      <w:r w:rsidR="006E40B9" w:rsidRPr="007B1A36">
        <w:rPr>
          <w:rFonts w:asciiTheme="minorHAnsi" w:eastAsia="Times New Roman" w:hAnsiTheme="minorHAnsi"/>
          <w:b/>
          <w:color w:val="000000" w:themeColor="text1"/>
        </w:rPr>
        <w:t xml:space="preserve"> and energy storage</w:t>
      </w:r>
    </w:p>
    <w:p w14:paraId="56581C3D" w14:textId="77777777" w:rsidR="00DE4C71" w:rsidRPr="007B1A36" w:rsidRDefault="00DE4C71" w:rsidP="00C7545C">
      <w:pPr>
        <w:rPr>
          <w:rFonts w:asciiTheme="minorHAnsi" w:eastAsia="Times New Roman" w:hAnsiTheme="minorHAnsi"/>
          <w:b/>
          <w:color w:val="000000" w:themeColor="text1"/>
        </w:rPr>
      </w:pPr>
    </w:p>
    <w:p w14:paraId="17F56138" w14:textId="77777777" w:rsidR="000C75B5" w:rsidRPr="007B1A36" w:rsidRDefault="000C75B5" w:rsidP="000C75B5">
      <w:pPr>
        <w:rPr>
          <w:rFonts w:asciiTheme="minorHAnsi" w:eastAsia="Times New Roman" w:hAnsiTheme="minorHAnsi"/>
          <w:b/>
        </w:rPr>
      </w:pPr>
      <w:r w:rsidRPr="007B1A36">
        <w:rPr>
          <w:rFonts w:asciiTheme="minorHAnsi" w:eastAsia="Times New Roman" w:hAnsiTheme="minorHAnsi"/>
          <w:b/>
        </w:rPr>
        <w:t>PSCI.PS3: Energy</w:t>
      </w:r>
    </w:p>
    <w:p w14:paraId="2AC8B05A" w14:textId="4D88E63C" w:rsidR="000C75B5" w:rsidRPr="007B1A36" w:rsidRDefault="000C75B5" w:rsidP="000C75B5">
      <w:pPr>
        <w:rPr>
          <w:rFonts w:asciiTheme="minorHAnsi" w:eastAsia="Times New Roman" w:hAnsiTheme="minorHAnsi"/>
          <w:b/>
          <w:color w:val="000000" w:themeColor="text1"/>
        </w:rPr>
      </w:pPr>
      <w:r w:rsidRPr="007B1A36">
        <w:rPr>
          <w:rFonts w:asciiTheme="minorHAnsi" w:eastAsia="Times New Roman" w:hAnsiTheme="minorHAnsi"/>
          <w:b/>
          <w:color w:val="000000" w:themeColor="text1"/>
        </w:rPr>
        <w:t>7) Demonstrate Ohm's Law through the design and construction of simple series and parallel circuits.</w:t>
      </w:r>
    </w:p>
    <w:p w14:paraId="0F14EB15" w14:textId="77777777" w:rsidR="00EB4ECF" w:rsidRPr="007B1A36" w:rsidRDefault="00EB4ECF" w:rsidP="00EB4ECF">
      <w:pPr>
        <w:rPr>
          <w:rFonts w:asciiTheme="minorHAnsi" w:eastAsia="Times New Roman" w:hAnsiTheme="minorHAnsi"/>
          <w:b/>
          <w:color w:val="4472C4" w:themeColor="accent1"/>
        </w:rPr>
      </w:pPr>
    </w:p>
    <w:p w14:paraId="03F00A52" w14:textId="7F23632E" w:rsidR="000C75B5" w:rsidRPr="007B1A36" w:rsidRDefault="00EB4ECF" w:rsidP="00C7545C">
      <w:pPr>
        <w:rPr>
          <w:rFonts w:asciiTheme="minorHAnsi" w:eastAsia="Times New Roman" w:hAnsiTheme="minorHAnsi"/>
          <w:color w:val="000000" w:themeColor="text1"/>
        </w:rPr>
      </w:pPr>
      <w:r w:rsidRPr="007B1A36">
        <w:rPr>
          <w:rFonts w:asciiTheme="minorHAnsi" w:eastAsia="Times New Roman" w:hAnsiTheme="minorHAnsi"/>
          <w:b/>
          <w:color w:val="000000" w:themeColor="text1"/>
        </w:rPr>
        <w:t>Objectives</w:t>
      </w:r>
      <w:r w:rsidRPr="007B1A36">
        <w:rPr>
          <w:rFonts w:asciiTheme="minorHAnsi" w:eastAsia="Times New Roman" w:hAnsiTheme="minorHAnsi"/>
          <w:color w:val="000000" w:themeColor="text1"/>
        </w:rPr>
        <w:t xml:space="preserve">: Students will design, build and refine a potato battery to produce as much voltage as possible. </w:t>
      </w:r>
    </w:p>
    <w:p w14:paraId="225CC922" w14:textId="77777777" w:rsidR="00F01F81" w:rsidRPr="007B1A36" w:rsidRDefault="00F01F81" w:rsidP="001D2916">
      <w:pPr>
        <w:rPr>
          <w:rFonts w:asciiTheme="minorHAnsi" w:eastAsia="Times New Roman" w:hAnsiTheme="minorHAnsi"/>
          <w:color w:val="4472C4" w:themeColor="accent1"/>
        </w:rPr>
      </w:pPr>
    </w:p>
    <w:p w14:paraId="5CF5F613" w14:textId="0FAC8A06" w:rsidR="001D2916" w:rsidRPr="007B1A36" w:rsidRDefault="00EB4ECF" w:rsidP="001D2916">
      <w:pPr>
        <w:rPr>
          <w:rFonts w:asciiTheme="minorHAnsi" w:eastAsia="Times New Roman" w:hAnsiTheme="minorHAnsi"/>
          <w:color w:val="000000" w:themeColor="text1"/>
        </w:rPr>
      </w:pPr>
      <w:r w:rsidRPr="007B1A36">
        <w:rPr>
          <w:rFonts w:asciiTheme="minorHAnsi" w:eastAsia="Times New Roman" w:hAnsiTheme="minorHAnsi"/>
          <w:b/>
          <w:color w:val="000000" w:themeColor="text1"/>
        </w:rPr>
        <w:t>Ac</w:t>
      </w:r>
      <w:r w:rsidR="001D2916" w:rsidRPr="007B1A36">
        <w:rPr>
          <w:rFonts w:asciiTheme="minorHAnsi" w:eastAsia="Times New Roman" w:hAnsiTheme="minorHAnsi"/>
          <w:b/>
          <w:color w:val="000000" w:themeColor="text1"/>
        </w:rPr>
        <w:t>tivity</w:t>
      </w:r>
      <w:r w:rsidR="001D2916" w:rsidRPr="007B1A36">
        <w:rPr>
          <w:rFonts w:asciiTheme="minorHAnsi" w:eastAsia="Times New Roman" w:hAnsiTheme="minorHAnsi"/>
          <w:color w:val="000000" w:themeColor="text1"/>
        </w:rPr>
        <w:t>: Battery Dilemma</w:t>
      </w:r>
      <w:r w:rsidR="00AC08D1" w:rsidRPr="007B1A36">
        <w:rPr>
          <w:rFonts w:asciiTheme="minorHAnsi" w:eastAsia="Times New Roman" w:hAnsiTheme="minorHAnsi"/>
          <w:color w:val="000000" w:themeColor="text1"/>
        </w:rPr>
        <w:t xml:space="preserve"> </w:t>
      </w:r>
      <w:r w:rsidR="002D6882" w:rsidRPr="007B1A36">
        <w:rPr>
          <w:rFonts w:asciiTheme="minorHAnsi" w:eastAsia="Times New Roman" w:hAnsiTheme="minorHAnsi"/>
          <w:color w:val="000000" w:themeColor="text1"/>
        </w:rPr>
        <w:t xml:space="preserve">- </w:t>
      </w:r>
      <w:r w:rsidR="00AC08D1" w:rsidRPr="007B1A36">
        <w:rPr>
          <w:rFonts w:asciiTheme="minorHAnsi" w:eastAsia="Times New Roman" w:hAnsiTheme="minorHAnsi"/>
          <w:color w:val="000000" w:themeColor="text1"/>
        </w:rPr>
        <w:t>Students construct and test a battery and create a series circuit that will light up a</w:t>
      </w:r>
      <w:r w:rsidR="002D6882" w:rsidRPr="007B1A36">
        <w:rPr>
          <w:rFonts w:asciiTheme="minorHAnsi" w:eastAsia="Times New Roman" w:hAnsiTheme="minorHAnsi"/>
          <w:color w:val="000000" w:themeColor="text1"/>
        </w:rPr>
        <w:t>n</w:t>
      </w:r>
      <w:r w:rsidR="00AC08D1" w:rsidRPr="007B1A36">
        <w:rPr>
          <w:rFonts w:asciiTheme="minorHAnsi" w:eastAsia="Times New Roman" w:hAnsiTheme="minorHAnsi"/>
          <w:color w:val="000000" w:themeColor="text1"/>
        </w:rPr>
        <w:t xml:space="preserve"> LED bulb. </w:t>
      </w:r>
    </w:p>
    <w:p w14:paraId="73731E42" w14:textId="77777777" w:rsidR="00F01F81" w:rsidRPr="007B1A36" w:rsidRDefault="00F01F81" w:rsidP="001D2916">
      <w:pPr>
        <w:rPr>
          <w:rFonts w:asciiTheme="minorHAnsi" w:eastAsia="Times New Roman" w:hAnsiTheme="minorHAnsi"/>
          <w:b/>
          <w:color w:val="000000" w:themeColor="text1"/>
        </w:rPr>
      </w:pPr>
    </w:p>
    <w:p w14:paraId="5C9CDA44" w14:textId="77777777" w:rsidR="00F01F81" w:rsidRPr="007B1A36" w:rsidRDefault="00030963" w:rsidP="001D2916">
      <w:pPr>
        <w:rPr>
          <w:rFonts w:asciiTheme="minorHAnsi" w:eastAsia="Times New Roman" w:hAnsiTheme="minorHAnsi"/>
          <w:color w:val="000000" w:themeColor="text1"/>
        </w:rPr>
      </w:pPr>
      <w:r w:rsidRPr="007B1A36">
        <w:rPr>
          <w:rFonts w:asciiTheme="minorHAnsi" w:eastAsia="Times New Roman" w:hAnsiTheme="minorHAnsi"/>
          <w:b/>
          <w:color w:val="000000" w:themeColor="text1"/>
        </w:rPr>
        <w:t xml:space="preserve">Overview: </w:t>
      </w:r>
      <w:r w:rsidRPr="007B1A36">
        <w:rPr>
          <w:rFonts w:asciiTheme="minorHAnsi" w:eastAsia="Times New Roman" w:hAnsiTheme="minorHAnsi"/>
          <w:color w:val="000000" w:themeColor="text1"/>
        </w:rPr>
        <w:t xml:space="preserve">Students will learn how batteries use chemical reactions to generate electric current. They will investigate how batteries may be made of one or more voltaic cells by examining a disassembled 9-V battery. Design teams are guided to build and test a battery prototype using a potato and pairs of dissimilar metal electrodes, determining which combinations of metals produces the highest voltage. </w:t>
      </w:r>
      <w:r w:rsidR="004271FE" w:rsidRPr="007B1A36">
        <w:rPr>
          <w:rFonts w:asciiTheme="minorHAnsi" w:eastAsia="Times New Roman" w:hAnsiTheme="minorHAnsi"/>
          <w:color w:val="000000" w:themeColor="text1"/>
        </w:rPr>
        <w:t xml:space="preserve">Students will </w:t>
      </w:r>
      <w:r w:rsidR="000C4DF6" w:rsidRPr="007B1A36">
        <w:rPr>
          <w:rFonts w:asciiTheme="minorHAnsi" w:eastAsia="Times New Roman" w:hAnsiTheme="minorHAnsi"/>
          <w:color w:val="000000" w:themeColor="text1"/>
        </w:rPr>
        <w:t>engineer</w:t>
      </w:r>
      <w:r w:rsidR="004271FE" w:rsidRPr="007B1A36">
        <w:rPr>
          <w:rFonts w:asciiTheme="minorHAnsi" w:eastAsia="Times New Roman" w:hAnsiTheme="minorHAnsi"/>
          <w:color w:val="000000" w:themeColor="text1"/>
        </w:rPr>
        <w:t xml:space="preserve"> ways to increase the voltage of their battery</w:t>
      </w:r>
      <w:r w:rsidR="000C4DF6" w:rsidRPr="007B1A36">
        <w:rPr>
          <w:rFonts w:asciiTheme="minorHAnsi" w:eastAsia="Times New Roman" w:hAnsiTheme="minorHAnsi"/>
          <w:color w:val="000000" w:themeColor="text1"/>
        </w:rPr>
        <w:t>. Students will reflect on their design and think of materials they could use besides potatoes.</w:t>
      </w:r>
    </w:p>
    <w:p w14:paraId="4D089A5E" w14:textId="086E5665" w:rsidR="00030963" w:rsidRPr="007B1A36" w:rsidRDefault="000C4DF6" w:rsidP="001D2916">
      <w:pPr>
        <w:rPr>
          <w:rFonts w:asciiTheme="minorHAnsi" w:eastAsia="Times New Roman" w:hAnsiTheme="minorHAnsi"/>
          <w:color w:val="000000" w:themeColor="text1"/>
        </w:rPr>
      </w:pPr>
      <w:r w:rsidRPr="007B1A36">
        <w:rPr>
          <w:rFonts w:asciiTheme="minorHAnsi" w:eastAsia="Times New Roman" w:hAnsiTheme="minorHAnsi"/>
          <w:color w:val="000000" w:themeColor="text1"/>
        </w:rPr>
        <w:t xml:space="preserve"> </w:t>
      </w:r>
    </w:p>
    <w:p w14:paraId="1D51AACA" w14:textId="4D38C384" w:rsidR="000C4DF6" w:rsidRPr="007B1A36" w:rsidRDefault="000C4DF6" w:rsidP="001D2916">
      <w:pPr>
        <w:rPr>
          <w:rFonts w:asciiTheme="minorHAnsi" w:eastAsia="Times New Roman" w:hAnsiTheme="minorHAnsi"/>
          <w:color w:val="000000" w:themeColor="text1"/>
        </w:rPr>
      </w:pPr>
      <w:r w:rsidRPr="007B1A36">
        <w:rPr>
          <w:rFonts w:asciiTheme="minorHAnsi" w:eastAsia="Times New Roman" w:hAnsiTheme="minorHAnsi"/>
          <w:b/>
          <w:color w:val="000000" w:themeColor="text1"/>
        </w:rPr>
        <w:t>Materials</w:t>
      </w:r>
      <w:r w:rsidRPr="007B1A36">
        <w:rPr>
          <w:rFonts w:asciiTheme="minorHAnsi" w:eastAsia="Times New Roman" w:hAnsiTheme="minorHAnsi"/>
          <w:color w:val="4472C4" w:themeColor="accent1"/>
        </w:rPr>
        <w:t xml:space="preserve">: </w:t>
      </w:r>
      <w:r w:rsidR="00FE4E32" w:rsidRPr="007B1A36">
        <w:rPr>
          <w:rFonts w:asciiTheme="minorHAnsi" w:eastAsia="Times New Roman" w:hAnsiTheme="minorHAnsi"/>
          <w:color w:val="000000" w:themeColor="text1"/>
        </w:rPr>
        <w:t>(for each team</w:t>
      </w:r>
      <w:r w:rsidR="00AC08D1" w:rsidRPr="007B1A36">
        <w:rPr>
          <w:rFonts w:asciiTheme="minorHAnsi" w:eastAsia="Times New Roman" w:hAnsiTheme="minorHAnsi"/>
          <w:color w:val="000000" w:themeColor="text1"/>
        </w:rPr>
        <w:t>)</w:t>
      </w:r>
    </w:p>
    <w:p w14:paraId="3C7F3B87" w14:textId="36ADD0F4" w:rsidR="00FE4E32" w:rsidRPr="007B1A36" w:rsidRDefault="000C4DF6" w:rsidP="00D5488E">
      <w:pPr>
        <w:ind w:firstLine="720"/>
        <w:rPr>
          <w:rFonts w:asciiTheme="minorHAnsi" w:eastAsia="Times New Roman" w:hAnsiTheme="minorHAnsi"/>
          <w:color w:val="000000" w:themeColor="text1"/>
        </w:rPr>
      </w:pPr>
      <w:r w:rsidRPr="007B1A36">
        <w:rPr>
          <w:rFonts w:asciiTheme="minorHAnsi" w:eastAsia="Times New Roman" w:hAnsiTheme="minorHAnsi"/>
          <w:color w:val="000000" w:themeColor="text1"/>
        </w:rPr>
        <w:t>9V battery</w:t>
      </w:r>
      <w:r w:rsidR="00FE4E32" w:rsidRPr="007B1A36">
        <w:rPr>
          <w:rFonts w:asciiTheme="minorHAnsi" w:eastAsia="Times New Roman" w:hAnsiTheme="minorHAnsi"/>
          <w:color w:val="000000" w:themeColor="text1"/>
        </w:rPr>
        <w:t xml:space="preserve"> (one for Teacher demo</w:t>
      </w:r>
      <w:r w:rsidR="00AC08D1" w:rsidRPr="007B1A36">
        <w:rPr>
          <w:rFonts w:asciiTheme="minorHAnsi" w:eastAsia="Times New Roman" w:hAnsiTheme="minorHAnsi"/>
          <w:color w:val="000000" w:themeColor="text1"/>
        </w:rPr>
        <w:t xml:space="preserve"> only</w:t>
      </w:r>
      <w:r w:rsidR="00FE4E32" w:rsidRPr="007B1A36">
        <w:rPr>
          <w:rFonts w:asciiTheme="minorHAnsi" w:eastAsia="Times New Roman" w:hAnsiTheme="minorHAnsi"/>
          <w:color w:val="000000" w:themeColor="text1"/>
        </w:rPr>
        <w:t>)</w:t>
      </w:r>
      <w:r w:rsidR="00D5488E" w:rsidRPr="007B1A36">
        <w:rPr>
          <w:rFonts w:asciiTheme="minorHAnsi" w:eastAsia="Times New Roman" w:hAnsiTheme="minorHAnsi"/>
          <w:color w:val="000000" w:themeColor="text1"/>
        </w:rPr>
        <w:tab/>
      </w:r>
      <w:r w:rsidR="00FE4E32" w:rsidRPr="007B1A36">
        <w:rPr>
          <w:rFonts w:asciiTheme="minorHAnsi" w:eastAsia="Times New Roman" w:hAnsiTheme="minorHAnsi"/>
          <w:color w:val="000000" w:themeColor="text1"/>
        </w:rPr>
        <w:t>Red wires with alligator clips</w:t>
      </w:r>
    </w:p>
    <w:p w14:paraId="10ECBC31" w14:textId="5A252968" w:rsidR="000C4DF6" w:rsidRPr="007B1A36" w:rsidRDefault="00FE4E32" w:rsidP="00D5488E">
      <w:pPr>
        <w:ind w:firstLine="720"/>
        <w:rPr>
          <w:rFonts w:asciiTheme="minorHAnsi" w:eastAsia="Times New Roman" w:hAnsiTheme="minorHAnsi"/>
          <w:color w:val="000000" w:themeColor="text1"/>
        </w:rPr>
      </w:pPr>
      <w:r w:rsidRPr="007B1A36">
        <w:rPr>
          <w:rFonts w:asciiTheme="minorHAnsi" w:eastAsia="Times New Roman" w:hAnsiTheme="minorHAnsi"/>
          <w:color w:val="000000" w:themeColor="text1"/>
        </w:rPr>
        <w:t>B</w:t>
      </w:r>
      <w:r w:rsidR="000C4DF6" w:rsidRPr="007B1A36">
        <w:rPr>
          <w:rFonts w:asciiTheme="minorHAnsi" w:eastAsia="Times New Roman" w:hAnsiTheme="minorHAnsi"/>
          <w:color w:val="000000" w:themeColor="text1"/>
        </w:rPr>
        <w:t xml:space="preserve">lack wires with alligator clips </w:t>
      </w:r>
      <w:r w:rsidR="00D5488E" w:rsidRPr="007B1A36">
        <w:rPr>
          <w:rFonts w:asciiTheme="minorHAnsi" w:eastAsia="Times New Roman" w:hAnsiTheme="minorHAnsi"/>
          <w:color w:val="000000" w:themeColor="text1"/>
        </w:rPr>
        <w:tab/>
      </w:r>
      <w:r w:rsidR="00D5488E" w:rsidRPr="007B1A36">
        <w:rPr>
          <w:rFonts w:asciiTheme="minorHAnsi" w:eastAsia="Times New Roman" w:hAnsiTheme="minorHAnsi"/>
          <w:color w:val="000000" w:themeColor="text1"/>
        </w:rPr>
        <w:tab/>
      </w:r>
      <w:r w:rsidR="000C4DF6" w:rsidRPr="007B1A36">
        <w:rPr>
          <w:rFonts w:asciiTheme="minorHAnsi" w:eastAsia="Times New Roman" w:hAnsiTheme="minorHAnsi"/>
          <w:color w:val="000000" w:themeColor="text1"/>
        </w:rPr>
        <w:t>Copper metal strip</w:t>
      </w:r>
    </w:p>
    <w:p w14:paraId="0B34A9E5" w14:textId="0D4DD4A6" w:rsidR="000C4DF6" w:rsidRPr="007B1A36" w:rsidRDefault="000C4DF6" w:rsidP="00D5488E">
      <w:pPr>
        <w:ind w:firstLine="720"/>
        <w:rPr>
          <w:rFonts w:asciiTheme="minorHAnsi" w:eastAsia="Times New Roman" w:hAnsiTheme="minorHAnsi"/>
          <w:color w:val="000000" w:themeColor="text1"/>
        </w:rPr>
      </w:pPr>
      <w:r w:rsidRPr="007B1A36">
        <w:rPr>
          <w:rFonts w:asciiTheme="minorHAnsi" w:eastAsia="Times New Roman" w:hAnsiTheme="minorHAnsi"/>
          <w:color w:val="000000" w:themeColor="text1"/>
        </w:rPr>
        <w:t>Zinc metal strip</w:t>
      </w:r>
      <w:r w:rsidR="00D5488E" w:rsidRPr="007B1A36">
        <w:rPr>
          <w:rFonts w:asciiTheme="minorHAnsi" w:eastAsia="Times New Roman" w:hAnsiTheme="minorHAnsi"/>
          <w:color w:val="000000" w:themeColor="text1"/>
        </w:rPr>
        <w:tab/>
      </w:r>
      <w:r w:rsidR="00D5488E" w:rsidRPr="007B1A36">
        <w:rPr>
          <w:rFonts w:asciiTheme="minorHAnsi" w:eastAsia="Times New Roman" w:hAnsiTheme="minorHAnsi"/>
          <w:color w:val="000000" w:themeColor="text1"/>
        </w:rPr>
        <w:tab/>
      </w:r>
      <w:r w:rsidR="00D5488E" w:rsidRPr="007B1A36">
        <w:rPr>
          <w:rFonts w:asciiTheme="minorHAnsi" w:eastAsia="Times New Roman" w:hAnsiTheme="minorHAnsi"/>
          <w:color w:val="000000" w:themeColor="text1"/>
        </w:rPr>
        <w:tab/>
      </w:r>
      <w:r w:rsidR="00D5488E" w:rsidRPr="007B1A36">
        <w:rPr>
          <w:rFonts w:asciiTheme="minorHAnsi" w:eastAsia="Times New Roman" w:hAnsiTheme="minorHAnsi"/>
          <w:color w:val="000000" w:themeColor="text1"/>
        </w:rPr>
        <w:tab/>
      </w:r>
      <w:r w:rsidRPr="007B1A36">
        <w:rPr>
          <w:rFonts w:asciiTheme="minorHAnsi" w:eastAsia="Times New Roman" w:hAnsiTheme="minorHAnsi"/>
          <w:color w:val="000000" w:themeColor="text1"/>
        </w:rPr>
        <w:t>Magnesium ribbon</w:t>
      </w:r>
    </w:p>
    <w:p w14:paraId="37ECA070" w14:textId="6F796BEA" w:rsidR="000C4DF6" w:rsidRPr="007B1A36" w:rsidRDefault="000C4DF6" w:rsidP="00D5488E">
      <w:pPr>
        <w:ind w:firstLine="720"/>
        <w:rPr>
          <w:rFonts w:asciiTheme="minorHAnsi" w:eastAsia="Times New Roman" w:hAnsiTheme="minorHAnsi"/>
          <w:color w:val="000000" w:themeColor="text1"/>
        </w:rPr>
      </w:pPr>
      <w:r w:rsidRPr="007B1A36">
        <w:rPr>
          <w:rFonts w:asciiTheme="minorHAnsi" w:eastAsia="Times New Roman" w:hAnsiTheme="minorHAnsi"/>
          <w:color w:val="000000" w:themeColor="text1"/>
        </w:rPr>
        <w:t>1.7 V red LEDs</w:t>
      </w:r>
      <w:r w:rsidR="00D5488E" w:rsidRPr="007B1A36">
        <w:rPr>
          <w:rFonts w:asciiTheme="minorHAnsi" w:eastAsia="Times New Roman" w:hAnsiTheme="minorHAnsi"/>
          <w:color w:val="000000" w:themeColor="text1"/>
        </w:rPr>
        <w:tab/>
      </w:r>
      <w:r w:rsidR="00D5488E" w:rsidRPr="007B1A36">
        <w:rPr>
          <w:rFonts w:asciiTheme="minorHAnsi" w:eastAsia="Times New Roman" w:hAnsiTheme="minorHAnsi"/>
          <w:color w:val="000000" w:themeColor="text1"/>
        </w:rPr>
        <w:tab/>
      </w:r>
      <w:r w:rsidR="00D5488E" w:rsidRPr="007B1A36">
        <w:rPr>
          <w:rFonts w:asciiTheme="minorHAnsi" w:eastAsia="Times New Roman" w:hAnsiTheme="minorHAnsi"/>
          <w:color w:val="000000" w:themeColor="text1"/>
        </w:rPr>
        <w:tab/>
      </w:r>
      <w:r w:rsidR="00D5488E" w:rsidRPr="007B1A36">
        <w:rPr>
          <w:rFonts w:asciiTheme="minorHAnsi" w:eastAsia="Times New Roman" w:hAnsiTheme="minorHAnsi"/>
          <w:color w:val="000000" w:themeColor="text1"/>
        </w:rPr>
        <w:tab/>
      </w:r>
      <w:r w:rsidR="00504050">
        <w:rPr>
          <w:rFonts w:asciiTheme="minorHAnsi" w:eastAsia="Times New Roman" w:hAnsiTheme="minorHAnsi"/>
          <w:color w:val="000000" w:themeColor="text1"/>
        </w:rPr>
        <w:tab/>
      </w:r>
      <w:r w:rsidRPr="007B1A36">
        <w:rPr>
          <w:rFonts w:asciiTheme="minorHAnsi" w:eastAsia="Times New Roman" w:hAnsiTheme="minorHAnsi"/>
          <w:color w:val="000000" w:themeColor="text1"/>
        </w:rPr>
        <w:t>trays</w:t>
      </w:r>
    </w:p>
    <w:p w14:paraId="71DCF4E1" w14:textId="480F35DD" w:rsidR="000C4DF6" w:rsidRPr="007B1A36" w:rsidRDefault="00D5488E" w:rsidP="00D5488E">
      <w:pPr>
        <w:ind w:firstLine="720"/>
        <w:rPr>
          <w:rFonts w:asciiTheme="minorHAnsi" w:eastAsia="Times New Roman" w:hAnsiTheme="minorHAnsi"/>
          <w:color w:val="000000" w:themeColor="text1"/>
        </w:rPr>
      </w:pPr>
      <w:r w:rsidRPr="007B1A36">
        <w:rPr>
          <w:rFonts w:asciiTheme="minorHAnsi" w:eastAsia="Times New Roman" w:hAnsiTheme="minorHAnsi"/>
          <w:color w:val="000000" w:themeColor="text1"/>
        </w:rPr>
        <w:t>P</w:t>
      </w:r>
      <w:r w:rsidR="000C4DF6" w:rsidRPr="007B1A36">
        <w:rPr>
          <w:rFonts w:asciiTheme="minorHAnsi" w:eastAsia="Times New Roman" w:hAnsiTheme="minorHAnsi"/>
          <w:color w:val="000000" w:themeColor="text1"/>
        </w:rPr>
        <w:t>otatoes</w:t>
      </w:r>
      <w:r w:rsidRPr="007B1A36">
        <w:rPr>
          <w:rFonts w:asciiTheme="minorHAnsi" w:eastAsia="Times New Roman" w:hAnsiTheme="minorHAnsi"/>
          <w:color w:val="000000" w:themeColor="text1"/>
        </w:rPr>
        <w:tab/>
      </w:r>
      <w:r w:rsidRPr="007B1A36">
        <w:rPr>
          <w:rFonts w:asciiTheme="minorHAnsi" w:eastAsia="Times New Roman" w:hAnsiTheme="minorHAnsi"/>
          <w:color w:val="000000" w:themeColor="text1"/>
        </w:rPr>
        <w:tab/>
      </w:r>
      <w:r w:rsidRPr="007B1A36">
        <w:rPr>
          <w:rFonts w:asciiTheme="minorHAnsi" w:eastAsia="Times New Roman" w:hAnsiTheme="minorHAnsi"/>
          <w:color w:val="000000" w:themeColor="text1"/>
        </w:rPr>
        <w:tab/>
      </w:r>
      <w:r w:rsidRPr="007B1A36">
        <w:rPr>
          <w:rFonts w:asciiTheme="minorHAnsi" w:eastAsia="Times New Roman" w:hAnsiTheme="minorHAnsi"/>
          <w:color w:val="000000" w:themeColor="text1"/>
        </w:rPr>
        <w:tab/>
      </w:r>
      <w:r w:rsidRPr="007B1A36">
        <w:rPr>
          <w:rFonts w:asciiTheme="minorHAnsi" w:eastAsia="Times New Roman" w:hAnsiTheme="minorHAnsi"/>
          <w:color w:val="000000" w:themeColor="text1"/>
        </w:rPr>
        <w:tab/>
      </w:r>
      <w:r w:rsidR="000C4DF6" w:rsidRPr="007B1A36">
        <w:rPr>
          <w:rFonts w:asciiTheme="minorHAnsi" w:eastAsia="Times New Roman" w:hAnsiTheme="minorHAnsi"/>
          <w:color w:val="000000" w:themeColor="text1"/>
        </w:rPr>
        <w:t>sandpaper</w:t>
      </w:r>
    </w:p>
    <w:p w14:paraId="4A18390D" w14:textId="2058B070" w:rsidR="00D5488E" w:rsidRPr="00504050" w:rsidRDefault="002A750E" w:rsidP="00504050">
      <w:pPr>
        <w:ind w:firstLine="720"/>
        <w:rPr>
          <w:rFonts w:asciiTheme="minorHAnsi" w:eastAsia="Times New Roman" w:hAnsiTheme="minorHAnsi"/>
          <w:color w:val="000000" w:themeColor="text1"/>
        </w:rPr>
      </w:pPr>
      <w:r w:rsidRPr="007B1A36">
        <w:rPr>
          <w:rFonts w:asciiTheme="minorHAnsi" w:eastAsia="Times New Roman" w:hAnsiTheme="minorHAnsi"/>
          <w:color w:val="000000" w:themeColor="text1"/>
        </w:rPr>
        <w:t>voltmeter</w:t>
      </w:r>
    </w:p>
    <w:p w14:paraId="6BBB3609" w14:textId="2E76DF2B" w:rsidR="007B6257" w:rsidRDefault="00D5488E" w:rsidP="007B6257">
      <w:pPr>
        <w:rPr>
          <w:rFonts w:eastAsia="Times New Roman"/>
        </w:rPr>
      </w:pPr>
      <w:r w:rsidRPr="007B1A36">
        <w:rPr>
          <w:rFonts w:asciiTheme="minorHAnsi" w:eastAsia="Times New Roman" w:hAnsiTheme="minorHAnsi"/>
          <w:color w:val="000000" w:themeColor="text1"/>
        </w:rPr>
        <w:t xml:space="preserve">Materials can be purchased: </w:t>
      </w:r>
      <w:r w:rsidR="007B6257" w:rsidRPr="007B1A36">
        <w:rPr>
          <w:rFonts w:asciiTheme="minorHAnsi" w:eastAsia="Times New Roman" w:hAnsiTheme="minorHAnsi"/>
          <w:color w:val="000000" w:themeColor="text1"/>
        </w:rPr>
        <w:t xml:space="preserve">Carolina Biological </w:t>
      </w:r>
      <w:r w:rsidRPr="007B1A36">
        <w:rPr>
          <w:rFonts w:asciiTheme="minorHAnsi" w:eastAsia="Times New Roman" w:hAnsiTheme="minorHAnsi"/>
          <w:color w:val="000000" w:themeColor="text1"/>
        </w:rPr>
        <w:t xml:space="preserve">“Battery Dilemma” </w:t>
      </w:r>
      <w:hyperlink r:id="rId18" w:history="1">
        <w:r w:rsidR="007B6257">
          <w:rPr>
            <w:rStyle w:val="Hyperlink"/>
            <w:rFonts w:eastAsia="Times New Roman"/>
          </w:rPr>
          <w:t>https://www.carolina.com/alternative-energies/carolina-stem-challenge-potato-battery-dilemma-kit/180958.pr</w:t>
        </w:r>
      </w:hyperlink>
    </w:p>
    <w:p w14:paraId="700F92E2" w14:textId="215C46BF" w:rsidR="00D5488E" w:rsidRPr="007B1A36" w:rsidRDefault="00D5488E" w:rsidP="001D2916">
      <w:pPr>
        <w:rPr>
          <w:rFonts w:asciiTheme="minorHAnsi" w:eastAsia="Times New Roman" w:hAnsiTheme="minorHAnsi"/>
          <w:b/>
          <w:color w:val="000000" w:themeColor="text1"/>
        </w:rPr>
      </w:pPr>
    </w:p>
    <w:p w14:paraId="7280251B" w14:textId="2AB3AD9D" w:rsidR="000C4DF6" w:rsidRPr="007B1A36" w:rsidRDefault="00F04BB3" w:rsidP="001D2916">
      <w:pPr>
        <w:rPr>
          <w:rFonts w:asciiTheme="minorHAnsi" w:eastAsia="Times New Roman" w:hAnsiTheme="minorHAnsi"/>
          <w:b/>
          <w:color w:val="000000" w:themeColor="text1"/>
        </w:rPr>
      </w:pPr>
      <w:r w:rsidRPr="007B1A36">
        <w:rPr>
          <w:rFonts w:asciiTheme="minorHAnsi" w:eastAsia="Times New Roman" w:hAnsiTheme="minorHAnsi"/>
          <w:b/>
          <w:color w:val="000000" w:themeColor="text1"/>
        </w:rPr>
        <w:t>Procedure</w:t>
      </w:r>
    </w:p>
    <w:p w14:paraId="31D1EC16" w14:textId="285D0F24" w:rsidR="009055AF" w:rsidRPr="007B1A36" w:rsidRDefault="00FE4E32" w:rsidP="00FE4E32">
      <w:pPr>
        <w:pStyle w:val="ListParagraph"/>
        <w:numPr>
          <w:ilvl w:val="0"/>
          <w:numId w:val="1"/>
        </w:numPr>
        <w:rPr>
          <w:rFonts w:eastAsia="Times New Roman"/>
          <w:color w:val="000000" w:themeColor="text1"/>
        </w:rPr>
      </w:pPr>
      <w:r w:rsidRPr="007B1A36">
        <w:rPr>
          <w:rFonts w:eastAsia="Times New Roman"/>
          <w:color w:val="000000" w:themeColor="text1"/>
        </w:rPr>
        <w:t xml:space="preserve">Teacher will disassemble a 9 V battery to show students what </w:t>
      </w:r>
      <w:r w:rsidR="00D5488E" w:rsidRPr="007B1A36">
        <w:rPr>
          <w:rFonts w:eastAsia="Times New Roman"/>
          <w:color w:val="000000" w:themeColor="text1"/>
        </w:rPr>
        <w:t xml:space="preserve">it </w:t>
      </w:r>
      <w:r w:rsidRPr="007B1A36">
        <w:rPr>
          <w:rFonts w:eastAsia="Times New Roman"/>
          <w:color w:val="000000" w:themeColor="text1"/>
        </w:rPr>
        <w:t xml:space="preserve">is composed of. Use a document camera if possible. </w:t>
      </w:r>
    </w:p>
    <w:p w14:paraId="0551432F" w14:textId="3A0A7B9A" w:rsidR="00FE4E32" w:rsidRPr="007B1A36" w:rsidRDefault="00FE4E32" w:rsidP="00FE4E32">
      <w:pPr>
        <w:pStyle w:val="ListParagraph"/>
        <w:numPr>
          <w:ilvl w:val="0"/>
          <w:numId w:val="1"/>
        </w:numPr>
        <w:rPr>
          <w:rFonts w:eastAsia="Times New Roman"/>
          <w:color w:val="000000" w:themeColor="text1"/>
        </w:rPr>
      </w:pPr>
      <w:r w:rsidRPr="007B1A36">
        <w:rPr>
          <w:rFonts w:eastAsia="Times New Roman"/>
          <w:color w:val="000000" w:themeColor="text1"/>
        </w:rPr>
        <w:t>Remind students that batteries can be single or multiple cells. Allow students to connect a closed circuit using the battery to determine the voltage.</w:t>
      </w:r>
    </w:p>
    <w:p w14:paraId="2E56265D" w14:textId="151AACAD" w:rsidR="00FE4E32" w:rsidRPr="007B1A36" w:rsidRDefault="00FE4E32" w:rsidP="00FE4E32">
      <w:pPr>
        <w:pStyle w:val="ListParagraph"/>
        <w:numPr>
          <w:ilvl w:val="0"/>
          <w:numId w:val="1"/>
        </w:numPr>
        <w:rPr>
          <w:rFonts w:eastAsia="Times New Roman"/>
          <w:color w:val="000000" w:themeColor="text1"/>
        </w:rPr>
      </w:pPr>
      <w:r w:rsidRPr="007B1A36">
        <w:rPr>
          <w:rFonts w:eastAsia="Times New Roman"/>
          <w:color w:val="000000" w:themeColor="text1"/>
        </w:rPr>
        <w:t>Create a circuit using the potato with dissimilar metal strips</w:t>
      </w:r>
      <w:r w:rsidR="00B25D8A" w:rsidRPr="007B1A36">
        <w:rPr>
          <w:rFonts w:eastAsia="Times New Roman"/>
          <w:color w:val="000000" w:themeColor="text1"/>
        </w:rPr>
        <w:t xml:space="preserve"> (Zinc, copper or Magnesium)</w:t>
      </w:r>
      <w:r w:rsidRPr="007B1A36">
        <w:rPr>
          <w:rFonts w:eastAsia="Times New Roman"/>
          <w:color w:val="000000" w:themeColor="text1"/>
        </w:rPr>
        <w:t xml:space="preserve"> to ligh</w:t>
      </w:r>
      <w:r w:rsidR="00B25D8A" w:rsidRPr="007B1A36">
        <w:rPr>
          <w:rFonts w:eastAsia="Times New Roman"/>
          <w:color w:val="000000" w:themeColor="text1"/>
        </w:rPr>
        <w:t>t a</w:t>
      </w:r>
      <w:r w:rsidR="00D5488E" w:rsidRPr="007B1A36">
        <w:rPr>
          <w:rFonts w:eastAsia="Times New Roman"/>
          <w:color w:val="000000" w:themeColor="text1"/>
        </w:rPr>
        <w:t>n</w:t>
      </w:r>
      <w:r w:rsidR="00B25D8A" w:rsidRPr="007B1A36">
        <w:rPr>
          <w:rFonts w:eastAsia="Times New Roman"/>
          <w:color w:val="000000" w:themeColor="text1"/>
        </w:rPr>
        <w:t xml:space="preserve"> LED. Determine the voltage, anode and cathode. </w:t>
      </w:r>
    </w:p>
    <w:p w14:paraId="1888D09E" w14:textId="68D9BB90" w:rsidR="00B25D8A" w:rsidRPr="007B1A36" w:rsidRDefault="00B25D8A" w:rsidP="00FE4E32">
      <w:pPr>
        <w:pStyle w:val="ListParagraph"/>
        <w:numPr>
          <w:ilvl w:val="0"/>
          <w:numId w:val="1"/>
        </w:numPr>
        <w:rPr>
          <w:rFonts w:eastAsia="Times New Roman"/>
          <w:color w:val="000000" w:themeColor="text1"/>
        </w:rPr>
      </w:pPr>
      <w:r w:rsidRPr="007B1A36">
        <w:rPr>
          <w:rFonts w:eastAsia="Times New Roman"/>
          <w:color w:val="000000" w:themeColor="text1"/>
        </w:rPr>
        <w:t>Continue testing all combinations of th</w:t>
      </w:r>
      <w:r w:rsidR="00F04BB3" w:rsidRPr="007B1A36">
        <w:rPr>
          <w:rFonts w:eastAsia="Times New Roman"/>
          <w:color w:val="000000" w:themeColor="text1"/>
        </w:rPr>
        <w:t xml:space="preserve">e three </w:t>
      </w:r>
      <w:r w:rsidR="004946FE" w:rsidRPr="007B1A36">
        <w:rPr>
          <w:rFonts w:eastAsia="Times New Roman"/>
          <w:color w:val="000000" w:themeColor="text1"/>
        </w:rPr>
        <w:t>metals</w:t>
      </w:r>
      <w:r w:rsidR="00F04BB3" w:rsidRPr="007B1A36">
        <w:rPr>
          <w:rFonts w:eastAsia="Times New Roman"/>
          <w:color w:val="000000" w:themeColor="text1"/>
        </w:rPr>
        <w:t xml:space="preserve"> as electrodes.</w:t>
      </w:r>
    </w:p>
    <w:p w14:paraId="71D157B1" w14:textId="4F96ED38" w:rsidR="00F04BB3" w:rsidRPr="007B1A36" w:rsidRDefault="00932121" w:rsidP="00932121">
      <w:pPr>
        <w:pStyle w:val="ListParagraph"/>
        <w:numPr>
          <w:ilvl w:val="0"/>
          <w:numId w:val="1"/>
        </w:numPr>
        <w:rPr>
          <w:rFonts w:eastAsia="Times New Roman"/>
          <w:color w:val="000000" w:themeColor="text1"/>
        </w:rPr>
      </w:pPr>
      <w:r w:rsidRPr="007B1A36">
        <w:rPr>
          <w:rFonts w:eastAsia="Times New Roman"/>
          <w:color w:val="000000" w:themeColor="text1"/>
        </w:rPr>
        <w:t xml:space="preserve">Students can connect several batteries in series and parallel and determine the voltage. </w:t>
      </w:r>
    </w:p>
    <w:p w14:paraId="0FC699BD" w14:textId="444CF384" w:rsidR="00B56C36" w:rsidRPr="00504050" w:rsidRDefault="00932121" w:rsidP="0025648F">
      <w:pPr>
        <w:rPr>
          <w:rFonts w:asciiTheme="minorHAnsi" w:eastAsia="Times New Roman" w:hAnsiTheme="minorHAnsi"/>
          <w:color w:val="000000" w:themeColor="text1"/>
        </w:rPr>
      </w:pPr>
      <w:r w:rsidRPr="007B1A36">
        <w:rPr>
          <w:rFonts w:asciiTheme="minorHAnsi" w:eastAsia="Times New Roman" w:hAnsiTheme="minorHAnsi"/>
          <w:b/>
          <w:color w:val="000000" w:themeColor="text1"/>
        </w:rPr>
        <w:t>Extension</w:t>
      </w:r>
      <w:r w:rsidRPr="007B1A36">
        <w:rPr>
          <w:rFonts w:asciiTheme="minorHAnsi" w:eastAsia="Times New Roman" w:hAnsiTheme="minorHAnsi"/>
          <w:color w:val="000000" w:themeColor="text1"/>
        </w:rPr>
        <w:t>: Students can research how batteries were made and construct a coin battery by placing salt water bloated paper towels between alternating dimes and pennies. Tape together and connect to a</w:t>
      </w:r>
      <w:r w:rsidR="00D5488E" w:rsidRPr="007B1A36">
        <w:rPr>
          <w:rFonts w:asciiTheme="minorHAnsi" w:eastAsia="Times New Roman" w:hAnsiTheme="minorHAnsi"/>
          <w:color w:val="000000" w:themeColor="text1"/>
        </w:rPr>
        <w:t>n</w:t>
      </w:r>
      <w:r w:rsidRPr="007B1A36">
        <w:rPr>
          <w:rFonts w:asciiTheme="minorHAnsi" w:eastAsia="Times New Roman" w:hAnsiTheme="minorHAnsi"/>
          <w:color w:val="000000" w:themeColor="text1"/>
        </w:rPr>
        <w:t xml:space="preserve"> LED. </w:t>
      </w:r>
    </w:p>
    <w:p w14:paraId="0BA0DFF7" w14:textId="60D2BDC2" w:rsidR="00EB4ECF" w:rsidRPr="007B1A36" w:rsidRDefault="0025648F" w:rsidP="0025648F">
      <w:pPr>
        <w:rPr>
          <w:rFonts w:asciiTheme="minorHAnsi" w:hAnsiTheme="minorHAnsi"/>
        </w:rPr>
      </w:pPr>
      <w:r w:rsidRPr="007B1A36">
        <w:rPr>
          <w:rFonts w:asciiTheme="minorHAnsi" w:hAnsiTheme="minorHAnsi"/>
        </w:rPr>
        <w:t>Math Activity: Construct a Series vs Parallel circuit. Calculate the Voltage and Amperes.</w:t>
      </w:r>
    </w:p>
    <w:p w14:paraId="6C3062CE" w14:textId="77777777" w:rsidR="00504050" w:rsidRDefault="00EB4ECF" w:rsidP="001D2916">
      <w:pPr>
        <w:rPr>
          <w:rFonts w:asciiTheme="minorHAnsi" w:hAnsiTheme="minorHAnsi"/>
        </w:rPr>
      </w:pPr>
      <w:r w:rsidRPr="007B1A36">
        <w:rPr>
          <w:rFonts w:asciiTheme="minorHAnsi" w:hAnsiTheme="minorHAnsi"/>
        </w:rPr>
        <w:t>Assessment</w:t>
      </w:r>
      <w:r w:rsidR="0025648F" w:rsidRPr="007B1A36">
        <w:rPr>
          <w:rFonts w:asciiTheme="minorHAnsi" w:hAnsiTheme="minorHAnsi"/>
        </w:rPr>
        <w:t xml:space="preserve">: Calculate Ohms </w:t>
      </w:r>
      <w:r w:rsidR="004946FE" w:rsidRPr="007B1A36">
        <w:rPr>
          <w:rFonts w:asciiTheme="minorHAnsi" w:hAnsiTheme="minorHAnsi"/>
        </w:rPr>
        <w:t>Law</w:t>
      </w:r>
      <w:r w:rsidR="0025648F" w:rsidRPr="007B1A36">
        <w:rPr>
          <w:rFonts w:asciiTheme="minorHAnsi" w:hAnsiTheme="minorHAnsi"/>
        </w:rPr>
        <w:t xml:space="preserve"> V-IR or R=V/</w:t>
      </w:r>
      <w:r w:rsidR="004946FE" w:rsidRPr="007B1A36">
        <w:rPr>
          <w:rFonts w:asciiTheme="minorHAnsi" w:hAnsiTheme="minorHAnsi"/>
        </w:rPr>
        <w:t>I Students</w:t>
      </w:r>
      <w:r w:rsidR="0025648F" w:rsidRPr="007B1A36">
        <w:rPr>
          <w:rFonts w:asciiTheme="minorHAnsi" w:hAnsiTheme="minorHAnsi"/>
        </w:rPr>
        <w:t xml:space="preserve"> will construct a series circuit, placed known resistance and calculate the amperes and voltage at certain points in the circuit. </w:t>
      </w:r>
      <w:r w:rsidRPr="007B1A36">
        <w:rPr>
          <w:rFonts w:asciiTheme="minorHAnsi" w:hAnsiTheme="minorHAnsi"/>
        </w:rPr>
        <w:t>Determine through expe</w:t>
      </w:r>
      <w:r w:rsidR="00D5488E" w:rsidRPr="007B1A36">
        <w:rPr>
          <w:rFonts w:asciiTheme="minorHAnsi" w:hAnsiTheme="minorHAnsi"/>
        </w:rPr>
        <w:t>rimentation if the computation i</w:t>
      </w:r>
      <w:r w:rsidRPr="007B1A36">
        <w:rPr>
          <w:rFonts w:asciiTheme="minorHAnsi" w:hAnsiTheme="minorHAnsi"/>
        </w:rPr>
        <w:t xml:space="preserve">s correct. </w:t>
      </w:r>
    </w:p>
    <w:p w14:paraId="0A077C48" w14:textId="77777777" w:rsidR="00504050" w:rsidRDefault="00504050" w:rsidP="001D2916">
      <w:pPr>
        <w:rPr>
          <w:rFonts w:asciiTheme="minorHAnsi" w:eastAsia="Times New Roman" w:hAnsiTheme="minorHAnsi"/>
        </w:rPr>
      </w:pPr>
    </w:p>
    <w:p w14:paraId="4F2E5EDA" w14:textId="40F7213B" w:rsidR="008B3490" w:rsidRPr="007B1A36" w:rsidRDefault="00D5488E" w:rsidP="001D2916">
      <w:pPr>
        <w:rPr>
          <w:rFonts w:asciiTheme="minorHAnsi" w:eastAsia="Times New Roman" w:hAnsiTheme="minorHAnsi"/>
          <w:color w:val="4472C4" w:themeColor="accent1"/>
        </w:rPr>
      </w:pPr>
      <w:r w:rsidRPr="007B1A36">
        <w:rPr>
          <w:rFonts w:asciiTheme="minorHAnsi" w:eastAsia="Times New Roman" w:hAnsiTheme="minorHAnsi"/>
        </w:rPr>
        <w:t xml:space="preserve">Video: “Search for the </w:t>
      </w:r>
      <w:r w:rsidRPr="007B1A36">
        <w:rPr>
          <w:rFonts w:asciiTheme="minorHAnsi" w:eastAsia="Times New Roman" w:hAnsiTheme="minorHAnsi"/>
          <w:color w:val="000000" w:themeColor="text1"/>
        </w:rPr>
        <w:t>Super Battery</w:t>
      </w:r>
      <w:r w:rsidR="00504050">
        <w:rPr>
          <w:rFonts w:asciiTheme="minorHAnsi" w:eastAsia="Times New Roman" w:hAnsiTheme="minorHAnsi"/>
          <w:color w:val="000000" w:themeColor="text1"/>
        </w:rPr>
        <w:t>” NOVA pbs.org</w:t>
      </w:r>
    </w:p>
    <w:p w14:paraId="6807669C" w14:textId="6C99E8EE" w:rsidR="00D5488E" w:rsidRPr="007B1A36" w:rsidRDefault="00D5488E" w:rsidP="008E1F40">
      <w:pPr>
        <w:rPr>
          <w:rFonts w:asciiTheme="minorHAnsi" w:eastAsia="Times New Roman" w:hAnsiTheme="minorHAnsi"/>
          <w:b/>
        </w:rPr>
      </w:pPr>
      <w:r w:rsidRPr="007B1A36">
        <w:rPr>
          <w:rFonts w:asciiTheme="minorHAnsi" w:eastAsia="Times New Roman" w:hAnsiTheme="minorHAnsi"/>
          <w:b/>
        </w:rPr>
        <w:lastRenderedPageBreak/>
        <w:t>Lesson 6: Electromagnets</w:t>
      </w:r>
    </w:p>
    <w:p w14:paraId="17A64862" w14:textId="77777777" w:rsidR="00D5488E" w:rsidRPr="007B1A36" w:rsidRDefault="00D5488E" w:rsidP="008E1F40">
      <w:pPr>
        <w:rPr>
          <w:rFonts w:asciiTheme="minorHAnsi" w:eastAsia="Times New Roman" w:hAnsiTheme="minorHAnsi"/>
          <w:b/>
        </w:rPr>
      </w:pPr>
    </w:p>
    <w:p w14:paraId="0B7B187A" w14:textId="3C0E43DC" w:rsidR="00B56C36" w:rsidRPr="007B1A36" w:rsidRDefault="008E1F40" w:rsidP="008E1F40">
      <w:pPr>
        <w:rPr>
          <w:rFonts w:asciiTheme="minorHAnsi" w:eastAsia="Times New Roman" w:hAnsiTheme="minorHAnsi"/>
          <w:b/>
        </w:rPr>
      </w:pPr>
      <w:r w:rsidRPr="007B1A36">
        <w:rPr>
          <w:rFonts w:asciiTheme="minorHAnsi" w:eastAsia="Times New Roman" w:hAnsiTheme="minorHAnsi"/>
          <w:b/>
        </w:rPr>
        <w:t>PSCI.PS2: Motion and Stability: Forces and Interactions</w:t>
      </w:r>
    </w:p>
    <w:p w14:paraId="15527091" w14:textId="77777777" w:rsidR="008E1F40" w:rsidRPr="007B1A36" w:rsidRDefault="008E1F40" w:rsidP="008E1F40">
      <w:pPr>
        <w:rPr>
          <w:rFonts w:asciiTheme="minorHAnsi" w:eastAsia="Times New Roman" w:hAnsiTheme="minorHAnsi"/>
          <w:b/>
          <w:color w:val="000000" w:themeColor="text1"/>
        </w:rPr>
      </w:pPr>
      <w:r w:rsidRPr="007B1A36">
        <w:rPr>
          <w:rFonts w:asciiTheme="minorHAnsi" w:eastAsia="Times New Roman" w:hAnsiTheme="minorHAnsi"/>
          <w:b/>
          <w:color w:val="000000" w:themeColor="text1"/>
        </w:rPr>
        <w:t>7) Plan and conduct an investigation to provide evidence that an electric current can produce a magnetic field.</w:t>
      </w:r>
    </w:p>
    <w:p w14:paraId="27C29B2A" w14:textId="77777777" w:rsidR="008E1F40" w:rsidRPr="007B1A36" w:rsidRDefault="008E1F40" w:rsidP="001D2916">
      <w:pPr>
        <w:rPr>
          <w:rFonts w:asciiTheme="minorHAnsi" w:eastAsia="Times New Roman" w:hAnsiTheme="minorHAnsi"/>
          <w:color w:val="4472C4" w:themeColor="accent1"/>
        </w:rPr>
      </w:pPr>
    </w:p>
    <w:p w14:paraId="60224C7D" w14:textId="1CE62FCD" w:rsidR="0025648F" w:rsidRPr="007B1A36" w:rsidRDefault="001D2916" w:rsidP="001D2916">
      <w:pPr>
        <w:rPr>
          <w:rFonts w:asciiTheme="minorHAnsi" w:eastAsia="Times New Roman" w:hAnsiTheme="minorHAnsi"/>
          <w:color w:val="4472C4" w:themeColor="accent1"/>
        </w:rPr>
      </w:pPr>
      <w:r w:rsidRPr="007B1A36">
        <w:rPr>
          <w:rFonts w:asciiTheme="minorHAnsi" w:eastAsia="Times New Roman" w:hAnsiTheme="minorHAnsi"/>
          <w:b/>
          <w:color w:val="000000" w:themeColor="text1"/>
        </w:rPr>
        <w:t>Activity</w:t>
      </w:r>
      <w:r w:rsidRPr="007B1A36">
        <w:rPr>
          <w:rFonts w:asciiTheme="minorHAnsi" w:eastAsia="Times New Roman" w:hAnsiTheme="minorHAnsi"/>
          <w:color w:val="000000" w:themeColor="text1"/>
        </w:rPr>
        <w:t>: Design a simple electromagnet</w:t>
      </w:r>
      <w:r w:rsidR="0025648F" w:rsidRPr="007B1A36">
        <w:rPr>
          <w:rFonts w:asciiTheme="minorHAnsi" w:eastAsia="Times New Roman" w:hAnsiTheme="minorHAnsi"/>
          <w:color w:val="000000" w:themeColor="text1"/>
        </w:rPr>
        <w:t xml:space="preserve">   </w:t>
      </w:r>
      <w:hyperlink r:id="rId19" w:history="1">
        <w:r w:rsidR="001A7463" w:rsidRPr="007B1A36">
          <w:rPr>
            <w:rStyle w:val="Hyperlink"/>
            <w:rFonts w:asciiTheme="minorHAnsi" w:eastAsia="Times New Roman" w:hAnsiTheme="minorHAnsi"/>
          </w:rPr>
          <w:t>Simple motors</w:t>
        </w:r>
      </w:hyperlink>
    </w:p>
    <w:p w14:paraId="0B94E0AB" w14:textId="77777777" w:rsidR="008640DB" w:rsidRPr="007B1A36" w:rsidRDefault="008640DB" w:rsidP="001D2916">
      <w:pPr>
        <w:rPr>
          <w:rFonts w:asciiTheme="minorHAnsi" w:eastAsia="Times New Roman" w:hAnsiTheme="minorHAnsi"/>
        </w:rPr>
      </w:pPr>
    </w:p>
    <w:p w14:paraId="063DD53B" w14:textId="2D135046" w:rsidR="008640DB" w:rsidRPr="007B1A36" w:rsidRDefault="008640DB" w:rsidP="001D2916">
      <w:pPr>
        <w:rPr>
          <w:rFonts w:asciiTheme="minorHAnsi" w:eastAsia="Times New Roman" w:hAnsiTheme="minorHAnsi"/>
        </w:rPr>
      </w:pPr>
      <w:r w:rsidRPr="007B1A36">
        <w:rPr>
          <w:rFonts w:asciiTheme="minorHAnsi" w:eastAsia="Times New Roman" w:hAnsiTheme="minorHAnsi"/>
          <w:b/>
        </w:rPr>
        <w:t xml:space="preserve">Overview: </w:t>
      </w:r>
      <w:r w:rsidRPr="007B1A36">
        <w:rPr>
          <w:rFonts w:asciiTheme="minorHAnsi" w:eastAsia="Times New Roman" w:hAnsiTheme="minorHAnsi"/>
        </w:rPr>
        <w:t xml:space="preserve">Discuss how moving magnets </w:t>
      </w:r>
      <w:r w:rsidR="00D5488E" w:rsidRPr="007B1A36">
        <w:rPr>
          <w:rFonts w:asciiTheme="minorHAnsi" w:eastAsia="Times New Roman" w:hAnsiTheme="minorHAnsi"/>
        </w:rPr>
        <w:t>through a magnetic field source</w:t>
      </w:r>
      <w:r w:rsidRPr="007B1A36">
        <w:rPr>
          <w:rFonts w:asciiTheme="minorHAnsi" w:eastAsia="Times New Roman" w:hAnsiTheme="minorHAnsi"/>
        </w:rPr>
        <w:t xml:space="preserve"> induces a small, measureable current. In addition, looping a current-carrying conductor (nail wrapped in wire) energizes and strengthens the magnetic field. As the number of wire loops and the amount of electric current increases, the strength of the electromagnet increases. Therefore, electricity and magnetism are inextricably connected. </w:t>
      </w:r>
    </w:p>
    <w:p w14:paraId="45C49EDE" w14:textId="4090CBFA" w:rsidR="000B18F9" w:rsidRPr="007B1A36" w:rsidRDefault="00B56C36" w:rsidP="001D2916">
      <w:pPr>
        <w:rPr>
          <w:rFonts w:asciiTheme="minorHAnsi" w:eastAsia="Times New Roman" w:hAnsiTheme="minorHAnsi"/>
        </w:rPr>
      </w:pPr>
      <w:r w:rsidRPr="007B1A36">
        <w:rPr>
          <w:rFonts w:asciiTheme="minorHAnsi" w:eastAsia="Times New Roman" w:hAnsiTheme="minorHAnsi"/>
        </w:rPr>
        <w:t>Ask students</w:t>
      </w:r>
      <w:r w:rsidR="00D5488E" w:rsidRPr="007B1A36">
        <w:rPr>
          <w:rFonts w:asciiTheme="minorHAnsi" w:eastAsia="Times New Roman" w:hAnsiTheme="minorHAnsi"/>
        </w:rPr>
        <w:t>:  W</w:t>
      </w:r>
      <w:r w:rsidRPr="007B1A36">
        <w:rPr>
          <w:rFonts w:asciiTheme="minorHAnsi" w:eastAsia="Times New Roman" w:hAnsiTheme="minorHAnsi"/>
        </w:rPr>
        <w:t xml:space="preserve">hat </w:t>
      </w:r>
      <w:r w:rsidR="00D5488E" w:rsidRPr="007B1A36">
        <w:rPr>
          <w:rFonts w:asciiTheme="minorHAnsi" w:eastAsia="Times New Roman" w:hAnsiTheme="minorHAnsi"/>
        </w:rPr>
        <w:t xml:space="preserve">do you </w:t>
      </w:r>
      <w:r w:rsidR="000B18F9" w:rsidRPr="007B1A36">
        <w:rPr>
          <w:rFonts w:asciiTheme="minorHAnsi" w:eastAsia="Times New Roman" w:hAnsiTheme="minorHAnsi"/>
        </w:rPr>
        <w:t xml:space="preserve">think the </w:t>
      </w:r>
      <w:r w:rsidRPr="007B1A36">
        <w:rPr>
          <w:rFonts w:asciiTheme="minorHAnsi" w:eastAsia="Times New Roman" w:hAnsiTheme="minorHAnsi"/>
        </w:rPr>
        <w:t xml:space="preserve">following have in common: </w:t>
      </w:r>
      <w:r w:rsidR="00D5488E" w:rsidRPr="007B1A36">
        <w:rPr>
          <w:rFonts w:asciiTheme="minorHAnsi" w:eastAsia="Times New Roman" w:hAnsiTheme="minorHAnsi"/>
        </w:rPr>
        <w:t>super-</w:t>
      </w:r>
      <w:r w:rsidR="000B18F9" w:rsidRPr="007B1A36">
        <w:rPr>
          <w:rFonts w:asciiTheme="minorHAnsi" w:eastAsia="Times New Roman" w:hAnsiTheme="minorHAnsi"/>
        </w:rPr>
        <w:t xml:space="preserve">fast levitating train in Japan, loudspeakers, door bells </w:t>
      </w:r>
      <w:r w:rsidRPr="007B1A36">
        <w:rPr>
          <w:rFonts w:asciiTheme="minorHAnsi" w:eastAsia="Times New Roman" w:hAnsiTheme="minorHAnsi"/>
        </w:rPr>
        <w:t>and electric cars</w:t>
      </w:r>
      <w:r w:rsidR="000B18F9" w:rsidRPr="007B1A36">
        <w:rPr>
          <w:rFonts w:asciiTheme="minorHAnsi" w:eastAsia="Times New Roman" w:hAnsiTheme="minorHAnsi"/>
        </w:rPr>
        <w:t xml:space="preserve">? </w:t>
      </w:r>
    </w:p>
    <w:p w14:paraId="55CF44F2" w14:textId="77777777" w:rsidR="008640DB" w:rsidRPr="007B1A36" w:rsidRDefault="008640DB" w:rsidP="001D2916">
      <w:pPr>
        <w:rPr>
          <w:rFonts w:asciiTheme="minorHAnsi" w:eastAsia="Times New Roman" w:hAnsiTheme="minorHAnsi"/>
        </w:rPr>
      </w:pPr>
    </w:p>
    <w:p w14:paraId="1DBC0AC4" w14:textId="697BB10C" w:rsidR="008640DB" w:rsidRPr="007B1A36" w:rsidRDefault="008640DB" w:rsidP="001D2916">
      <w:pPr>
        <w:rPr>
          <w:rFonts w:asciiTheme="minorHAnsi" w:eastAsia="Times New Roman" w:hAnsiTheme="minorHAnsi"/>
        </w:rPr>
      </w:pPr>
      <w:r w:rsidRPr="007B1A36">
        <w:rPr>
          <w:rFonts w:asciiTheme="minorHAnsi" w:eastAsia="Times New Roman" w:hAnsiTheme="minorHAnsi"/>
          <w:b/>
        </w:rPr>
        <w:t>Objective</w:t>
      </w:r>
      <w:r w:rsidRPr="007B1A36">
        <w:rPr>
          <w:rFonts w:asciiTheme="minorHAnsi" w:eastAsia="Times New Roman" w:hAnsiTheme="minorHAnsi"/>
        </w:rPr>
        <w:t xml:space="preserve">: Students will construct an electromagnet given simple household materials. </w:t>
      </w:r>
    </w:p>
    <w:p w14:paraId="5D9D9159" w14:textId="77777777" w:rsidR="001D2916" w:rsidRPr="007B1A36" w:rsidRDefault="001D2916" w:rsidP="00C7545C">
      <w:pPr>
        <w:rPr>
          <w:rFonts w:asciiTheme="minorHAnsi" w:eastAsia="Times New Roman" w:hAnsiTheme="minorHAnsi"/>
        </w:rPr>
      </w:pPr>
    </w:p>
    <w:p w14:paraId="0CF98CC9" w14:textId="269E7434" w:rsidR="000B18F9" w:rsidRPr="007B1A36" w:rsidRDefault="000B18F9" w:rsidP="00C7545C">
      <w:pPr>
        <w:rPr>
          <w:rFonts w:asciiTheme="minorHAnsi" w:eastAsia="Times New Roman" w:hAnsiTheme="minorHAnsi"/>
          <w:b/>
        </w:rPr>
      </w:pPr>
      <w:r w:rsidRPr="007B1A36">
        <w:rPr>
          <w:rFonts w:asciiTheme="minorHAnsi" w:eastAsia="Times New Roman" w:hAnsiTheme="minorHAnsi"/>
          <w:b/>
        </w:rPr>
        <w:t xml:space="preserve">Materials: </w:t>
      </w:r>
    </w:p>
    <w:p w14:paraId="7BEE48F9" w14:textId="7C4D1804" w:rsidR="000B18F9" w:rsidRPr="007B1A36" w:rsidRDefault="000B18F9" w:rsidP="007B1A36">
      <w:pPr>
        <w:ind w:firstLine="720"/>
        <w:rPr>
          <w:rFonts w:asciiTheme="minorHAnsi" w:eastAsia="Times New Roman" w:hAnsiTheme="minorHAnsi"/>
        </w:rPr>
      </w:pPr>
      <w:r w:rsidRPr="007B1A36">
        <w:rPr>
          <w:rFonts w:asciiTheme="minorHAnsi" w:eastAsia="Times New Roman" w:hAnsiTheme="minorHAnsi"/>
        </w:rPr>
        <w:t>Iron nail</w:t>
      </w:r>
      <w:r w:rsidR="00D5488E" w:rsidRPr="007B1A36">
        <w:rPr>
          <w:rFonts w:asciiTheme="minorHAnsi" w:eastAsia="Times New Roman" w:hAnsiTheme="minorHAnsi"/>
        </w:rPr>
        <w:tab/>
      </w:r>
      <w:r w:rsidR="00D5488E" w:rsidRPr="007B1A36">
        <w:rPr>
          <w:rFonts w:asciiTheme="minorHAnsi" w:eastAsia="Times New Roman" w:hAnsiTheme="minorHAnsi"/>
        </w:rPr>
        <w:tab/>
      </w:r>
      <w:r w:rsidR="00D5488E" w:rsidRPr="007B1A36">
        <w:rPr>
          <w:rFonts w:asciiTheme="minorHAnsi" w:eastAsia="Times New Roman" w:hAnsiTheme="minorHAnsi"/>
        </w:rPr>
        <w:tab/>
      </w:r>
      <w:r w:rsidRPr="007B1A36">
        <w:rPr>
          <w:rFonts w:asciiTheme="minorHAnsi" w:eastAsia="Times New Roman" w:hAnsiTheme="minorHAnsi"/>
        </w:rPr>
        <w:t>Insulated wire</w:t>
      </w:r>
    </w:p>
    <w:p w14:paraId="0A6661CB" w14:textId="22C5B897" w:rsidR="000B18F9" w:rsidRPr="007B1A36" w:rsidRDefault="000B18F9" w:rsidP="007B1A36">
      <w:pPr>
        <w:ind w:firstLine="720"/>
        <w:rPr>
          <w:rFonts w:asciiTheme="minorHAnsi" w:eastAsia="Times New Roman" w:hAnsiTheme="minorHAnsi"/>
        </w:rPr>
      </w:pPr>
      <w:r w:rsidRPr="007B1A36">
        <w:rPr>
          <w:rFonts w:asciiTheme="minorHAnsi" w:eastAsia="Times New Roman" w:hAnsiTheme="minorHAnsi"/>
        </w:rPr>
        <w:t>Wire strippers or scissors</w:t>
      </w:r>
      <w:r w:rsidR="007B1A36" w:rsidRPr="007B1A36">
        <w:rPr>
          <w:rFonts w:asciiTheme="minorHAnsi" w:eastAsia="Times New Roman" w:hAnsiTheme="minorHAnsi"/>
        </w:rPr>
        <w:tab/>
        <w:t>Battery Holder</w:t>
      </w:r>
    </w:p>
    <w:p w14:paraId="16474450" w14:textId="78680DC1" w:rsidR="007B1A36" w:rsidRPr="007B1A36" w:rsidRDefault="007B1A36" w:rsidP="007B1A36">
      <w:pPr>
        <w:ind w:firstLine="720"/>
        <w:rPr>
          <w:rFonts w:asciiTheme="minorHAnsi" w:eastAsia="Times New Roman" w:hAnsiTheme="minorHAnsi"/>
        </w:rPr>
      </w:pPr>
      <w:r w:rsidRPr="007B1A36">
        <w:rPr>
          <w:rFonts w:asciiTheme="minorHAnsi" w:eastAsia="Times New Roman" w:hAnsiTheme="minorHAnsi"/>
        </w:rPr>
        <w:t>Alligator clips</w:t>
      </w:r>
      <w:r w:rsidRPr="007B1A36">
        <w:rPr>
          <w:rFonts w:asciiTheme="minorHAnsi" w:eastAsia="Times New Roman" w:hAnsiTheme="minorHAnsi"/>
        </w:rPr>
        <w:tab/>
      </w:r>
      <w:r w:rsidRPr="007B1A36">
        <w:rPr>
          <w:rFonts w:asciiTheme="minorHAnsi" w:eastAsia="Times New Roman" w:hAnsiTheme="minorHAnsi"/>
        </w:rPr>
        <w:tab/>
      </w:r>
      <w:r w:rsidRPr="007B1A36">
        <w:rPr>
          <w:rFonts w:asciiTheme="minorHAnsi" w:eastAsia="Times New Roman" w:hAnsiTheme="minorHAnsi"/>
        </w:rPr>
        <w:tab/>
        <w:t>Magnetic items</w:t>
      </w:r>
    </w:p>
    <w:p w14:paraId="7A2B8A85" w14:textId="4AE49DF9" w:rsidR="000B18F9" w:rsidRPr="007B1A36" w:rsidRDefault="000B18F9" w:rsidP="007B1A36">
      <w:pPr>
        <w:ind w:firstLine="720"/>
        <w:rPr>
          <w:rFonts w:asciiTheme="minorHAnsi" w:eastAsia="Times New Roman" w:hAnsiTheme="minorHAnsi"/>
        </w:rPr>
      </w:pPr>
      <w:r w:rsidRPr="007B1A36">
        <w:rPr>
          <w:rFonts w:asciiTheme="minorHAnsi" w:eastAsia="Times New Roman" w:hAnsiTheme="minorHAnsi"/>
        </w:rPr>
        <w:t xml:space="preserve">6 V </w:t>
      </w:r>
      <w:r w:rsidR="006942B3" w:rsidRPr="007B1A36">
        <w:rPr>
          <w:rFonts w:asciiTheme="minorHAnsi" w:eastAsia="Times New Roman" w:hAnsiTheme="minorHAnsi"/>
        </w:rPr>
        <w:t xml:space="preserve">lantern </w:t>
      </w:r>
      <w:r w:rsidRPr="007B1A36">
        <w:rPr>
          <w:rFonts w:asciiTheme="minorHAnsi" w:eastAsia="Times New Roman" w:hAnsiTheme="minorHAnsi"/>
        </w:rPr>
        <w:t>Battery</w:t>
      </w:r>
      <w:r w:rsidR="006942B3" w:rsidRPr="007B1A36">
        <w:rPr>
          <w:rFonts w:asciiTheme="minorHAnsi" w:eastAsia="Times New Roman" w:hAnsiTheme="minorHAnsi"/>
        </w:rPr>
        <w:t xml:space="preserve"> or several </w:t>
      </w:r>
      <w:r w:rsidR="007B1A36" w:rsidRPr="007B1A36">
        <w:rPr>
          <w:rFonts w:asciiTheme="minorHAnsi" w:eastAsia="Times New Roman" w:hAnsiTheme="minorHAnsi"/>
        </w:rPr>
        <w:t>D batteries connected in series</w:t>
      </w:r>
      <w:r w:rsidR="007B1A36" w:rsidRPr="007B1A36">
        <w:rPr>
          <w:rFonts w:asciiTheme="minorHAnsi" w:eastAsia="Times New Roman" w:hAnsiTheme="minorHAnsi"/>
        </w:rPr>
        <w:tab/>
      </w:r>
    </w:p>
    <w:p w14:paraId="3F8D32D9" w14:textId="77777777" w:rsidR="007B1A36" w:rsidRPr="007B1A36" w:rsidRDefault="007B1A36" w:rsidP="00D5488E">
      <w:pPr>
        <w:rPr>
          <w:rFonts w:asciiTheme="minorHAnsi" w:eastAsia="Times New Roman" w:hAnsiTheme="minorHAnsi"/>
        </w:rPr>
      </w:pPr>
    </w:p>
    <w:p w14:paraId="7F07803B" w14:textId="77777777" w:rsidR="000B18F9" w:rsidRPr="007B1A36" w:rsidRDefault="000B18F9" w:rsidP="000B18F9">
      <w:pPr>
        <w:rPr>
          <w:rFonts w:asciiTheme="minorHAnsi" w:eastAsia="Times New Roman" w:hAnsiTheme="minorHAnsi"/>
          <w:b/>
        </w:rPr>
      </w:pPr>
      <w:r w:rsidRPr="007B1A36">
        <w:rPr>
          <w:rFonts w:asciiTheme="minorHAnsi" w:eastAsia="Times New Roman" w:hAnsiTheme="minorHAnsi"/>
          <w:b/>
        </w:rPr>
        <w:t>Procedure</w:t>
      </w:r>
    </w:p>
    <w:p w14:paraId="2619C57F" w14:textId="30F731F1" w:rsidR="000B18F9" w:rsidRPr="007B1A36" w:rsidRDefault="000B18F9" w:rsidP="000B18F9">
      <w:pPr>
        <w:pStyle w:val="ListParagraph"/>
        <w:numPr>
          <w:ilvl w:val="0"/>
          <w:numId w:val="24"/>
        </w:numPr>
        <w:rPr>
          <w:rFonts w:eastAsia="Times New Roman"/>
        </w:rPr>
      </w:pPr>
      <w:r w:rsidRPr="007B1A36">
        <w:rPr>
          <w:rFonts w:eastAsia="Times New Roman"/>
        </w:rPr>
        <w:t>Wrap insulating wire in a tight coil around the length of the large iron nail so that there are at least several layers. Leave a few inches of loos</w:t>
      </w:r>
      <w:r w:rsidR="007B1A36" w:rsidRPr="007B1A36">
        <w:rPr>
          <w:rFonts w:eastAsia="Times New Roman"/>
        </w:rPr>
        <w:t>e wire on either end. S</w:t>
      </w:r>
      <w:r w:rsidRPr="007B1A36">
        <w:rPr>
          <w:rFonts w:eastAsia="Times New Roman"/>
        </w:rPr>
        <w:t xml:space="preserve">trip the insulation off of the loose ends using wire strippers or scissors. </w:t>
      </w:r>
    </w:p>
    <w:p w14:paraId="0115E354" w14:textId="07444DE8" w:rsidR="006942B3" w:rsidRPr="007B1A36" w:rsidRDefault="006942B3" w:rsidP="000B18F9">
      <w:pPr>
        <w:pStyle w:val="ListParagraph"/>
        <w:numPr>
          <w:ilvl w:val="0"/>
          <w:numId w:val="24"/>
        </w:numPr>
        <w:rPr>
          <w:rFonts w:eastAsia="Times New Roman"/>
        </w:rPr>
      </w:pPr>
      <w:r w:rsidRPr="007B1A36">
        <w:rPr>
          <w:rFonts w:eastAsia="Times New Roman"/>
        </w:rPr>
        <w:t xml:space="preserve">Using the alligator clips, attach the ends of the wire to separate terminals (positive and negative) of a </w:t>
      </w:r>
      <w:r w:rsidR="006E0B27" w:rsidRPr="007B1A36">
        <w:rPr>
          <w:rFonts w:eastAsia="Times New Roman"/>
        </w:rPr>
        <w:t>6-volt</w:t>
      </w:r>
      <w:r w:rsidRPr="007B1A36">
        <w:rPr>
          <w:rFonts w:eastAsia="Times New Roman"/>
        </w:rPr>
        <w:t xml:space="preserve"> lantern battery. </w:t>
      </w:r>
    </w:p>
    <w:p w14:paraId="4A29E510" w14:textId="66D1D3E0" w:rsidR="006942B3" w:rsidRPr="007B1A36" w:rsidRDefault="006942B3" w:rsidP="000B18F9">
      <w:pPr>
        <w:pStyle w:val="ListParagraph"/>
        <w:numPr>
          <w:ilvl w:val="0"/>
          <w:numId w:val="24"/>
        </w:numPr>
        <w:rPr>
          <w:rFonts w:eastAsia="Times New Roman"/>
        </w:rPr>
      </w:pPr>
      <w:r w:rsidRPr="007B1A36">
        <w:rPr>
          <w:rFonts w:eastAsia="Times New Roman"/>
        </w:rPr>
        <w:t>Using your electromagn</w:t>
      </w:r>
      <w:r w:rsidR="007B1A36" w:rsidRPr="007B1A36">
        <w:rPr>
          <w:rFonts w:eastAsia="Times New Roman"/>
        </w:rPr>
        <w:t>et,</w:t>
      </w:r>
      <w:r w:rsidRPr="007B1A36">
        <w:rPr>
          <w:rFonts w:eastAsia="Times New Roman"/>
        </w:rPr>
        <w:t xml:space="preserve"> pick up as many items as possi</w:t>
      </w:r>
      <w:r w:rsidR="008B298F" w:rsidRPr="007B1A36">
        <w:rPr>
          <w:rFonts w:eastAsia="Times New Roman"/>
        </w:rPr>
        <w:t>ble. Experi</w:t>
      </w:r>
      <w:r w:rsidRPr="007B1A36">
        <w:rPr>
          <w:rFonts w:eastAsia="Times New Roman"/>
        </w:rPr>
        <w:t>m</w:t>
      </w:r>
      <w:r w:rsidR="008B298F" w:rsidRPr="007B1A36">
        <w:rPr>
          <w:rFonts w:eastAsia="Times New Roman"/>
        </w:rPr>
        <w:t>e</w:t>
      </w:r>
      <w:r w:rsidRPr="007B1A36">
        <w:rPr>
          <w:rFonts w:eastAsia="Times New Roman"/>
        </w:rPr>
        <w:t xml:space="preserve">nt with various battery configurations to make the electromagnet stronger. Make sure to disconnect when not in use as it will overheat or drain the battery. </w:t>
      </w:r>
    </w:p>
    <w:p w14:paraId="665981E0" w14:textId="6E196294" w:rsidR="00C148A3" w:rsidRPr="007B1A36" w:rsidRDefault="00C148A3" w:rsidP="00C148A3">
      <w:pPr>
        <w:rPr>
          <w:rFonts w:asciiTheme="minorHAnsi" w:eastAsia="Times New Roman" w:hAnsiTheme="minorHAnsi"/>
          <w:b/>
        </w:rPr>
      </w:pPr>
      <w:r w:rsidRPr="007B1A36">
        <w:rPr>
          <w:rFonts w:asciiTheme="minorHAnsi" w:eastAsia="Times New Roman" w:hAnsiTheme="minorHAnsi"/>
          <w:b/>
        </w:rPr>
        <w:t>Extension</w:t>
      </w:r>
    </w:p>
    <w:p w14:paraId="3997AF6E" w14:textId="79BD4BFF" w:rsidR="00C148A3" w:rsidRPr="007B1A36" w:rsidRDefault="00C148A3" w:rsidP="00C148A3">
      <w:pPr>
        <w:rPr>
          <w:rFonts w:asciiTheme="minorHAnsi" w:eastAsia="Times New Roman" w:hAnsiTheme="minorHAnsi"/>
        </w:rPr>
      </w:pPr>
      <w:r w:rsidRPr="007B1A36">
        <w:rPr>
          <w:rFonts w:asciiTheme="minorHAnsi" w:eastAsia="Times New Roman" w:hAnsiTheme="minorHAnsi"/>
          <w:b/>
        </w:rPr>
        <w:t>Math</w:t>
      </w:r>
      <w:r w:rsidR="008B298F" w:rsidRPr="007B1A36">
        <w:rPr>
          <w:rFonts w:asciiTheme="minorHAnsi" w:eastAsia="Times New Roman" w:hAnsiTheme="minorHAnsi"/>
        </w:rPr>
        <w:t xml:space="preserve">: Students can build a simple electromagnetic train that can move efficiently along the track using bare copper coil, battery and Neodymium disc magnets. </w:t>
      </w:r>
    </w:p>
    <w:p w14:paraId="13D6DC7E" w14:textId="1ABA2D0A" w:rsidR="00C148A3" w:rsidRPr="007B1A36" w:rsidRDefault="00471F7E" w:rsidP="00C148A3">
      <w:pPr>
        <w:rPr>
          <w:rFonts w:asciiTheme="minorHAnsi" w:eastAsia="Times New Roman" w:hAnsiTheme="minorHAnsi"/>
        </w:rPr>
      </w:pPr>
      <w:r w:rsidRPr="007B1A36">
        <w:rPr>
          <w:rFonts w:asciiTheme="minorHAnsi" w:eastAsia="Times New Roman" w:hAnsiTheme="minorHAnsi"/>
        </w:rPr>
        <w:t>Students can make a circular loop and determine the centripetal acceleration of the train by determining the time it take</w:t>
      </w:r>
      <w:r w:rsidR="007B1A36" w:rsidRPr="007B1A36">
        <w:rPr>
          <w:rFonts w:asciiTheme="minorHAnsi" w:eastAsia="Times New Roman" w:hAnsiTheme="minorHAnsi"/>
        </w:rPr>
        <w:t>s</w:t>
      </w:r>
      <w:r w:rsidRPr="007B1A36">
        <w:rPr>
          <w:rFonts w:asciiTheme="minorHAnsi" w:eastAsia="Times New Roman" w:hAnsiTheme="minorHAnsi"/>
        </w:rPr>
        <w:t xml:space="preserve"> for the train to make one revolution. </w:t>
      </w:r>
    </w:p>
    <w:p w14:paraId="700A16E2" w14:textId="34D59794" w:rsidR="00471F7E" w:rsidRPr="007B1A36" w:rsidRDefault="00471F7E" w:rsidP="00C148A3">
      <w:pPr>
        <w:rPr>
          <w:rFonts w:asciiTheme="minorHAnsi" w:eastAsia="Times New Roman" w:hAnsiTheme="minorHAnsi"/>
        </w:rPr>
      </w:pPr>
      <w:r w:rsidRPr="007B1A36">
        <w:rPr>
          <w:rFonts w:asciiTheme="minorHAnsi" w:eastAsia="Times New Roman" w:hAnsiTheme="minorHAnsi"/>
        </w:rPr>
        <w:t>Measure the radius ® of the circular loop and determine the circumference.</w:t>
      </w:r>
      <m:oMath>
        <m:r>
          <w:rPr>
            <w:rFonts w:ascii="Cambria Math" w:eastAsia="Times New Roman" w:hAnsi="Cambria Math"/>
          </w:rPr>
          <m:t xml:space="preserve"> 2μR</m:t>
        </m:r>
      </m:oMath>
    </w:p>
    <w:p w14:paraId="1EBD8D9E" w14:textId="1322796F" w:rsidR="00C148A3" w:rsidRPr="007B1A36" w:rsidRDefault="00C148A3" w:rsidP="00C148A3">
      <w:pPr>
        <w:rPr>
          <w:rFonts w:asciiTheme="minorHAnsi" w:eastAsia="Times New Roman" w:hAnsiTheme="minorHAnsi"/>
        </w:rPr>
      </w:pPr>
      <w:r w:rsidRPr="007B1A36">
        <w:rPr>
          <w:rFonts w:asciiTheme="minorHAnsi" w:eastAsia="Times New Roman" w:hAnsiTheme="minorHAnsi"/>
        </w:rPr>
        <w:t>Calculate the velocity (v) and plug into the centripetal acceleration (a</w:t>
      </w:r>
      <w:r w:rsidRPr="007B1A36">
        <w:rPr>
          <w:rFonts w:asciiTheme="minorHAnsi" w:eastAsia="Times New Roman" w:hAnsiTheme="minorHAnsi"/>
          <w:vertAlign w:val="subscript"/>
        </w:rPr>
        <w:t>c</w:t>
      </w:r>
      <w:r w:rsidRPr="007B1A36">
        <w:rPr>
          <w:rFonts w:asciiTheme="minorHAnsi" w:eastAsia="Times New Roman" w:hAnsiTheme="minorHAnsi"/>
        </w:rPr>
        <w:t xml:space="preserve">) equation. </w:t>
      </w:r>
    </w:p>
    <w:p w14:paraId="68EE965A" w14:textId="2599AA2E" w:rsidR="00C148A3" w:rsidRPr="007B1A36" w:rsidRDefault="00C148A3" w:rsidP="00C148A3">
      <w:pPr>
        <w:ind w:firstLine="360"/>
        <w:rPr>
          <w:rFonts w:asciiTheme="minorHAnsi" w:eastAsia="Times New Roman" w:hAnsiTheme="minorHAnsi"/>
          <w:b/>
        </w:rPr>
      </w:pPr>
      <w:r w:rsidRPr="007B1A36">
        <w:rPr>
          <w:rFonts w:asciiTheme="minorHAnsi" w:eastAsia="Times New Roman" w:hAnsiTheme="minorHAnsi"/>
        </w:rPr>
        <w:t>V</w:t>
      </w:r>
      <w:r w:rsidRPr="007B1A36">
        <w:rPr>
          <w:rFonts w:asciiTheme="minorHAnsi" w:eastAsia="Times New Roman" w:hAnsiTheme="minorHAnsi"/>
          <w:b/>
        </w:rPr>
        <w:t>=</w:t>
      </w:r>
      <m:oMath>
        <m:r>
          <w:rPr>
            <w:rFonts w:ascii="Cambria Math" w:eastAsia="Times New Roman" w:hAnsi="Cambria Math"/>
          </w:rPr>
          <m:t>2μR/T</m:t>
        </m:r>
      </m:oMath>
      <w:r w:rsidRPr="007B1A36">
        <w:rPr>
          <w:rFonts w:asciiTheme="minorHAnsi" w:eastAsia="Times New Roman" w:hAnsiTheme="minorHAnsi"/>
        </w:rPr>
        <w:t xml:space="preserve">     a</w:t>
      </w:r>
      <w:r w:rsidRPr="007B1A36">
        <w:rPr>
          <w:rFonts w:asciiTheme="minorHAnsi" w:eastAsia="Times New Roman" w:hAnsiTheme="minorHAnsi"/>
          <w:vertAlign w:val="subscript"/>
        </w:rPr>
        <w:t>c</w:t>
      </w:r>
      <w:r w:rsidRPr="007B1A36">
        <w:rPr>
          <w:rFonts w:asciiTheme="minorHAnsi" w:eastAsia="Times New Roman" w:hAnsiTheme="minorHAnsi"/>
        </w:rPr>
        <w:t>=v</w:t>
      </w:r>
    </w:p>
    <w:p w14:paraId="795D9289" w14:textId="7E9A8B8A" w:rsidR="000B18F9" w:rsidRPr="007B1A36" w:rsidRDefault="000B18F9" w:rsidP="00C148A3">
      <w:pPr>
        <w:tabs>
          <w:tab w:val="left" w:pos="3035"/>
        </w:tabs>
        <w:rPr>
          <w:rFonts w:asciiTheme="minorHAnsi" w:eastAsia="Times New Roman" w:hAnsiTheme="minorHAnsi"/>
        </w:rPr>
      </w:pPr>
    </w:p>
    <w:p w14:paraId="76843129" w14:textId="5A264305" w:rsidR="00144108" w:rsidRPr="007B1A36" w:rsidRDefault="00C148A3" w:rsidP="00F64C75">
      <w:pPr>
        <w:rPr>
          <w:rFonts w:asciiTheme="minorHAnsi" w:eastAsia="Times New Roman" w:hAnsiTheme="minorHAnsi"/>
          <w:color w:val="4472C4" w:themeColor="accent1"/>
        </w:rPr>
      </w:pPr>
      <w:r w:rsidRPr="007B1A36">
        <w:rPr>
          <w:rFonts w:asciiTheme="minorHAnsi" w:eastAsia="Times New Roman" w:hAnsiTheme="minorHAnsi"/>
          <w:b/>
          <w:color w:val="000000" w:themeColor="text1"/>
        </w:rPr>
        <w:t>Technology:</w:t>
      </w:r>
      <w:r w:rsidR="00BF1D28" w:rsidRPr="007B1A36">
        <w:rPr>
          <w:rFonts w:asciiTheme="minorHAnsi" w:eastAsia="Times New Roman" w:hAnsiTheme="minorHAnsi"/>
          <w:color w:val="000000" w:themeColor="text1"/>
        </w:rPr>
        <w:t xml:space="preserve"> Students can construct a timeline of improvements of design on major appliance</w:t>
      </w:r>
      <w:r w:rsidR="007B1A36" w:rsidRPr="007B1A36">
        <w:rPr>
          <w:rFonts w:asciiTheme="minorHAnsi" w:eastAsia="Times New Roman" w:hAnsiTheme="minorHAnsi"/>
          <w:color w:val="000000" w:themeColor="text1"/>
        </w:rPr>
        <w:t>s</w:t>
      </w:r>
      <w:r w:rsidR="00BF1D28" w:rsidRPr="007B1A36">
        <w:rPr>
          <w:rFonts w:asciiTheme="minorHAnsi" w:eastAsia="Times New Roman" w:hAnsiTheme="minorHAnsi"/>
          <w:color w:val="000000" w:themeColor="text1"/>
        </w:rPr>
        <w:t xml:space="preserve"> such as a stove, refrigerator, or phone. Predict what a future appliance might look like based on your research.  This can be a homework assignment. </w:t>
      </w:r>
    </w:p>
    <w:sectPr w:rsidR="00144108" w:rsidRPr="007B1A36" w:rsidSect="00CE0B6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B232D" w14:textId="77777777" w:rsidR="00251D9D" w:rsidRDefault="00251D9D" w:rsidP="005D3CA1">
      <w:r>
        <w:separator/>
      </w:r>
    </w:p>
  </w:endnote>
  <w:endnote w:type="continuationSeparator" w:id="0">
    <w:p w14:paraId="7A31B43A" w14:textId="77777777" w:rsidR="00251D9D" w:rsidRDefault="00251D9D" w:rsidP="005D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24D98" w14:textId="77777777" w:rsidR="00251D9D" w:rsidRDefault="00251D9D" w:rsidP="005D3CA1">
      <w:r>
        <w:separator/>
      </w:r>
    </w:p>
  </w:footnote>
  <w:footnote w:type="continuationSeparator" w:id="0">
    <w:p w14:paraId="61E87E88" w14:textId="77777777" w:rsidR="00251D9D" w:rsidRDefault="00251D9D" w:rsidP="005D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AAC"/>
    <w:multiLevelType w:val="hybridMultilevel"/>
    <w:tmpl w:val="011A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7300"/>
    <w:multiLevelType w:val="hybridMultilevel"/>
    <w:tmpl w:val="14C0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5CAF"/>
    <w:multiLevelType w:val="hybridMultilevel"/>
    <w:tmpl w:val="6A14F6C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556AD"/>
    <w:multiLevelType w:val="hybridMultilevel"/>
    <w:tmpl w:val="F812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E77CE"/>
    <w:multiLevelType w:val="hybridMultilevel"/>
    <w:tmpl w:val="5364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5B78"/>
    <w:multiLevelType w:val="hybridMultilevel"/>
    <w:tmpl w:val="C394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579E2"/>
    <w:multiLevelType w:val="hybridMultilevel"/>
    <w:tmpl w:val="27D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A66E8"/>
    <w:multiLevelType w:val="hybridMultilevel"/>
    <w:tmpl w:val="2098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3217F"/>
    <w:multiLevelType w:val="hybridMultilevel"/>
    <w:tmpl w:val="6704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47C80"/>
    <w:multiLevelType w:val="hybridMultilevel"/>
    <w:tmpl w:val="2ED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C5BE3"/>
    <w:multiLevelType w:val="hybridMultilevel"/>
    <w:tmpl w:val="9EEA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B0286"/>
    <w:multiLevelType w:val="hybridMultilevel"/>
    <w:tmpl w:val="EA52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B1185"/>
    <w:multiLevelType w:val="hybridMultilevel"/>
    <w:tmpl w:val="12A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368E5"/>
    <w:multiLevelType w:val="hybridMultilevel"/>
    <w:tmpl w:val="B95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A98"/>
    <w:multiLevelType w:val="hybridMultilevel"/>
    <w:tmpl w:val="0182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D36B9"/>
    <w:multiLevelType w:val="hybridMultilevel"/>
    <w:tmpl w:val="494A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84FF1"/>
    <w:multiLevelType w:val="hybridMultilevel"/>
    <w:tmpl w:val="59207E98"/>
    <w:lvl w:ilvl="0" w:tplc="55AAD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1818B9"/>
    <w:multiLevelType w:val="hybridMultilevel"/>
    <w:tmpl w:val="299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17A04"/>
    <w:multiLevelType w:val="hybridMultilevel"/>
    <w:tmpl w:val="74DE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E50E3"/>
    <w:multiLevelType w:val="hybridMultilevel"/>
    <w:tmpl w:val="57B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404C4"/>
    <w:multiLevelType w:val="hybridMultilevel"/>
    <w:tmpl w:val="37C4D84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9291672"/>
    <w:multiLevelType w:val="hybridMultilevel"/>
    <w:tmpl w:val="99B0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6337E"/>
    <w:multiLevelType w:val="hybridMultilevel"/>
    <w:tmpl w:val="ACA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64D87"/>
    <w:multiLevelType w:val="hybridMultilevel"/>
    <w:tmpl w:val="DB0A9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2F6D40"/>
    <w:multiLevelType w:val="multilevel"/>
    <w:tmpl w:val="230E2DE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3"/>
  </w:num>
  <w:num w:numId="3">
    <w:abstractNumId w:val="12"/>
  </w:num>
  <w:num w:numId="4">
    <w:abstractNumId w:val="19"/>
  </w:num>
  <w:num w:numId="5">
    <w:abstractNumId w:val="21"/>
  </w:num>
  <w:num w:numId="6">
    <w:abstractNumId w:val="23"/>
  </w:num>
  <w:num w:numId="7">
    <w:abstractNumId w:val="8"/>
  </w:num>
  <w:num w:numId="8">
    <w:abstractNumId w:val="9"/>
  </w:num>
  <w:num w:numId="9">
    <w:abstractNumId w:val="5"/>
  </w:num>
  <w:num w:numId="10">
    <w:abstractNumId w:val="18"/>
  </w:num>
  <w:num w:numId="11">
    <w:abstractNumId w:val="3"/>
  </w:num>
  <w:num w:numId="12">
    <w:abstractNumId w:val="1"/>
  </w:num>
  <w:num w:numId="13">
    <w:abstractNumId w:val="24"/>
  </w:num>
  <w:num w:numId="14">
    <w:abstractNumId w:val="4"/>
  </w:num>
  <w:num w:numId="15">
    <w:abstractNumId w:val="16"/>
  </w:num>
  <w:num w:numId="16">
    <w:abstractNumId w:val="15"/>
  </w:num>
  <w:num w:numId="17">
    <w:abstractNumId w:val="0"/>
  </w:num>
  <w:num w:numId="18">
    <w:abstractNumId w:val="17"/>
  </w:num>
  <w:num w:numId="19">
    <w:abstractNumId w:val="6"/>
  </w:num>
  <w:num w:numId="20">
    <w:abstractNumId w:val="22"/>
  </w:num>
  <w:num w:numId="21">
    <w:abstractNumId w:val="11"/>
  </w:num>
  <w:num w:numId="22">
    <w:abstractNumId w:val="14"/>
  </w:num>
  <w:num w:numId="23">
    <w:abstractNumId w:val="10"/>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F0"/>
    <w:rsid w:val="00001562"/>
    <w:rsid w:val="00004E74"/>
    <w:rsid w:val="00005BF4"/>
    <w:rsid w:val="00014FDE"/>
    <w:rsid w:val="00020AC5"/>
    <w:rsid w:val="00030963"/>
    <w:rsid w:val="0003588B"/>
    <w:rsid w:val="00037C83"/>
    <w:rsid w:val="000424AF"/>
    <w:rsid w:val="000427C2"/>
    <w:rsid w:val="00061493"/>
    <w:rsid w:val="00066CAA"/>
    <w:rsid w:val="00067D2E"/>
    <w:rsid w:val="00074F25"/>
    <w:rsid w:val="000801B6"/>
    <w:rsid w:val="0008483F"/>
    <w:rsid w:val="000905B0"/>
    <w:rsid w:val="000A0E5D"/>
    <w:rsid w:val="000A18E2"/>
    <w:rsid w:val="000A60BB"/>
    <w:rsid w:val="000A7564"/>
    <w:rsid w:val="000A7707"/>
    <w:rsid w:val="000B18F9"/>
    <w:rsid w:val="000C4DF6"/>
    <w:rsid w:val="000C75B5"/>
    <w:rsid w:val="000D03DC"/>
    <w:rsid w:val="000E6A56"/>
    <w:rsid w:val="0010646C"/>
    <w:rsid w:val="00111ACD"/>
    <w:rsid w:val="0012147F"/>
    <w:rsid w:val="00124A4C"/>
    <w:rsid w:val="00127DA9"/>
    <w:rsid w:val="00130634"/>
    <w:rsid w:val="00133AE0"/>
    <w:rsid w:val="0013593F"/>
    <w:rsid w:val="00135FF8"/>
    <w:rsid w:val="00137DAB"/>
    <w:rsid w:val="00144108"/>
    <w:rsid w:val="00146286"/>
    <w:rsid w:val="00153BE9"/>
    <w:rsid w:val="00160EEE"/>
    <w:rsid w:val="001701DD"/>
    <w:rsid w:val="00183C44"/>
    <w:rsid w:val="00186925"/>
    <w:rsid w:val="00191DCB"/>
    <w:rsid w:val="001A24C2"/>
    <w:rsid w:val="001A60E5"/>
    <w:rsid w:val="001A7463"/>
    <w:rsid w:val="001B15B0"/>
    <w:rsid w:val="001B47FE"/>
    <w:rsid w:val="001B6958"/>
    <w:rsid w:val="001C03DB"/>
    <w:rsid w:val="001C20F8"/>
    <w:rsid w:val="001C22EF"/>
    <w:rsid w:val="001C22F0"/>
    <w:rsid w:val="001D2916"/>
    <w:rsid w:val="001E2DF3"/>
    <w:rsid w:val="001E5252"/>
    <w:rsid w:val="001E5636"/>
    <w:rsid w:val="00200AAE"/>
    <w:rsid w:val="00210F5B"/>
    <w:rsid w:val="00235E99"/>
    <w:rsid w:val="002365BD"/>
    <w:rsid w:val="00240DC0"/>
    <w:rsid w:val="00251D9D"/>
    <w:rsid w:val="00251F9B"/>
    <w:rsid w:val="00255429"/>
    <w:rsid w:val="0025648F"/>
    <w:rsid w:val="00257D5B"/>
    <w:rsid w:val="00261964"/>
    <w:rsid w:val="00265EC4"/>
    <w:rsid w:val="002672A4"/>
    <w:rsid w:val="00267799"/>
    <w:rsid w:val="00284648"/>
    <w:rsid w:val="00286A62"/>
    <w:rsid w:val="00292561"/>
    <w:rsid w:val="002A447E"/>
    <w:rsid w:val="002A6C1E"/>
    <w:rsid w:val="002A750E"/>
    <w:rsid w:val="002C4261"/>
    <w:rsid w:val="002D5CC6"/>
    <w:rsid w:val="002D6882"/>
    <w:rsid w:val="002E36DF"/>
    <w:rsid w:val="002E4122"/>
    <w:rsid w:val="002E417F"/>
    <w:rsid w:val="002F1203"/>
    <w:rsid w:val="002F131B"/>
    <w:rsid w:val="002F23F5"/>
    <w:rsid w:val="00300599"/>
    <w:rsid w:val="00330FC5"/>
    <w:rsid w:val="00333E40"/>
    <w:rsid w:val="003425A1"/>
    <w:rsid w:val="00357686"/>
    <w:rsid w:val="00366DD0"/>
    <w:rsid w:val="00380CB1"/>
    <w:rsid w:val="003833D1"/>
    <w:rsid w:val="00397354"/>
    <w:rsid w:val="003B2847"/>
    <w:rsid w:val="003B4ACC"/>
    <w:rsid w:val="003C06AB"/>
    <w:rsid w:val="003C3690"/>
    <w:rsid w:val="003C6AEB"/>
    <w:rsid w:val="003E4E2C"/>
    <w:rsid w:val="00406501"/>
    <w:rsid w:val="00411CD1"/>
    <w:rsid w:val="00413A70"/>
    <w:rsid w:val="004249A3"/>
    <w:rsid w:val="00426EB5"/>
    <w:rsid w:val="004271FE"/>
    <w:rsid w:val="00435E10"/>
    <w:rsid w:val="00441679"/>
    <w:rsid w:val="00442875"/>
    <w:rsid w:val="00471F7E"/>
    <w:rsid w:val="0047453E"/>
    <w:rsid w:val="0048497E"/>
    <w:rsid w:val="004946FE"/>
    <w:rsid w:val="00495B61"/>
    <w:rsid w:val="004B69FA"/>
    <w:rsid w:val="004F0517"/>
    <w:rsid w:val="004F0592"/>
    <w:rsid w:val="004F101D"/>
    <w:rsid w:val="004F37FF"/>
    <w:rsid w:val="004F516C"/>
    <w:rsid w:val="0050219E"/>
    <w:rsid w:val="005037F4"/>
    <w:rsid w:val="00504050"/>
    <w:rsid w:val="00504FD2"/>
    <w:rsid w:val="005078F0"/>
    <w:rsid w:val="00532362"/>
    <w:rsid w:val="00532724"/>
    <w:rsid w:val="00543764"/>
    <w:rsid w:val="0054606B"/>
    <w:rsid w:val="00553695"/>
    <w:rsid w:val="0057254F"/>
    <w:rsid w:val="0057422F"/>
    <w:rsid w:val="005755F6"/>
    <w:rsid w:val="00576028"/>
    <w:rsid w:val="005806BF"/>
    <w:rsid w:val="00582602"/>
    <w:rsid w:val="00586BDD"/>
    <w:rsid w:val="005A47E4"/>
    <w:rsid w:val="005B522D"/>
    <w:rsid w:val="005B6A22"/>
    <w:rsid w:val="005C275D"/>
    <w:rsid w:val="005D3CA1"/>
    <w:rsid w:val="006016C5"/>
    <w:rsid w:val="0060375C"/>
    <w:rsid w:val="006144B8"/>
    <w:rsid w:val="0064431D"/>
    <w:rsid w:val="0065730B"/>
    <w:rsid w:val="00657F7F"/>
    <w:rsid w:val="0066039B"/>
    <w:rsid w:val="006942B3"/>
    <w:rsid w:val="00696FD4"/>
    <w:rsid w:val="006A0F35"/>
    <w:rsid w:val="006B59BE"/>
    <w:rsid w:val="006B6427"/>
    <w:rsid w:val="006C3535"/>
    <w:rsid w:val="006E0B27"/>
    <w:rsid w:val="006E40B9"/>
    <w:rsid w:val="00706C83"/>
    <w:rsid w:val="00720841"/>
    <w:rsid w:val="00730FD6"/>
    <w:rsid w:val="00732B23"/>
    <w:rsid w:val="0073460B"/>
    <w:rsid w:val="007372B0"/>
    <w:rsid w:val="00743056"/>
    <w:rsid w:val="00752F86"/>
    <w:rsid w:val="00777C1D"/>
    <w:rsid w:val="007876DB"/>
    <w:rsid w:val="007B1A36"/>
    <w:rsid w:val="007B6257"/>
    <w:rsid w:val="007C3482"/>
    <w:rsid w:val="007D2D86"/>
    <w:rsid w:val="007E0C8F"/>
    <w:rsid w:val="007E2248"/>
    <w:rsid w:val="007E39DB"/>
    <w:rsid w:val="007E7A09"/>
    <w:rsid w:val="008079CD"/>
    <w:rsid w:val="00831D8C"/>
    <w:rsid w:val="00852339"/>
    <w:rsid w:val="008640DB"/>
    <w:rsid w:val="008A321F"/>
    <w:rsid w:val="008A72DC"/>
    <w:rsid w:val="008B298F"/>
    <w:rsid w:val="008B3490"/>
    <w:rsid w:val="008B3DB5"/>
    <w:rsid w:val="008B5E12"/>
    <w:rsid w:val="008C3584"/>
    <w:rsid w:val="008C6BE4"/>
    <w:rsid w:val="008D5EB0"/>
    <w:rsid w:val="008E1F40"/>
    <w:rsid w:val="008E5F9F"/>
    <w:rsid w:val="008F2DDF"/>
    <w:rsid w:val="008F4514"/>
    <w:rsid w:val="008F617D"/>
    <w:rsid w:val="009055AF"/>
    <w:rsid w:val="00912015"/>
    <w:rsid w:val="009209C3"/>
    <w:rsid w:val="00921733"/>
    <w:rsid w:val="00932121"/>
    <w:rsid w:val="009361FF"/>
    <w:rsid w:val="009405EF"/>
    <w:rsid w:val="00951C0F"/>
    <w:rsid w:val="00952B85"/>
    <w:rsid w:val="00970BD4"/>
    <w:rsid w:val="009A09BF"/>
    <w:rsid w:val="009A7623"/>
    <w:rsid w:val="009B33F2"/>
    <w:rsid w:val="009E0861"/>
    <w:rsid w:val="00A00C20"/>
    <w:rsid w:val="00A246A9"/>
    <w:rsid w:val="00A31661"/>
    <w:rsid w:val="00A461D5"/>
    <w:rsid w:val="00A532DE"/>
    <w:rsid w:val="00A53694"/>
    <w:rsid w:val="00A84CFE"/>
    <w:rsid w:val="00A93A79"/>
    <w:rsid w:val="00A95BB3"/>
    <w:rsid w:val="00A97D2A"/>
    <w:rsid w:val="00A97D7B"/>
    <w:rsid w:val="00AA6A20"/>
    <w:rsid w:val="00AB7E9B"/>
    <w:rsid w:val="00AC08D1"/>
    <w:rsid w:val="00AC3462"/>
    <w:rsid w:val="00AC3CA8"/>
    <w:rsid w:val="00AE3409"/>
    <w:rsid w:val="00B04D99"/>
    <w:rsid w:val="00B135F5"/>
    <w:rsid w:val="00B25573"/>
    <w:rsid w:val="00B25D8A"/>
    <w:rsid w:val="00B267C6"/>
    <w:rsid w:val="00B32CA1"/>
    <w:rsid w:val="00B3413B"/>
    <w:rsid w:val="00B41E89"/>
    <w:rsid w:val="00B5141F"/>
    <w:rsid w:val="00B5378A"/>
    <w:rsid w:val="00B537E0"/>
    <w:rsid w:val="00B56C36"/>
    <w:rsid w:val="00B7454C"/>
    <w:rsid w:val="00B82BF2"/>
    <w:rsid w:val="00B90C5B"/>
    <w:rsid w:val="00B94BAB"/>
    <w:rsid w:val="00BB478E"/>
    <w:rsid w:val="00BC08AB"/>
    <w:rsid w:val="00BD219B"/>
    <w:rsid w:val="00BF1D28"/>
    <w:rsid w:val="00BF7BCB"/>
    <w:rsid w:val="00C148A3"/>
    <w:rsid w:val="00C46B5D"/>
    <w:rsid w:val="00C7545C"/>
    <w:rsid w:val="00C7741F"/>
    <w:rsid w:val="00C81D90"/>
    <w:rsid w:val="00CA0295"/>
    <w:rsid w:val="00CA0903"/>
    <w:rsid w:val="00CA3215"/>
    <w:rsid w:val="00CA63FB"/>
    <w:rsid w:val="00CC1E30"/>
    <w:rsid w:val="00CD6198"/>
    <w:rsid w:val="00CE0B61"/>
    <w:rsid w:val="00CE3016"/>
    <w:rsid w:val="00CF0277"/>
    <w:rsid w:val="00CF0916"/>
    <w:rsid w:val="00CF5B75"/>
    <w:rsid w:val="00CF64D7"/>
    <w:rsid w:val="00D01E9B"/>
    <w:rsid w:val="00D044A4"/>
    <w:rsid w:val="00D10DB0"/>
    <w:rsid w:val="00D168CC"/>
    <w:rsid w:val="00D22D03"/>
    <w:rsid w:val="00D4010F"/>
    <w:rsid w:val="00D407AD"/>
    <w:rsid w:val="00D5488E"/>
    <w:rsid w:val="00D57488"/>
    <w:rsid w:val="00D7105F"/>
    <w:rsid w:val="00D966F8"/>
    <w:rsid w:val="00DB3A2E"/>
    <w:rsid w:val="00DD0A17"/>
    <w:rsid w:val="00DD3C12"/>
    <w:rsid w:val="00DD5F22"/>
    <w:rsid w:val="00DD7D4A"/>
    <w:rsid w:val="00DE4C71"/>
    <w:rsid w:val="00DE70BD"/>
    <w:rsid w:val="00DF1FEA"/>
    <w:rsid w:val="00DF4BD2"/>
    <w:rsid w:val="00E00A44"/>
    <w:rsid w:val="00E37EAF"/>
    <w:rsid w:val="00E55092"/>
    <w:rsid w:val="00E80548"/>
    <w:rsid w:val="00EA095F"/>
    <w:rsid w:val="00EA2FD8"/>
    <w:rsid w:val="00EA5D99"/>
    <w:rsid w:val="00EB36EB"/>
    <w:rsid w:val="00EB4ECF"/>
    <w:rsid w:val="00EC5C2D"/>
    <w:rsid w:val="00EC60F9"/>
    <w:rsid w:val="00ED3EA1"/>
    <w:rsid w:val="00EE1584"/>
    <w:rsid w:val="00EE7096"/>
    <w:rsid w:val="00EE7468"/>
    <w:rsid w:val="00F01F81"/>
    <w:rsid w:val="00F0412D"/>
    <w:rsid w:val="00F04BB3"/>
    <w:rsid w:val="00F15242"/>
    <w:rsid w:val="00F33DEF"/>
    <w:rsid w:val="00F6399B"/>
    <w:rsid w:val="00F64B74"/>
    <w:rsid w:val="00F64C75"/>
    <w:rsid w:val="00F740CC"/>
    <w:rsid w:val="00F8028D"/>
    <w:rsid w:val="00F9593A"/>
    <w:rsid w:val="00FA582B"/>
    <w:rsid w:val="00FB3BAE"/>
    <w:rsid w:val="00FB7151"/>
    <w:rsid w:val="00FD2098"/>
    <w:rsid w:val="00FE4E32"/>
    <w:rsid w:val="00FE67D0"/>
    <w:rsid w:val="00FF521C"/>
    <w:rsid w:val="00FF6326"/>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3A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C5"/>
    <w:rPr>
      <w:rFonts w:ascii="Times New Roman" w:hAnsi="Times New Roman" w:cs="Times New Roman"/>
    </w:rPr>
  </w:style>
  <w:style w:type="paragraph" w:styleId="Heading1">
    <w:name w:val="heading 1"/>
    <w:basedOn w:val="Normal"/>
    <w:link w:val="Heading1Char"/>
    <w:uiPriority w:val="9"/>
    <w:qFormat/>
    <w:rsid w:val="00135FF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8F0"/>
    <w:rPr>
      <w:color w:val="0563C1" w:themeColor="hyperlink"/>
      <w:u w:val="single"/>
    </w:rPr>
  </w:style>
  <w:style w:type="character" w:styleId="FollowedHyperlink">
    <w:name w:val="FollowedHyperlink"/>
    <w:basedOn w:val="DefaultParagraphFont"/>
    <w:uiPriority w:val="99"/>
    <w:semiHidden/>
    <w:unhideWhenUsed/>
    <w:rsid w:val="00DE70BD"/>
    <w:rPr>
      <w:color w:val="954F72" w:themeColor="followedHyperlink"/>
      <w:u w:val="single"/>
    </w:rPr>
  </w:style>
  <w:style w:type="paragraph" w:styleId="BodyText">
    <w:name w:val="Body Text"/>
    <w:basedOn w:val="Normal"/>
    <w:link w:val="BodyTextChar"/>
    <w:rsid w:val="001D2916"/>
    <w:pPr>
      <w:spacing w:after="120"/>
    </w:pPr>
    <w:rPr>
      <w:rFonts w:eastAsia="Times New Roman"/>
    </w:rPr>
  </w:style>
  <w:style w:type="character" w:customStyle="1" w:styleId="BodyTextChar">
    <w:name w:val="Body Text Char"/>
    <w:basedOn w:val="DefaultParagraphFont"/>
    <w:link w:val="BodyText"/>
    <w:rsid w:val="001D2916"/>
    <w:rPr>
      <w:rFonts w:ascii="Times New Roman" w:eastAsia="Times New Roman" w:hAnsi="Times New Roman" w:cs="Times New Roman"/>
    </w:rPr>
  </w:style>
  <w:style w:type="paragraph" w:styleId="NormalWeb">
    <w:name w:val="Normal (Web)"/>
    <w:basedOn w:val="Normal"/>
    <w:uiPriority w:val="99"/>
    <w:unhideWhenUsed/>
    <w:rsid w:val="00B82BF2"/>
    <w:pPr>
      <w:spacing w:before="100" w:beforeAutospacing="1" w:after="100" w:afterAutospacing="1"/>
    </w:pPr>
  </w:style>
  <w:style w:type="paragraph" w:styleId="ListParagraph">
    <w:name w:val="List Paragraph"/>
    <w:basedOn w:val="Normal"/>
    <w:uiPriority w:val="34"/>
    <w:qFormat/>
    <w:rsid w:val="00FE4E32"/>
    <w:pPr>
      <w:spacing w:after="200"/>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5D3CA1"/>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5D3CA1"/>
    <w:rPr>
      <w:rFonts w:eastAsiaTheme="minorEastAsia"/>
      <w:lang w:eastAsia="ja-JP"/>
    </w:rPr>
  </w:style>
  <w:style w:type="paragraph" w:styleId="Footer">
    <w:name w:val="footer"/>
    <w:basedOn w:val="Normal"/>
    <w:link w:val="FooterChar"/>
    <w:uiPriority w:val="99"/>
    <w:unhideWhenUsed/>
    <w:rsid w:val="005D3CA1"/>
    <w:pPr>
      <w:tabs>
        <w:tab w:val="center" w:pos="4680"/>
        <w:tab w:val="right" w:pos="936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5D3CA1"/>
    <w:rPr>
      <w:rFonts w:eastAsiaTheme="minorEastAsia"/>
      <w:lang w:eastAsia="ja-JP"/>
    </w:rPr>
  </w:style>
  <w:style w:type="character" w:styleId="PlaceholderText">
    <w:name w:val="Placeholder Text"/>
    <w:basedOn w:val="DefaultParagraphFont"/>
    <w:uiPriority w:val="99"/>
    <w:semiHidden/>
    <w:rsid w:val="00471F7E"/>
    <w:rPr>
      <w:color w:val="808080"/>
    </w:rPr>
  </w:style>
  <w:style w:type="character" w:customStyle="1" w:styleId="Heading1Char">
    <w:name w:val="Heading 1 Char"/>
    <w:basedOn w:val="DefaultParagraphFont"/>
    <w:link w:val="Heading1"/>
    <w:uiPriority w:val="9"/>
    <w:rsid w:val="00135FF8"/>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4642">
      <w:bodyDiv w:val="1"/>
      <w:marLeft w:val="0"/>
      <w:marRight w:val="0"/>
      <w:marTop w:val="0"/>
      <w:marBottom w:val="0"/>
      <w:divBdr>
        <w:top w:val="none" w:sz="0" w:space="0" w:color="auto"/>
        <w:left w:val="none" w:sz="0" w:space="0" w:color="auto"/>
        <w:bottom w:val="none" w:sz="0" w:space="0" w:color="auto"/>
        <w:right w:val="none" w:sz="0" w:space="0" w:color="auto"/>
      </w:divBdr>
    </w:div>
    <w:div w:id="318849687">
      <w:bodyDiv w:val="1"/>
      <w:marLeft w:val="0"/>
      <w:marRight w:val="0"/>
      <w:marTop w:val="0"/>
      <w:marBottom w:val="0"/>
      <w:divBdr>
        <w:top w:val="none" w:sz="0" w:space="0" w:color="auto"/>
        <w:left w:val="none" w:sz="0" w:space="0" w:color="auto"/>
        <w:bottom w:val="none" w:sz="0" w:space="0" w:color="auto"/>
        <w:right w:val="none" w:sz="0" w:space="0" w:color="auto"/>
      </w:divBdr>
      <w:divsChild>
        <w:div w:id="544759960">
          <w:marLeft w:val="0"/>
          <w:marRight w:val="0"/>
          <w:marTop w:val="0"/>
          <w:marBottom w:val="0"/>
          <w:divBdr>
            <w:top w:val="none" w:sz="0" w:space="0" w:color="auto"/>
            <w:left w:val="none" w:sz="0" w:space="0" w:color="auto"/>
            <w:bottom w:val="none" w:sz="0" w:space="0" w:color="auto"/>
            <w:right w:val="none" w:sz="0" w:space="0" w:color="auto"/>
          </w:divBdr>
        </w:div>
        <w:div w:id="1508403089">
          <w:marLeft w:val="0"/>
          <w:marRight w:val="0"/>
          <w:marTop w:val="0"/>
          <w:marBottom w:val="0"/>
          <w:divBdr>
            <w:top w:val="none" w:sz="0" w:space="0" w:color="auto"/>
            <w:left w:val="none" w:sz="0" w:space="0" w:color="auto"/>
            <w:bottom w:val="none" w:sz="0" w:space="0" w:color="auto"/>
            <w:right w:val="none" w:sz="0" w:space="0" w:color="auto"/>
          </w:divBdr>
        </w:div>
        <w:div w:id="1205022820">
          <w:marLeft w:val="0"/>
          <w:marRight w:val="0"/>
          <w:marTop w:val="0"/>
          <w:marBottom w:val="0"/>
          <w:divBdr>
            <w:top w:val="none" w:sz="0" w:space="0" w:color="auto"/>
            <w:left w:val="none" w:sz="0" w:space="0" w:color="auto"/>
            <w:bottom w:val="none" w:sz="0" w:space="0" w:color="auto"/>
            <w:right w:val="none" w:sz="0" w:space="0" w:color="auto"/>
          </w:divBdr>
        </w:div>
        <w:div w:id="213124900">
          <w:marLeft w:val="0"/>
          <w:marRight w:val="0"/>
          <w:marTop w:val="0"/>
          <w:marBottom w:val="0"/>
          <w:divBdr>
            <w:top w:val="none" w:sz="0" w:space="0" w:color="auto"/>
            <w:left w:val="none" w:sz="0" w:space="0" w:color="auto"/>
            <w:bottom w:val="none" w:sz="0" w:space="0" w:color="auto"/>
            <w:right w:val="none" w:sz="0" w:space="0" w:color="auto"/>
          </w:divBdr>
        </w:div>
        <w:div w:id="1970549038">
          <w:marLeft w:val="0"/>
          <w:marRight w:val="0"/>
          <w:marTop w:val="0"/>
          <w:marBottom w:val="0"/>
          <w:divBdr>
            <w:top w:val="none" w:sz="0" w:space="0" w:color="auto"/>
            <w:left w:val="none" w:sz="0" w:space="0" w:color="auto"/>
            <w:bottom w:val="none" w:sz="0" w:space="0" w:color="auto"/>
            <w:right w:val="none" w:sz="0" w:space="0" w:color="auto"/>
          </w:divBdr>
        </w:div>
        <w:div w:id="1282540669">
          <w:marLeft w:val="0"/>
          <w:marRight w:val="0"/>
          <w:marTop w:val="0"/>
          <w:marBottom w:val="0"/>
          <w:divBdr>
            <w:top w:val="none" w:sz="0" w:space="0" w:color="auto"/>
            <w:left w:val="none" w:sz="0" w:space="0" w:color="auto"/>
            <w:bottom w:val="none" w:sz="0" w:space="0" w:color="auto"/>
            <w:right w:val="none" w:sz="0" w:space="0" w:color="auto"/>
          </w:divBdr>
        </w:div>
        <w:div w:id="1022635077">
          <w:marLeft w:val="0"/>
          <w:marRight w:val="0"/>
          <w:marTop w:val="0"/>
          <w:marBottom w:val="0"/>
          <w:divBdr>
            <w:top w:val="none" w:sz="0" w:space="0" w:color="auto"/>
            <w:left w:val="none" w:sz="0" w:space="0" w:color="auto"/>
            <w:bottom w:val="none" w:sz="0" w:space="0" w:color="auto"/>
            <w:right w:val="none" w:sz="0" w:space="0" w:color="auto"/>
          </w:divBdr>
        </w:div>
        <w:div w:id="2001304924">
          <w:marLeft w:val="0"/>
          <w:marRight w:val="0"/>
          <w:marTop w:val="0"/>
          <w:marBottom w:val="0"/>
          <w:divBdr>
            <w:top w:val="none" w:sz="0" w:space="0" w:color="auto"/>
            <w:left w:val="none" w:sz="0" w:space="0" w:color="auto"/>
            <w:bottom w:val="none" w:sz="0" w:space="0" w:color="auto"/>
            <w:right w:val="none" w:sz="0" w:space="0" w:color="auto"/>
          </w:divBdr>
        </w:div>
        <w:div w:id="1613047454">
          <w:marLeft w:val="0"/>
          <w:marRight w:val="0"/>
          <w:marTop w:val="0"/>
          <w:marBottom w:val="0"/>
          <w:divBdr>
            <w:top w:val="none" w:sz="0" w:space="0" w:color="auto"/>
            <w:left w:val="none" w:sz="0" w:space="0" w:color="auto"/>
            <w:bottom w:val="none" w:sz="0" w:space="0" w:color="auto"/>
            <w:right w:val="none" w:sz="0" w:space="0" w:color="auto"/>
          </w:divBdr>
        </w:div>
      </w:divsChild>
    </w:div>
    <w:div w:id="603415064">
      <w:bodyDiv w:val="1"/>
      <w:marLeft w:val="0"/>
      <w:marRight w:val="0"/>
      <w:marTop w:val="0"/>
      <w:marBottom w:val="0"/>
      <w:divBdr>
        <w:top w:val="none" w:sz="0" w:space="0" w:color="auto"/>
        <w:left w:val="none" w:sz="0" w:space="0" w:color="auto"/>
        <w:bottom w:val="none" w:sz="0" w:space="0" w:color="auto"/>
        <w:right w:val="none" w:sz="0" w:space="0" w:color="auto"/>
      </w:divBdr>
      <w:divsChild>
        <w:div w:id="1948072963">
          <w:marLeft w:val="0"/>
          <w:marRight w:val="0"/>
          <w:marTop w:val="0"/>
          <w:marBottom w:val="0"/>
          <w:divBdr>
            <w:top w:val="none" w:sz="0" w:space="0" w:color="auto"/>
            <w:left w:val="none" w:sz="0" w:space="0" w:color="auto"/>
            <w:bottom w:val="none" w:sz="0" w:space="0" w:color="auto"/>
            <w:right w:val="none" w:sz="0" w:space="0" w:color="auto"/>
          </w:divBdr>
        </w:div>
        <w:div w:id="1467121256">
          <w:marLeft w:val="0"/>
          <w:marRight w:val="0"/>
          <w:marTop w:val="0"/>
          <w:marBottom w:val="0"/>
          <w:divBdr>
            <w:top w:val="none" w:sz="0" w:space="0" w:color="auto"/>
            <w:left w:val="none" w:sz="0" w:space="0" w:color="auto"/>
            <w:bottom w:val="none" w:sz="0" w:space="0" w:color="auto"/>
            <w:right w:val="none" w:sz="0" w:space="0" w:color="auto"/>
          </w:divBdr>
        </w:div>
        <w:div w:id="12071239">
          <w:marLeft w:val="0"/>
          <w:marRight w:val="0"/>
          <w:marTop w:val="0"/>
          <w:marBottom w:val="0"/>
          <w:divBdr>
            <w:top w:val="none" w:sz="0" w:space="0" w:color="auto"/>
            <w:left w:val="none" w:sz="0" w:space="0" w:color="auto"/>
            <w:bottom w:val="none" w:sz="0" w:space="0" w:color="auto"/>
            <w:right w:val="none" w:sz="0" w:space="0" w:color="auto"/>
          </w:divBdr>
        </w:div>
        <w:div w:id="16470213">
          <w:marLeft w:val="0"/>
          <w:marRight w:val="0"/>
          <w:marTop w:val="0"/>
          <w:marBottom w:val="0"/>
          <w:divBdr>
            <w:top w:val="none" w:sz="0" w:space="0" w:color="auto"/>
            <w:left w:val="none" w:sz="0" w:space="0" w:color="auto"/>
            <w:bottom w:val="none" w:sz="0" w:space="0" w:color="auto"/>
            <w:right w:val="none" w:sz="0" w:space="0" w:color="auto"/>
          </w:divBdr>
        </w:div>
        <w:div w:id="1087118333">
          <w:marLeft w:val="0"/>
          <w:marRight w:val="0"/>
          <w:marTop w:val="0"/>
          <w:marBottom w:val="0"/>
          <w:divBdr>
            <w:top w:val="none" w:sz="0" w:space="0" w:color="auto"/>
            <w:left w:val="none" w:sz="0" w:space="0" w:color="auto"/>
            <w:bottom w:val="none" w:sz="0" w:space="0" w:color="auto"/>
            <w:right w:val="none" w:sz="0" w:space="0" w:color="auto"/>
          </w:divBdr>
        </w:div>
        <w:div w:id="1515338763">
          <w:marLeft w:val="0"/>
          <w:marRight w:val="0"/>
          <w:marTop w:val="0"/>
          <w:marBottom w:val="0"/>
          <w:divBdr>
            <w:top w:val="none" w:sz="0" w:space="0" w:color="auto"/>
            <w:left w:val="none" w:sz="0" w:space="0" w:color="auto"/>
            <w:bottom w:val="none" w:sz="0" w:space="0" w:color="auto"/>
            <w:right w:val="none" w:sz="0" w:space="0" w:color="auto"/>
          </w:divBdr>
        </w:div>
        <w:div w:id="230894742">
          <w:marLeft w:val="0"/>
          <w:marRight w:val="0"/>
          <w:marTop w:val="0"/>
          <w:marBottom w:val="0"/>
          <w:divBdr>
            <w:top w:val="none" w:sz="0" w:space="0" w:color="auto"/>
            <w:left w:val="none" w:sz="0" w:space="0" w:color="auto"/>
            <w:bottom w:val="none" w:sz="0" w:space="0" w:color="auto"/>
            <w:right w:val="none" w:sz="0" w:space="0" w:color="auto"/>
          </w:divBdr>
        </w:div>
        <w:div w:id="345601987">
          <w:marLeft w:val="0"/>
          <w:marRight w:val="0"/>
          <w:marTop w:val="0"/>
          <w:marBottom w:val="0"/>
          <w:divBdr>
            <w:top w:val="none" w:sz="0" w:space="0" w:color="auto"/>
            <w:left w:val="none" w:sz="0" w:space="0" w:color="auto"/>
            <w:bottom w:val="none" w:sz="0" w:space="0" w:color="auto"/>
            <w:right w:val="none" w:sz="0" w:space="0" w:color="auto"/>
          </w:divBdr>
        </w:div>
        <w:div w:id="535653379">
          <w:marLeft w:val="0"/>
          <w:marRight w:val="0"/>
          <w:marTop w:val="0"/>
          <w:marBottom w:val="0"/>
          <w:divBdr>
            <w:top w:val="none" w:sz="0" w:space="0" w:color="auto"/>
            <w:left w:val="none" w:sz="0" w:space="0" w:color="auto"/>
            <w:bottom w:val="none" w:sz="0" w:space="0" w:color="auto"/>
            <w:right w:val="none" w:sz="0" w:space="0" w:color="auto"/>
          </w:divBdr>
        </w:div>
        <w:div w:id="1471484858">
          <w:marLeft w:val="0"/>
          <w:marRight w:val="0"/>
          <w:marTop w:val="0"/>
          <w:marBottom w:val="0"/>
          <w:divBdr>
            <w:top w:val="none" w:sz="0" w:space="0" w:color="auto"/>
            <w:left w:val="none" w:sz="0" w:space="0" w:color="auto"/>
            <w:bottom w:val="none" w:sz="0" w:space="0" w:color="auto"/>
            <w:right w:val="none" w:sz="0" w:space="0" w:color="auto"/>
          </w:divBdr>
        </w:div>
        <w:div w:id="1522084486">
          <w:marLeft w:val="0"/>
          <w:marRight w:val="0"/>
          <w:marTop w:val="0"/>
          <w:marBottom w:val="0"/>
          <w:divBdr>
            <w:top w:val="none" w:sz="0" w:space="0" w:color="auto"/>
            <w:left w:val="none" w:sz="0" w:space="0" w:color="auto"/>
            <w:bottom w:val="none" w:sz="0" w:space="0" w:color="auto"/>
            <w:right w:val="none" w:sz="0" w:space="0" w:color="auto"/>
          </w:divBdr>
        </w:div>
        <w:div w:id="2045711561">
          <w:marLeft w:val="0"/>
          <w:marRight w:val="0"/>
          <w:marTop w:val="0"/>
          <w:marBottom w:val="0"/>
          <w:divBdr>
            <w:top w:val="none" w:sz="0" w:space="0" w:color="auto"/>
            <w:left w:val="none" w:sz="0" w:space="0" w:color="auto"/>
            <w:bottom w:val="none" w:sz="0" w:space="0" w:color="auto"/>
            <w:right w:val="none" w:sz="0" w:space="0" w:color="auto"/>
          </w:divBdr>
        </w:div>
        <w:div w:id="1833332610">
          <w:marLeft w:val="0"/>
          <w:marRight w:val="0"/>
          <w:marTop w:val="0"/>
          <w:marBottom w:val="0"/>
          <w:divBdr>
            <w:top w:val="none" w:sz="0" w:space="0" w:color="auto"/>
            <w:left w:val="none" w:sz="0" w:space="0" w:color="auto"/>
            <w:bottom w:val="none" w:sz="0" w:space="0" w:color="auto"/>
            <w:right w:val="none" w:sz="0" w:space="0" w:color="auto"/>
          </w:divBdr>
        </w:div>
        <w:div w:id="1831870047">
          <w:marLeft w:val="0"/>
          <w:marRight w:val="0"/>
          <w:marTop w:val="0"/>
          <w:marBottom w:val="0"/>
          <w:divBdr>
            <w:top w:val="none" w:sz="0" w:space="0" w:color="auto"/>
            <w:left w:val="none" w:sz="0" w:space="0" w:color="auto"/>
            <w:bottom w:val="none" w:sz="0" w:space="0" w:color="auto"/>
            <w:right w:val="none" w:sz="0" w:space="0" w:color="auto"/>
          </w:divBdr>
        </w:div>
      </w:divsChild>
    </w:div>
    <w:div w:id="872960530">
      <w:bodyDiv w:val="1"/>
      <w:marLeft w:val="0"/>
      <w:marRight w:val="0"/>
      <w:marTop w:val="0"/>
      <w:marBottom w:val="0"/>
      <w:divBdr>
        <w:top w:val="none" w:sz="0" w:space="0" w:color="auto"/>
        <w:left w:val="none" w:sz="0" w:space="0" w:color="auto"/>
        <w:bottom w:val="none" w:sz="0" w:space="0" w:color="auto"/>
        <w:right w:val="none" w:sz="0" w:space="0" w:color="auto"/>
      </w:divBdr>
    </w:div>
    <w:div w:id="958416648">
      <w:bodyDiv w:val="1"/>
      <w:marLeft w:val="0"/>
      <w:marRight w:val="0"/>
      <w:marTop w:val="0"/>
      <w:marBottom w:val="0"/>
      <w:divBdr>
        <w:top w:val="none" w:sz="0" w:space="0" w:color="auto"/>
        <w:left w:val="none" w:sz="0" w:space="0" w:color="auto"/>
        <w:bottom w:val="none" w:sz="0" w:space="0" w:color="auto"/>
        <w:right w:val="none" w:sz="0" w:space="0" w:color="auto"/>
      </w:divBdr>
    </w:div>
    <w:div w:id="117610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search.yahoo.com/yhs/search;_ylt=AwrJzAizFkBbkkYALuQPxQt.?p=what+is+energy&amp;fr=yhs-SGMedia-sgmedia_maps&amp;fr2=piv-web&amp;hspart=SGMedia&amp;hsimp=yhs-sgmedia_maps&amp;type=ff_s_mtd" TargetMode="External"/><Relationship Id="rId13" Type="http://schemas.openxmlformats.org/officeDocument/2006/relationships/hyperlink" Target="https://video.search.yahoo.com/yhs/search?fr=yhs-SGMedia-sgmedia_maps&amp;hsimp=yhs-sgmedia_maps&amp;hspart=SGMedia&amp;p=what+is+ac+vs+DCcurrent" TargetMode="External"/><Relationship Id="rId18" Type="http://schemas.openxmlformats.org/officeDocument/2006/relationships/hyperlink" Target="https://www.carolina.com/alternative-energies/carolina-stem-challenge-potato-battery-dilemma-kit/180958.p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flinnsci.com/api/library/Download/1f29f36990a3446a80153917dc185ada" TargetMode="External"/><Relationship Id="rId17" Type="http://schemas.openxmlformats.org/officeDocument/2006/relationships/hyperlink" Target="https://www.youtube.com/watch?v=j3OeJFToljQ" TargetMode="External"/><Relationship Id="rId2" Type="http://schemas.openxmlformats.org/officeDocument/2006/relationships/styles" Target="styles.xml"/><Relationship Id="rId16" Type="http://schemas.openxmlformats.org/officeDocument/2006/relationships/hyperlink" Target="https://video.search.yahoo.com/yhs/search?fr=yhs-SGMedia-sgmedia_maps&amp;hsimp=yhs-sgmedia_maps&amp;hspart=SGMedia&amp;p=flameless+ration+heat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olina.com/teacher-resources/Interactive/hot-and-cold-packs-a-thermochemistry-activity/tr29415.tr" TargetMode="External"/><Relationship Id="rId5" Type="http://schemas.openxmlformats.org/officeDocument/2006/relationships/footnotes" Target="footnotes.xml"/><Relationship Id="rId15" Type="http://schemas.openxmlformats.org/officeDocument/2006/relationships/hyperlink" Target="https://www.carolina.com/consumer-chemistry/hot-demonstrations-with-flameless-ration-heaters-kit/840323.pr" TargetMode="External"/><Relationship Id="rId10" Type="http://schemas.openxmlformats.org/officeDocument/2006/relationships/hyperlink" Target="https://www.candlescience.com/learning/how-to-make-a-soy-candle" TargetMode="External"/><Relationship Id="rId19" Type="http://schemas.openxmlformats.org/officeDocument/2006/relationships/hyperlink" Target="https://video.search.yahoo.com/yhs/search;_ylt=AwrEg6f15DpbOksAvyQPxQt.;_ylu=X3oDMTByMjB0aG5zBGNvbG8DYmYxBHBvcwMxBHZ0aWQDBHNlYwNzYw--?p=simple+motor&amp;fr=yhs-SGMedia-sgmedia_maps&amp;hspart=SGMedia&amp;hsimp=yhs-sgmedia_maps" TargetMode="External"/><Relationship Id="rId4" Type="http://schemas.openxmlformats.org/officeDocument/2006/relationships/webSettings" Target="webSettings.xml"/><Relationship Id="rId9" Type="http://schemas.openxmlformats.org/officeDocument/2006/relationships/hyperlink" Target="https://video.search.yahoo.com/yhs/search;_ylt=AwrJzB9PxTpbcjEA8qwPxQt.?p=candle+burning&amp;fr=yhs-SGMedia-sgmedia_maps&amp;fr2=piv-web&amp;hspart=SGMedia&amp;hsimp=yhs-sgmedia_maps&amp;type=ff_s_mtd" TargetMode="External"/><Relationship Id="rId14" Type="http://schemas.openxmlformats.org/officeDocument/2006/relationships/hyperlink" Target="https://www.carolina.com/thermochemistry/carolina-chemkits-its-not-the-heat-its-thermochemistry/FAM_840744.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8</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Jennifer B</cp:lastModifiedBy>
  <cp:revision>13</cp:revision>
  <dcterms:created xsi:type="dcterms:W3CDTF">2018-08-16T17:42:00Z</dcterms:created>
  <dcterms:modified xsi:type="dcterms:W3CDTF">2018-08-17T15:33:00Z</dcterms:modified>
</cp:coreProperties>
</file>